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94"/>
        <w:gridCol w:w="4393"/>
        <w:gridCol w:w="320"/>
        <w:gridCol w:w="4523"/>
      </w:tblGrid>
      <w:tr w:rsidR="00745DF3" w:rsidTr="00EE6683">
        <w:trPr>
          <w:trHeight w:val="14195"/>
        </w:trPr>
        <w:tc>
          <w:tcPr>
            <w:tcW w:w="10207" w:type="dxa"/>
            <w:gridSpan w:val="3"/>
          </w:tcPr>
          <w:p w:rsidR="00745DF3" w:rsidRPr="00FA5C05" w:rsidRDefault="002F64F6" w:rsidP="00C800F5">
            <w:pPr>
              <w:tabs>
                <w:tab w:val="left" w:pos="7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730BC">
              <w:rPr>
                <w:b/>
                <w:sz w:val="28"/>
                <w:szCs w:val="28"/>
              </w:rPr>
              <w:t xml:space="preserve">  </w:t>
            </w:r>
            <w:r w:rsidR="009652B8" w:rsidRPr="009652B8">
              <w:rPr>
                <w:b/>
                <w:sz w:val="28"/>
                <w:szCs w:val="28"/>
              </w:rPr>
              <w:t>АДМИНИСТРАЦИЯ</w:t>
            </w:r>
            <w:r w:rsidR="00C800F5">
              <w:rPr>
                <w:b/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c>
                <w:tcPr>
                  <w:tcW w:w="4253" w:type="dxa"/>
                </w:tcPr>
                <w:p w:rsidR="000138C6" w:rsidRPr="000138C6" w:rsidRDefault="00D161C7" w:rsidP="002F67A9">
                  <w:pPr>
                    <w:ind w:left="-24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</w:t>
                  </w:r>
                  <w:r w:rsidR="009652B8">
                    <w:rPr>
                      <w:b/>
                      <w:sz w:val="28"/>
                      <w:szCs w:val="28"/>
                    </w:rPr>
                    <w:t>ГО</w:t>
                  </w:r>
                  <w:r w:rsidR="009652B8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AF0779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AF0779">
                    <w:rPr>
                      <w:b/>
                      <w:sz w:val="28"/>
                      <w:szCs w:val="28"/>
                    </w:rPr>
                    <w:br/>
                  </w:r>
                  <w:r w:rsidR="00AF0779" w:rsidRPr="008336F9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A6B60" w:rsidRPr="001A6B60" w:rsidRDefault="002309C6" w:rsidP="002309C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20.04.</w:t>
                  </w:r>
                  <w:r w:rsidR="009C1FFB" w:rsidRPr="003E20AC">
                    <w:rPr>
                      <w:sz w:val="28"/>
                      <w:szCs w:val="28"/>
                    </w:rPr>
                    <w:t>201</w:t>
                  </w:r>
                  <w:r w:rsidR="00373DCC">
                    <w:rPr>
                      <w:sz w:val="28"/>
                      <w:szCs w:val="28"/>
                    </w:rPr>
                    <w:t>8</w:t>
                  </w:r>
                  <w:r w:rsidR="009C1FFB" w:rsidRPr="003E20AC">
                    <w:rPr>
                      <w:sz w:val="28"/>
                      <w:szCs w:val="28"/>
                    </w:rPr>
                    <w:t xml:space="preserve"> </w:t>
                  </w:r>
                  <w:r w:rsidR="003E20AC" w:rsidRPr="003E20AC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885-п</w:t>
                  </w:r>
                </w:p>
              </w:tc>
            </w:tr>
            <w:tr w:rsidR="006F2E80">
              <w:tc>
                <w:tcPr>
                  <w:tcW w:w="4253" w:type="dxa"/>
                </w:tcPr>
                <w:p w:rsidR="006F2E80" w:rsidRDefault="006F2E80" w:rsidP="002F67A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42CCD" w:rsidRPr="00042CCD" w:rsidRDefault="00042CCD" w:rsidP="00042CCD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43"/>
            </w:tblGrid>
            <w:tr w:rsidR="006F2E80" w:rsidRPr="00E978ED" w:rsidTr="003B18F4">
              <w:trPr>
                <w:trHeight w:val="2623"/>
              </w:trPr>
              <w:tc>
                <w:tcPr>
                  <w:tcW w:w="5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2E80" w:rsidRPr="00E978ED" w:rsidRDefault="006F2E80" w:rsidP="00373DC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</w:t>
                  </w:r>
                  <w:r w:rsidR="00264B41" w:rsidRPr="00E97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муниципального образования Соль-Илецкий городской округ </w:t>
                  </w:r>
                  <w:r w:rsidRPr="00E97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30.0</w:t>
                  </w:r>
                  <w:r w:rsidR="00264B41" w:rsidRPr="00E97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3.2016 № 884-п «Об утверждении </w:t>
                  </w:r>
                  <w:r w:rsidRPr="00E97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муниципальной  программы </w:t>
                  </w:r>
                  <w:r w:rsidRPr="00E978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«Благоустрой</w:t>
                  </w:r>
                  <w:r w:rsidR="00264B41" w:rsidRPr="00E978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ство  </w:t>
                  </w:r>
                  <w:r w:rsidRPr="00E978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 озеленение на тер</w:t>
                  </w:r>
                  <w:r w:rsidR="00264B41" w:rsidRPr="00E978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ритории муниципального </w:t>
                  </w:r>
                  <w:r w:rsidRPr="00E978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образования Соль-Илецкий городской округ</w:t>
                  </w:r>
                  <w:r w:rsidR="00E978ED" w:rsidRPr="00E978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 2016-2020 годы»</w:t>
                  </w:r>
                  <w:r w:rsidRPr="00E978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E6683" w:rsidRPr="00E978ED" w:rsidRDefault="00EE6683" w:rsidP="000C2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AB" w:rsidRDefault="00E978ED" w:rsidP="003B18F4">
            <w:pPr>
              <w:tabs>
                <w:tab w:val="left" w:pos="639"/>
                <w:tab w:val="left" w:pos="8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1FFB" w:rsidRPr="009C1FFB">
              <w:rPr>
                <w:sz w:val="28"/>
                <w:szCs w:val="28"/>
              </w:rPr>
              <w:t>В соответствии с Федеральным законом от 06.10.2003 г. № 131-ФЗ «Об общих принципах организации</w:t>
            </w:r>
            <w:r w:rsidR="00900D2B">
              <w:rPr>
                <w:sz w:val="28"/>
                <w:szCs w:val="28"/>
              </w:rPr>
              <w:t xml:space="preserve"> местного самоуправления в РФ, </w:t>
            </w:r>
            <w:r w:rsidR="009C1FFB" w:rsidRPr="009C1FFB">
              <w:rPr>
                <w:sz w:val="28"/>
                <w:szCs w:val="28"/>
              </w:rPr>
              <w:t>Уставом муниципального образован</w:t>
            </w:r>
            <w:r w:rsidR="009C1FFB">
              <w:rPr>
                <w:sz w:val="28"/>
                <w:szCs w:val="28"/>
              </w:rPr>
              <w:t>ия Соль-Илецкий городской округ</w:t>
            </w:r>
            <w:r w:rsidR="00373DCC">
              <w:rPr>
                <w:sz w:val="28"/>
                <w:szCs w:val="28"/>
              </w:rPr>
              <w:t>,</w:t>
            </w:r>
            <w:r w:rsidR="00997F83" w:rsidRPr="00567AAB">
              <w:rPr>
                <w:sz w:val="28"/>
                <w:szCs w:val="28"/>
              </w:rPr>
              <w:t xml:space="preserve"> </w:t>
            </w:r>
            <w:r w:rsidR="00A862A2">
              <w:rPr>
                <w:sz w:val="28"/>
                <w:szCs w:val="28"/>
              </w:rPr>
              <w:t xml:space="preserve"> </w:t>
            </w:r>
            <w:r w:rsidR="00997F83" w:rsidRPr="00567AAB">
              <w:rPr>
                <w:sz w:val="28"/>
                <w:szCs w:val="28"/>
              </w:rPr>
              <w:t>постановляю</w:t>
            </w:r>
            <w:r w:rsidR="009C1FFB" w:rsidRPr="00567AAB">
              <w:rPr>
                <w:sz w:val="28"/>
                <w:szCs w:val="28"/>
              </w:rPr>
              <w:t>:</w:t>
            </w:r>
          </w:p>
          <w:p w:rsidR="00C95342" w:rsidRDefault="007E4CAC" w:rsidP="00EE6683">
            <w:pPr>
              <w:pStyle w:val="ConsPlusNormal"/>
              <w:tabs>
                <w:tab w:val="left" w:pos="714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97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FFB" w:rsidRPr="00E43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97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C3D" w:rsidRPr="00E43AB2">
              <w:rPr>
                <w:rFonts w:ascii="Times New Roman" w:hAnsi="Times New Roman" w:cs="Times New Roman"/>
                <w:sz w:val="28"/>
                <w:szCs w:val="28"/>
              </w:rPr>
              <w:t>Внести изменения</w:t>
            </w:r>
            <w:r w:rsidR="002C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68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1C3D"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                                                                 </w:t>
            </w:r>
            <w:r w:rsidR="00264B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Соль-Илецкий городской округ   </w:t>
            </w:r>
            <w:r w:rsidR="002C1C3D" w:rsidRPr="00E43AB2">
              <w:rPr>
                <w:rFonts w:ascii="Times New Roman" w:hAnsi="Times New Roman" w:cs="Times New Roman"/>
                <w:sz w:val="28"/>
                <w:szCs w:val="28"/>
              </w:rPr>
              <w:t>от 30.03.2016</w:t>
            </w:r>
            <w:r w:rsidR="002C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C3D" w:rsidRPr="00E43AB2">
              <w:rPr>
                <w:rFonts w:ascii="Times New Roman" w:hAnsi="Times New Roman" w:cs="Times New Roman"/>
                <w:sz w:val="28"/>
                <w:szCs w:val="28"/>
              </w:rPr>
              <w:t>№ 884-п</w:t>
            </w:r>
            <w:r w:rsidR="00264B4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</w:t>
            </w:r>
            <w:r w:rsidR="002C1C3D"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2C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C3D">
              <w:rPr>
                <w:rFonts w:ascii="Times New Roman" w:hAnsi="Times New Roman" w:cs="Times New Roman"/>
                <w:bCs/>
                <w:sz w:val="28"/>
                <w:szCs w:val="28"/>
              </w:rPr>
              <w:t>«Благоустройство и</w:t>
            </w:r>
            <w:r w:rsidR="00CD4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озеленение</w:t>
            </w:r>
            <w:r w:rsidR="002C1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C1C3D"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>на  территории муниципальног</w:t>
            </w:r>
            <w:r w:rsidR="00264B4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C1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 </w:t>
            </w:r>
            <w:r w:rsidR="002C1C3D"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Соль-Илецкий </w:t>
            </w:r>
            <w:r w:rsidR="00373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</w:t>
            </w:r>
            <w:r w:rsidR="00E97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78ED" w:rsidRPr="00E978ED">
              <w:rPr>
                <w:rFonts w:ascii="Times New Roman" w:hAnsi="Times New Roman" w:cs="Times New Roman"/>
                <w:bCs/>
                <w:sz w:val="28"/>
                <w:szCs w:val="28"/>
              </w:rPr>
              <w:t>на 2016-2020 годы»</w:t>
            </w:r>
            <w:r w:rsidR="002C1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изложить в новой редакции согласно приложению к настоящему постановлению.</w:t>
            </w:r>
          </w:p>
          <w:p w:rsidR="002F67A9" w:rsidRPr="00797287" w:rsidRDefault="00797287" w:rsidP="007972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2</w:t>
            </w:r>
            <w:r w:rsidR="00EE6683" w:rsidRPr="007972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E6683" w:rsidRPr="00797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7A9" w:rsidRPr="00797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за исполн</w:t>
            </w:r>
            <w:r w:rsidR="00E978ED" w:rsidRPr="00797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ением настоящего постановления оставляю за собой. </w:t>
            </w:r>
            <w:r w:rsidR="002F67A9" w:rsidRPr="00797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9C0" w:rsidRPr="00F91929" w:rsidRDefault="002F67A9" w:rsidP="00EE6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EE668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820D3">
              <w:rPr>
                <w:bCs/>
                <w:sz w:val="28"/>
                <w:szCs w:val="28"/>
              </w:rPr>
              <w:t xml:space="preserve"> </w:t>
            </w:r>
            <w:r w:rsidR="00797287">
              <w:rPr>
                <w:bCs/>
                <w:sz w:val="28"/>
                <w:szCs w:val="28"/>
              </w:rPr>
              <w:t xml:space="preserve"> </w:t>
            </w:r>
            <w:r w:rsidR="00E978ED">
              <w:rPr>
                <w:bCs/>
                <w:sz w:val="28"/>
                <w:szCs w:val="28"/>
              </w:rPr>
              <w:t xml:space="preserve"> </w:t>
            </w:r>
            <w:r w:rsidR="007972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C1C3D" w:rsidRPr="000F69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C1C3D">
              <w:rPr>
                <w:bCs/>
                <w:sz w:val="28"/>
                <w:szCs w:val="28"/>
              </w:rPr>
              <w:t xml:space="preserve"> </w:t>
            </w:r>
            <w:r w:rsidR="000F69C0" w:rsidRPr="00F91929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</w:t>
            </w:r>
            <w:r w:rsidR="000F2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0D3">
              <w:rPr>
                <w:rFonts w:ascii="Times New Roman" w:hAnsi="Times New Roman" w:cs="Times New Roman"/>
                <w:sz w:val="28"/>
                <w:szCs w:val="28"/>
              </w:rPr>
              <w:t>после его официального  опубликования (обнародования</w:t>
            </w:r>
            <w:r w:rsidR="000F69C0" w:rsidRPr="00F91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69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E6683" w:rsidRDefault="00EE6683" w:rsidP="006A563D">
            <w:pPr>
              <w:rPr>
                <w:sz w:val="28"/>
                <w:szCs w:val="28"/>
              </w:rPr>
            </w:pPr>
          </w:p>
          <w:p w:rsidR="003B18F4" w:rsidRDefault="003B18F4" w:rsidP="006A563D">
            <w:pPr>
              <w:rPr>
                <w:sz w:val="28"/>
                <w:szCs w:val="28"/>
              </w:rPr>
            </w:pPr>
          </w:p>
          <w:p w:rsidR="00E373B4" w:rsidRPr="00E373B4" w:rsidRDefault="00E373B4" w:rsidP="00E373B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3B4">
              <w:rPr>
                <w:sz w:val="28"/>
                <w:szCs w:val="28"/>
              </w:rPr>
              <w:t xml:space="preserve">Первый заместитель главы администрации  </w:t>
            </w:r>
          </w:p>
          <w:p w:rsidR="00E373B4" w:rsidRPr="00E373B4" w:rsidRDefault="00E373B4" w:rsidP="00E373B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3B4">
              <w:rPr>
                <w:sz w:val="28"/>
                <w:szCs w:val="28"/>
              </w:rPr>
              <w:t xml:space="preserve">городского округа - заместитель главы </w:t>
            </w:r>
          </w:p>
          <w:p w:rsidR="00E373B4" w:rsidRPr="00E373B4" w:rsidRDefault="00E373B4" w:rsidP="00E373B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3B4">
              <w:rPr>
                <w:sz w:val="28"/>
                <w:szCs w:val="28"/>
              </w:rPr>
              <w:t xml:space="preserve">администрации городского округа </w:t>
            </w:r>
          </w:p>
          <w:p w:rsidR="00E373B4" w:rsidRPr="00E373B4" w:rsidRDefault="00E373B4" w:rsidP="00E373B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3B4">
              <w:rPr>
                <w:sz w:val="28"/>
                <w:szCs w:val="28"/>
              </w:rPr>
              <w:t xml:space="preserve">по строительству, транспорту, </w:t>
            </w:r>
          </w:p>
          <w:p w:rsidR="00E373B4" w:rsidRPr="00E373B4" w:rsidRDefault="00E373B4" w:rsidP="00E373B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3B4">
              <w:rPr>
                <w:sz w:val="28"/>
                <w:szCs w:val="28"/>
              </w:rPr>
              <w:t xml:space="preserve">благоустройству и ЖКХ                                                                            В.П. Вдовкин                                                            </w:t>
            </w:r>
          </w:p>
          <w:p w:rsidR="00DD187D" w:rsidRDefault="00A90010" w:rsidP="00A90010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3C2BD1">
              <w:rPr>
                <w:sz w:val="28"/>
                <w:szCs w:val="28"/>
              </w:rPr>
              <w:t xml:space="preserve">   </w:t>
            </w:r>
          </w:p>
          <w:p w:rsidR="003B18F4" w:rsidRDefault="003B18F4" w:rsidP="00A90010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DD187D" w:rsidRDefault="003E3333" w:rsidP="00A90010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:rsidR="00A862A2" w:rsidRDefault="00DD187D" w:rsidP="006A3B1F">
            <w:pPr>
              <w:tabs>
                <w:tab w:val="left" w:pos="7016"/>
              </w:tabs>
              <w:ind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6A3B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организационного отдела     </w:t>
            </w:r>
            <w:r w:rsidR="006D030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</w:t>
            </w:r>
            <w:r w:rsidR="006D030A">
              <w:rPr>
                <w:sz w:val="28"/>
                <w:szCs w:val="28"/>
              </w:rPr>
              <w:t xml:space="preserve">  </w:t>
            </w:r>
            <w:r w:rsidR="006A3B1F">
              <w:rPr>
                <w:sz w:val="28"/>
                <w:szCs w:val="28"/>
              </w:rPr>
              <w:t xml:space="preserve">    </w:t>
            </w:r>
            <w:r w:rsidR="00CD4419">
              <w:rPr>
                <w:sz w:val="28"/>
                <w:szCs w:val="28"/>
              </w:rPr>
              <w:t xml:space="preserve">        </w:t>
            </w:r>
            <w:r w:rsidR="006A3B1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Е.В. Телушкина</w:t>
            </w:r>
            <w:r w:rsidR="00A90010" w:rsidRPr="003C2BD1">
              <w:rPr>
                <w:sz w:val="28"/>
                <w:szCs w:val="28"/>
              </w:rPr>
              <w:t xml:space="preserve">         </w:t>
            </w:r>
          </w:p>
          <w:p w:rsidR="006820D3" w:rsidRDefault="006820D3" w:rsidP="0085380F">
            <w:pPr>
              <w:shd w:val="clear" w:color="auto" w:fill="FFFFFF"/>
              <w:ind w:right="-70"/>
              <w:jc w:val="both"/>
            </w:pPr>
          </w:p>
          <w:p w:rsidR="00EE6683" w:rsidRDefault="00EE6683" w:rsidP="0085380F">
            <w:pPr>
              <w:shd w:val="clear" w:color="auto" w:fill="FFFFFF"/>
              <w:ind w:right="-70"/>
              <w:jc w:val="both"/>
            </w:pPr>
          </w:p>
          <w:p w:rsidR="003B18F4" w:rsidRDefault="003B18F4" w:rsidP="0085380F">
            <w:pPr>
              <w:shd w:val="clear" w:color="auto" w:fill="FFFFFF"/>
              <w:ind w:right="-70"/>
              <w:jc w:val="both"/>
            </w:pPr>
          </w:p>
          <w:p w:rsidR="003B18F4" w:rsidRDefault="003B18F4" w:rsidP="0085380F">
            <w:pPr>
              <w:shd w:val="clear" w:color="auto" w:fill="FFFFFF"/>
              <w:ind w:right="-70"/>
              <w:jc w:val="both"/>
            </w:pPr>
          </w:p>
          <w:p w:rsidR="003B18F4" w:rsidRDefault="003B18F4" w:rsidP="0085380F">
            <w:pPr>
              <w:shd w:val="clear" w:color="auto" w:fill="FFFFFF"/>
              <w:ind w:right="-70"/>
              <w:jc w:val="both"/>
            </w:pPr>
          </w:p>
          <w:p w:rsidR="006820D3" w:rsidRDefault="006820D3" w:rsidP="0085380F">
            <w:pPr>
              <w:shd w:val="clear" w:color="auto" w:fill="FFFFFF"/>
              <w:ind w:right="-70"/>
              <w:jc w:val="both"/>
            </w:pPr>
          </w:p>
          <w:p w:rsidR="00511D2A" w:rsidRPr="00E43AB2" w:rsidRDefault="009C1FFB" w:rsidP="0085380F">
            <w:pPr>
              <w:shd w:val="clear" w:color="auto" w:fill="FFFFFF"/>
              <w:ind w:right="-70"/>
              <w:jc w:val="both"/>
              <w:rPr>
                <w:sz w:val="24"/>
                <w:szCs w:val="24"/>
              </w:rPr>
            </w:pPr>
            <w:r w:rsidRPr="009C1FFB">
              <w:t>Разослано: прокуратура, 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 хозяйству, газифика</w:t>
            </w:r>
            <w:r w:rsidR="00DC15CF">
              <w:t xml:space="preserve">ции и связи, </w:t>
            </w:r>
            <w:r w:rsidR="00D728DE">
              <w:t>организационный отдел</w:t>
            </w:r>
            <w:r w:rsidR="00DC15CF">
              <w:t xml:space="preserve">, МБУ «УГХ г. Соль-Илецк», </w:t>
            </w:r>
            <w:r w:rsidR="00690116">
              <w:t xml:space="preserve"> Финансовое управление,</w:t>
            </w:r>
            <w:r w:rsidR="0053461E">
              <w:t xml:space="preserve"> МКУ </w:t>
            </w:r>
            <w:r w:rsidR="00690116">
              <w:t xml:space="preserve"> </w:t>
            </w:r>
            <w:r w:rsidR="0001356B">
              <w:t xml:space="preserve">по Централизованной бухгалтерии. </w:t>
            </w:r>
          </w:p>
          <w:tbl>
            <w:tblPr>
              <w:tblW w:w="5165" w:type="dxa"/>
              <w:tblInd w:w="4795" w:type="dxa"/>
              <w:tblLayout w:type="fixed"/>
              <w:tblLook w:val="04A0"/>
            </w:tblPr>
            <w:tblGrid>
              <w:gridCol w:w="5165"/>
            </w:tblGrid>
            <w:tr w:rsidR="00BE421C" w:rsidRPr="00F17E95">
              <w:tc>
                <w:tcPr>
                  <w:tcW w:w="5165" w:type="dxa"/>
                  <w:shd w:val="clear" w:color="auto" w:fill="auto"/>
                </w:tcPr>
                <w:p w:rsidR="00BE421C" w:rsidRPr="00F17E95" w:rsidRDefault="00BE421C" w:rsidP="00F17E95">
                  <w:pPr>
                    <w:shd w:val="clear" w:color="auto" w:fill="FFFFFF"/>
                    <w:ind w:right="2"/>
                    <w:rPr>
                      <w:sz w:val="28"/>
                      <w:szCs w:val="28"/>
                    </w:rPr>
                  </w:pPr>
                  <w:r w:rsidRPr="00F17E95"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</w:p>
                <w:p w:rsidR="00BE421C" w:rsidRPr="00F17E95" w:rsidRDefault="00BE421C" w:rsidP="00F17E95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17E95">
                    <w:rPr>
                      <w:sz w:val="28"/>
                      <w:szCs w:val="28"/>
                    </w:rPr>
                    <w:t>к постановлению   администрации</w:t>
                  </w:r>
                </w:p>
                <w:p w:rsidR="00BE421C" w:rsidRPr="00F17E95" w:rsidRDefault="00BE421C" w:rsidP="00F17E95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17E95">
                    <w:rPr>
                      <w:sz w:val="28"/>
                      <w:szCs w:val="28"/>
                    </w:rPr>
                    <w:t>Соль-Илецкого городского округа</w:t>
                  </w:r>
                </w:p>
                <w:p w:rsidR="00BE421C" w:rsidRPr="00F17E95" w:rsidRDefault="00764200" w:rsidP="00F17E95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6820D3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20.04. </w:t>
                  </w:r>
                  <w:r w:rsidR="006820D3">
                    <w:rPr>
                      <w:sz w:val="28"/>
                      <w:szCs w:val="28"/>
                    </w:rPr>
                    <w:t>2018</w:t>
                  </w:r>
                  <w:r w:rsidR="007E4CAC">
                    <w:rPr>
                      <w:sz w:val="28"/>
                      <w:szCs w:val="28"/>
                    </w:rPr>
                    <w:t xml:space="preserve"> </w:t>
                  </w:r>
                  <w:r w:rsidR="006820D3">
                    <w:rPr>
                      <w:sz w:val="28"/>
                      <w:szCs w:val="28"/>
                    </w:rPr>
                    <w:t>г</w:t>
                  </w:r>
                  <w:r w:rsidR="00BE421C" w:rsidRPr="00F17E95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885-п</w:t>
                  </w:r>
                </w:p>
                <w:p w:rsidR="00BE421C" w:rsidRPr="00F17E95" w:rsidRDefault="00BE421C" w:rsidP="00F17E95">
                  <w:pPr>
                    <w:ind w:right="2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E7941" w:rsidRDefault="007E7941" w:rsidP="003B18F4">
            <w:pPr>
              <w:shd w:val="clear" w:color="auto" w:fill="FFFFFF"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900D2B">
              <w:rPr>
                <w:b/>
                <w:bCs/>
                <w:sz w:val="28"/>
                <w:szCs w:val="28"/>
              </w:rPr>
              <w:t>Паспорт муниципальной программы</w:t>
            </w:r>
          </w:p>
          <w:p w:rsidR="007E7941" w:rsidRPr="00ED11CA" w:rsidRDefault="007E7941" w:rsidP="003B18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84677D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 и  озеленение   на территории муниципального     образования  Соль-Илецкий городской округ</w:t>
            </w:r>
            <w:r w:rsidR="00E978ED" w:rsidRPr="00E97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2016-2020 годы</w:t>
            </w:r>
            <w:r w:rsidRPr="00ED1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W w:w="9706" w:type="dxa"/>
              <w:tblLayout w:type="fixed"/>
              <w:tblLook w:val="0000"/>
            </w:tblPr>
            <w:tblGrid>
              <w:gridCol w:w="2477"/>
              <w:gridCol w:w="7229"/>
            </w:tblGrid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Ответственный исполнитель Программы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7941" w:rsidRPr="001A43E0" w:rsidRDefault="002F415B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A43E0">
                    <w:rPr>
                      <w:sz w:val="28"/>
                      <w:szCs w:val="28"/>
                    </w:rPr>
                    <w:t>тдел по строительству, транспорту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1A43E0">
                    <w:rPr>
                      <w:sz w:val="28"/>
                      <w:szCs w:val="28"/>
                    </w:rPr>
                    <w:t>ЖКХ</w:t>
                  </w:r>
                  <w:r>
                    <w:rPr>
                      <w:sz w:val="28"/>
                      <w:szCs w:val="28"/>
                    </w:rPr>
                    <w:t xml:space="preserve">, дорожному хозяйству, газификации и связи </w:t>
                  </w:r>
                  <w:r w:rsidR="00511D2A">
                    <w:rPr>
                      <w:sz w:val="28"/>
                      <w:szCs w:val="28"/>
                    </w:rPr>
                    <w:t xml:space="preserve">администрации муниципального образования </w:t>
                  </w:r>
                  <w:r w:rsidRPr="001A43E0">
                    <w:rPr>
                      <w:sz w:val="28"/>
                      <w:szCs w:val="28"/>
                    </w:rPr>
                    <w:t xml:space="preserve"> Соль-Илецкий городской округ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Соисполнители Программы 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7941" w:rsidRPr="001A43E0" w:rsidRDefault="00865595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Отсутствует </w:t>
                  </w:r>
                </w:p>
              </w:tc>
            </w:tr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B23A93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23A93">
                    <w:rPr>
                      <w:sz w:val="28"/>
                      <w:szCs w:val="28"/>
                    </w:rPr>
                    <w:t>Участники Программы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7941" w:rsidRDefault="006E518C" w:rsidP="00C23FD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муниципального образования</w:t>
                  </w:r>
                  <w:r w:rsidR="0053461E">
                    <w:rPr>
                      <w:sz w:val="28"/>
                      <w:szCs w:val="28"/>
                    </w:rPr>
                    <w:t xml:space="preserve"> Соль-Илецкий городской округ </w:t>
                  </w:r>
                </w:p>
              </w:tc>
            </w:tr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B23A93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23A93">
                    <w:rPr>
                      <w:sz w:val="28"/>
                      <w:szCs w:val="28"/>
                    </w:rPr>
                    <w:t>Подпрограммы Программы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7941" w:rsidRPr="00491D5E" w:rsidRDefault="000A6649" w:rsidP="00C23FD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91D5E">
                    <w:rPr>
                      <w:sz w:val="28"/>
                      <w:szCs w:val="28"/>
                    </w:rPr>
                    <w:t>1.</w:t>
                  </w:r>
                  <w:r w:rsidR="00FE6EB6">
                    <w:rPr>
                      <w:sz w:val="28"/>
                      <w:szCs w:val="28"/>
                    </w:rPr>
                    <w:t xml:space="preserve"> </w:t>
                  </w:r>
                  <w:r w:rsidRPr="00491D5E">
                    <w:rPr>
                      <w:sz w:val="28"/>
                      <w:szCs w:val="28"/>
                    </w:rPr>
                    <w:t xml:space="preserve">«Озеленение </w:t>
                  </w:r>
                  <w:r w:rsidR="0084677D" w:rsidRPr="00491D5E">
                    <w:rPr>
                      <w:sz w:val="28"/>
                      <w:szCs w:val="28"/>
                    </w:rPr>
                    <w:t>территории муниципального образования  Соль</w:t>
                  </w:r>
                  <w:r w:rsidR="000C2644">
                    <w:rPr>
                      <w:sz w:val="28"/>
                      <w:szCs w:val="28"/>
                    </w:rPr>
                    <w:t>-Илец</w:t>
                  </w:r>
                  <w:r w:rsidR="00676269">
                    <w:rPr>
                      <w:sz w:val="28"/>
                      <w:szCs w:val="28"/>
                    </w:rPr>
                    <w:t>кий городской округ</w:t>
                  </w:r>
                  <w:r w:rsidR="00E978ED" w:rsidRPr="00E978ED">
                    <w:rPr>
                      <w:bCs/>
                      <w:sz w:val="28"/>
                      <w:szCs w:val="28"/>
                    </w:rPr>
                    <w:t xml:space="preserve"> на 2016-2020 годы</w:t>
                  </w:r>
                  <w:r w:rsidR="00A90010">
                    <w:rPr>
                      <w:sz w:val="28"/>
                      <w:szCs w:val="28"/>
                    </w:rPr>
                    <w:t>».</w:t>
                  </w:r>
                </w:p>
                <w:p w:rsidR="0084677D" w:rsidRPr="00491D5E" w:rsidRDefault="00D93B5C" w:rsidP="00C23FD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91D5E">
                    <w:rPr>
                      <w:sz w:val="28"/>
                      <w:szCs w:val="28"/>
                    </w:rPr>
                    <w:t>2.</w:t>
                  </w:r>
                  <w:r w:rsidR="00FE6EB6">
                    <w:rPr>
                      <w:sz w:val="28"/>
                      <w:szCs w:val="28"/>
                    </w:rPr>
                    <w:t xml:space="preserve"> </w:t>
                  </w:r>
                  <w:r w:rsidR="0084677D" w:rsidRPr="00491D5E">
                    <w:rPr>
                      <w:sz w:val="28"/>
                      <w:szCs w:val="28"/>
                    </w:rPr>
                    <w:t>«Благоустройство территории муниципального образования Сол</w:t>
                  </w:r>
                  <w:r w:rsidR="00997F83">
                    <w:rPr>
                      <w:sz w:val="28"/>
                      <w:szCs w:val="28"/>
                    </w:rPr>
                    <w:t>ь-Иле</w:t>
                  </w:r>
                  <w:r w:rsidR="00676269">
                    <w:rPr>
                      <w:sz w:val="28"/>
                      <w:szCs w:val="28"/>
                    </w:rPr>
                    <w:t>цкий городской округ</w:t>
                  </w:r>
                  <w:r w:rsidR="00E978ED" w:rsidRPr="00E978ED">
                    <w:rPr>
                      <w:bCs/>
                      <w:sz w:val="28"/>
                      <w:szCs w:val="28"/>
                    </w:rPr>
                    <w:t xml:space="preserve"> на 2016-2020 годы</w:t>
                  </w:r>
                  <w:r w:rsidR="0084677D" w:rsidRPr="00491D5E">
                    <w:rPr>
                      <w:sz w:val="28"/>
                      <w:szCs w:val="28"/>
                    </w:rPr>
                    <w:t>»</w:t>
                  </w:r>
                  <w:r w:rsidR="00A90010">
                    <w:rPr>
                      <w:sz w:val="28"/>
                      <w:szCs w:val="28"/>
                    </w:rPr>
                    <w:t>.</w:t>
                  </w:r>
                  <w:r w:rsidR="0084677D" w:rsidRPr="00491D5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B30636" w:rsidRDefault="0084677D" w:rsidP="000A119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91D5E">
                    <w:rPr>
                      <w:sz w:val="28"/>
                      <w:szCs w:val="28"/>
                    </w:rPr>
                    <w:t>3.</w:t>
                  </w:r>
                  <w:r w:rsidR="00FE6EB6">
                    <w:rPr>
                      <w:sz w:val="28"/>
                      <w:szCs w:val="28"/>
                    </w:rPr>
                    <w:t xml:space="preserve"> </w:t>
                  </w:r>
                  <w:r w:rsidRPr="00491D5E">
                    <w:rPr>
                      <w:sz w:val="28"/>
                      <w:szCs w:val="28"/>
                    </w:rPr>
                    <w:t>«Уличное</w:t>
                  </w:r>
                  <w:r w:rsidR="000B012B" w:rsidRPr="00491D5E">
                    <w:rPr>
                      <w:sz w:val="28"/>
                      <w:szCs w:val="28"/>
                    </w:rPr>
                    <w:t xml:space="preserve"> </w:t>
                  </w:r>
                  <w:r w:rsidR="000A6649" w:rsidRPr="00491D5E">
                    <w:rPr>
                      <w:sz w:val="28"/>
                      <w:szCs w:val="28"/>
                    </w:rPr>
                    <w:t>о</w:t>
                  </w:r>
                  <w:r w:rsidRPr="00491D5E">
                    <w:rPr>
                      <w:sz w:val="28"/>
                      <w:szCs w:val="28"/>
                    </w:rPr>
                    <w:t>свещение на территории муниципального образования Сол</w:t>
                  </w:r>
                  <w:r w:rsidR="000C2644">
                    <w:rPr>
                      <w:sz w:val="28"/>
                      <w:szCs w:val="28"/>
                    </w:rPr>
                    <w:t>ь-Иле</w:t>
                  </w:r>
                  <w:r w:rsidR="00676269">
                    <w:rPr>
                      <w:sz w:val="28"/>
                      <w:szCs w:val="28"/>
                    </w:rPr>
                    <w:t>цкий городской округ</w:t>
                  </w:r>
                  <w:r w:rsidR="00E978ED" w:rsidRPr="00E978ED">
                    <w:rPr>
                      <w:bCs/>
                      <w:sz w:val="28"/>
                      <w:szCs w:val="28"/>
                    </w:rPr>
                    <w:t xml:space="preserve"> на 2016-2020 годы</w:t>
                  </w:r>
                  <w:r w:rsidRPr="00491D5E">
                    <w:rPr>
                      <w:sz w:val="28"/>
                      <w:szCs w:val="28"/>
                    </w:rPr>
                    <w:t>»</w:t>
                  </w:r>
                  <w:r w:rsidR="00A90010">
                    <w:rPr>
                      <w:sz w:val="28"/>
                      <w:szCs w:val="28"/>
                    </w:rPr>
                    <w:t>.</w:t>
                  </w:r>
                </w:p>
                <w:p w:rsidR="006A3B1F" w:rsidRPr="00586F8D" w:rsidRDefault="000F69C0" w:rsidP="000A119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r w:rsidRPr="00AC34B3">
                    <w:rPr>
                      <w:b/>
                    </w:rPr>
                    <w:t xml:space="preserve"> </w:t>
                  </w:r>
                  <w:r w:rsidR="00FE6EB6">
                    <w:rPr>
                      <w:b/>
                    </w:rPr>
                    <w:t xml:space="preserve"> </w:t>
                  </w:r>
                  <w:r w:rsidRPr="000F69C0">
                    <w:rPr>
                      <w:sz w:val="28"/>
                      <w:szCs w:val="28"/>
                    </w:rPr>
                    <w:t>«Формирование современной городской среды в Соль-Илецком городском округе Оренбургской области»</w:t>
                  </w:r>
                  <w:r w:rsidR="00E812E4">
                    <w:rPr>
                      <w:sz w:val="28"/>
                      <w:szCs w:val="28"/>
                    </w:rPr>
                    <w:t>*</w:t>
                  </w:r>
                </w:p>
              </w:tc>
            </w:tr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Цель Программы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6073" w:rsidRPr="00E31089" w:rsidRDefault="006A563D" w:rsidP="0027180A">
                  <w:pPr>
                    <w:pStyle w:val="HTML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комф</w:t>
                  </w:r>
                  <w:r w:rsidR="00C47BF9"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ортной среды жизнедеятельности и </w:t>
                  </w:r>
                  <w:r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</w:t>
                  </w:r>
                  <w:r w:rsidR="00C26A02"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рой</w:t>
                  </w:r>
                  <w:r w:rsidR="00D95CC4"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ство </w:t>
                  </w:r>
                  <w:r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территорий городского округа.</w:t>
                  </w:r>
                </w:p>
              </w:tc>
            </w:tr>
            <w:tr w:rsidR="007E7941" w:rsidRPr="001A43E0">
              <w:trPr>
                <w:trHeight w:val="663"/>
              </w:trPr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3B2F81">
                  <w:pPr>
                    <w:autoSpaceDE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Задачи Программы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443F" w:rsidRPr="001B6918" w:rsidRDefault="001B6918" w:rsidP="001D2D86">
                  <w:pPr>
                    <w:pStyle w:val="ConsPlusNonformat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1.Увеличение площади зеленых насаждений на территории округа</w:t>
                  </w:r>
                </w:p>
                <w:p w:rsidR="001B6918" w:rsidRDefault="001B6918" w:rsidP="003544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FB0BAF">
                    <w:rPr>
                      <w:sz w:val="28"/>
                      <w:szCs w:val="28"/>
                    </w:rPr>
                    <w:t xml:space="preserve"> Сохранение общего уровня </w:t>
                  </w:r>
                  <w:r w:rsidR="00B35E51">
                    <w:rPr>
                      <w:sz w:val="28"/>
                      <w:szCs w:val="28"/>
                    </w:rPr>
                    <w:t>санитарного состояния</w:t>
                  </w:r>
                  <w:r w:rsidRPr="00FB0BAF">
                    <w:rPr>
                      <w:sz w:val="28"/>
                      <w:szCs w:val="28"/>
                    </w:rPr>
                    <w:t xml:space="preserve">  территории окр</w:t>
                  </w:r>
                  <w:r>
                    <w:rPr>
                      <w:sz w:val="28"/>
                      <w:szCs w:val="28"/>
                    </w:rPr>
                    <w:t>уга.</w:t>
                  </w:r>
                </w:p>
                <w:p w:rsidR="005D5AD0" w:rsidRPr="00492C32" w:rsidRDefault="0035443F" w:rsidP="005D5AD0">
                  <w:pPr>
                    <w:rPr>
                      <w:sz w:val="28"/>
                      <w:szCs w:val="28"/>
                    </w:rPr>
                  </w:pPr>
                  <w:r w:rsidRPr="001B6918">
                    <w:rPr>
                      <w:sz w:val="28"/>
                      <w:szCs w:val="28"/>
                    </w:rPr>
                    <w:t>3. Содержание уличного освещения на территории округа.</w:t>
                  </w:r>
                </w:p>
              </w:tc>
            </w:tr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Показатели (индикаторы) Программы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6918" w:rsidRPr="001B6918" w:rsidRDefault="0035443F" w:rsidP="00D96D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B6918">
                    <w:rPr>
                      <w:sz w:val="28"/>
                      <w:szCs w:val="28"/>
                    </w:rPr>
                    <w:t>1.</w:t>
                  </w:r>
                  <w:r w:rsidR="00C573E5" w:rsidRPr="002E2486">
                    <w:rPr>
                      <w:sz w:val="28"/>
                      <w:szCs w:val="28"/>
                    </w:rPr>
                    <w:t>Уров</w:t>
                  </w:r>
                  <w:r w:rsidR="00AD030B" w:rsidRPr="002E2486">
                    <w:rPr>
                      <w:sz w:val="28"/>
                      <w:szCs w:val="28"/>
                    </w:rPr>
                    <w:t>ень озеленения территории парков и скверов</w:t>
                  </w:r>
                  <w:r w:rsidR="001B6918" w:rsidRPr="002E2486">
                    <w:rPr>
                      <w:sz w:val="28"/>
                      <w:szCs w:val="28"/>
                    </w:rPr>
                    <w:t>.</w:t>
                  </w:r>
                </w:p>
                <w:p w:rsidR="001B6918" w:rsidRPr="00AD030B" w:rsidRDefault="00581372" w:rsidP="00D96D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B6918">
                    <w:rPr>
                      <w:sz w:val="28"/>
                      <w:szCs w:val="28"/>
                    </w:rPr>
                    <w:t>2.</w:t>
                  </w:r>
                  <w:r w:rsidR="0035443F" w:rsidRPr="001B6918">
                    <w:rPr>
                      <w:sz w:val="28"/>
                      <w:szCs w:val="28"/>
                    </w:rPr>
                    <w:t>Сокращение обращений граждан по вопросам некачес</w:t>
                  </w:r>
                  <w:r w:rsidRPr="001B6918">
                    <w:rPr>
                      <w:sz w:val="28"/>
                      <w:szCs w:val="28"/>
                    </w:rPr>
                    <w:t>твенного содержания территории округ</w:t>
                  </w:r>
                  <w:r w:rsidRPr="00AD030B">
                    <w:rPr>
                      <w:sz w:val="28"/>
                      <w:szCs w:val="28"/>
                    </w:rPr>
                    <w:t>а.</w:t>
                  </w:r>
                </w:p>
                <w:p w:rsidR="006A3B1F" w:rsidRPr="00492C32" w:rsidRDefault="0035443F" w:rsidP="00B6573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D030B">
                    <w:rPr>
                      <w:sz w:val="28"/>
                      <w:szCs w:val="28"/>
                    </w:rPr>
                    <w:t>3.</w:t>
                  </w:r>
                  <w:r w:rsidR="00AD030B" w:rsidRPr="00AD030B">
                    <w:rPr>
                      <w:sz w:val="28"/>
                      <w:szCs w:val="28"/>
                    </w:rPr>
                    <w:t xml:space="preserve"> Доля освещенности улиц населенных пунктов округа</w:t>
                  </w:r>
                  <w:r w:rsidR="00AD030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Срок и этапы  реализации Программы   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7941" w:rsidRPr="001A43E0" w:rsidRDefault="007E7941" w:rsidP="00C23FD1">
                  <w:pPr>
                    <w:jc w:val="both"/>
                    <w:rPr>
                      <w:sz w:val="28"/>
                      <w:szCs w:val="28"/>
                    </w:rPr>
                  </w:pPr>
                  <w:r w:rsidRPr="00492ABC">
                    <w:rPr>
                      <w:color w:val="000000"/>
                      <w:sz w:val="28"/>
                      <w:szCs w:val="28"/>
                    </w:rPr>
                    <w:t>Реализ</w:t>
                  </w:r>
                  <w:r w:rsidR="000C2644">
                    <w:rPr>
                      <w:color w:val="000000"/>
                      <w:sz w:val="28"/>
                      <w:szCs w:val="28"/>
                    </w:rPr>
                    <w:t>ация Программы начинается с 2016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 года. Мероприятия Программы рассчитаны на срок </w:t>
                  </w:r>
                  <w:r w:rsidR="000C2644">
                    <w:rPr>
                      <w:color w:val="000000"/>
                      <w:sz w:val="28"/>
                      <w:szCs w:val="28"/>
                    </w:rPr>
                    <w:t>2016</w:t>
                  </w: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0C2644">
                    <w:rPr>
                      <w:color w:val="000000"/>
                      <w:sz w:val="28"/>
                      <w:szCs w:val="28"/>
                    </w:rPr>
                    <w:t xml:space="preserve"> 2020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97F83"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</w:tr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Объем бюджетных ассигнований Программы 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B64" w:rsidRDefault="007E7941" w:rsidP="00E06F93">
                  <w:pPr>
                    <w:pStyle w:val="ConsPlusNonformat"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</w:t>
                  </w:r>
                  <w:r w:rsidR="004A01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бюджета муниципального образования 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43E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Соль-Илецкий городской округ</w:t>
                  </w:r>
                  <w:r w:rsidR="00997F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201</w:t>
                  </w:r>
                  <w:r w:rsidR="000C26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6-2020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годы </w:t>
                  </w:r>
                </w:p>
                <w:p w:rsidR="006F520D" w:rsidRPr="00264B41" w:rsidRDefault="00C9225A" w:rsidP="00E06F93">
                  <w:pPr>
                    <w:rPr>
                      <w:sz w:val="28"/>
                      <w:szCs w:val="28"/>
                    </w:rPr>
                  </w:pPr>
                  <w:r w:rsidRPr="00961D82">
                    <w:rPr>
                      <w:sz w:val="28"/>
                      <w:szCs w:val="28"/>
                    </w:rPr>
                    <w:t xml:space="preserve">Всего </w:t>
                  </w:r>
                  <w:r w:rsidR="00850A55" w:rsidRPr="00961D82">
                    <w:rPr>
                      <w:sz w:val="28"/>
                      <w:szCs w:val="28"/>
                    </w:rPr>
                    <w:t xml:space="preserve">  </w:t>
                  </w:r>
                  <w:r w:rsidR="00E86877" w:rsidRPr="00E86877">
                    <w:rPr>
                      <w:bCs/>
                      <w:color w:val="000000"/>
                      <w:sz w:val="28"/>
                      <w:szCs w:val="28"/>
                    </w:rPr>
                    <w:t>124191,1097</w:t>
                  </w:r>
                  <w:r w:rsidR="00E86877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F520D" w:rsidRPr="00E86877">
                    <w:rPr>
                      <w:sz w:val="28"/>
                      <w:szCs w:val="28"/>
                    </w:rPr>
                    <w:t>тыс.</w:t>
                  </w:r>
                  <w:r w:rsidR="006F520D" w:rsidRPr="00264B41">
                    <w:rPr>
                      <w:sz w:val="28"/>
                      <w:szCs w:val="28"/>
                    </w:rPr>
                    <w:t>руб.   в том числе по годам:</w:t>
                  </w:r>
                </w:p>
                <w:p w:rsidR="005832BB" w:rsidRPr="00264B41" w:rsidRDefault="005832BB" w:rsidP="00264B41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264B41">
                    <w:rPr>
                      <w:sz w:val="28"/>
                      <w:szCs w:val="28"/>
                    </w:rPr>
                    <w:t xml:space="preserve">2016 год- </w:t>
                  </w:r>
                  <w:r w:rsidR="00264B41" w:rsidRPr="00264B41">
                    <w:rPr>
                      <w:sz w:val="28"/>
                      <w:szCs w:val="28"/>
                    </w:rPr>
                    <w:t xml:space="preserve"> 21807,8397 </w:t>
                  </w:r>
                  <w:r w:rsidRPr="00264B41">
                    <w:rPr>
                      <w:sz w:val="28"/>
                      <w:szCs w:val="28"/>
                    </w:rPr>
                    <w:t>тыс.руб.</w:t>
                  </w:r>
                </w:p>
                <w:p w:rsidR="005832BB" w:rsidRPr="00264B41" w:rsidRDefault="005832BB" w:rsidP="005832BB">
                  <w:pPr>
                    <w:widowControl w:val="0"/>
                    <w:autoSpaceDE w:val="0"/>
                    <w:autoSpaceDN w:val="0"/>
                    <w:jc w:val="both"/>
                    <w:outlineLvl w:val="2"/>
                    <w:rPr>
                      <w:sz w:val="28"/>
                      <w:szCs w:val="28"/>
                    </w:rPr>
                  </w:pPr>
                  <w:r w:rsidRPr="00264B41">
                    <w:rPr>
                      <w:sz w:val="28"/>
                      <w:szCs w:val="28"/>
                    </w:rPr>
                    <w:lastRenderedPageBreak/>
                    <w:t>2017 год</w:t>
                  </w:r>
                  <w:r w:rsidRPr="00351B28">
                    <w:rPr>
                      <w:sz w:val="28"/>
                      <w:szCs w:val="28"/>
                    </w:rPr>
                    <w:t xml:space="preserve">- </w:t>
                  </w:r>
                  <w:r w:rsidR="001E277A">
                    <w:rPr>
                      <w:sz w:val="28"/>
                      <w:szCs w:val="28"/>
                    </w:rPr>
                    <w:t>46230,97</w:t>
                  </w:r>
                  <w:r w:rsidR="00264B41" w:rsidRPr="00264B41">
                    <w:rPr>
                      <w:sz w:val="28"/>
                      <w:szCs w:val="28"/>
                    </w:rPr>
                    <w:t xml:space="preserve"> </w:t>
                  </w:r>
                  <w:r w:rsidR="00292321" w:rsidRPr="00264B41">
                    <w:rPr>
                      <w:sz w:val="28"/>
                      <w:szCs w:val="28"/>
                    </w:rPr>
                    <w:t xml:space="preserve">тыс. </w:t>
                  </w:r>
                  <w:r w:rsidRPr="00264B41">
                    <w:rPr>
                      <w:sz w:val="28"/>
                      <w:szCs w:val="28"/>
                    </w:rPr>
                    <w:t>руб.</w:t>
                  </w:r>
                </w:p>
                <w:p w:rsidR="005832BB" w:rsidRPr="00264B41" w:rsidRDefault="005832BB" w:rsidP="005832BB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264B41">
                    <w:rPr>
                      <w:sz w:val="28"/>
                      <w:szCs w:val="28"/>
                    </w:rPr>
                    <w:t xml:space="preserve">2018 год- </w:t>
                  </w:r>
                  <w:r w:rsidR="00EC16B3">
                    <w:rPr>
                      <w:sz w:val="28"/>
                      <w:szCs w:val="28"/>
                    </w:rPr>
                    <w:t>19973,4</w:t>
                  </w:r>
                  <w:r w:rsidR="00264B41" w:rsidRPr="00264B41">
                    <w:rPr>
                      <w:sz w:val="28"/>
                      <w:szCs w:val="28"/>
                    </w:rPr>
                    <w:t xml:space="preserve"> </w:t>
                  </w:r>
                  <w:r w:rsidRPr="00264B41">
                    <w:rPr>
                      <w:sz w:val="28"/>
                      <w:szCs w:val="28"/>
                    </w:rPr>
                    <w:t>тыс.руб.</w:t>
                  </w:r>
                </w:p>
                <w:p w:rsidR="005832BB" w:rsidRPr="00264B41" w:rsidRDefault="005832BB" w:rsidP="005832BB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264B41">
                    <w:rPr>
                      <w:sz w:val="28"/>
                      <w:szCs w:val="28"/>
                    </w:rPr>
                    <w:t>2019</w:t>
                  </w:r>
                  <w:r w:rsidR="00264B41">
                    <w:rPr>
                      <w:sz w:val="28"/>
                      <w:szCs w:val="28"/>
                    </w:rPr>
                    <w:t xml:space="preserve"> </w:t>
                  </w:r>
                  <w:r w:rsidRPr="00264B41">
                    <w:rPr>
                      <w:sz w:val="28"/>
                      <w:szCs w:val="28"/>
                    </w:rPr>
                    <w:t xml:space="preserve">год- </w:t>
                  </w:r>
                  <w:r w:rsidR="00EC16B3">
                    <w:rPr>
                      <w:sz w:val="28"/>
                      <w:szCs w:val="28"/>
                    </w:rPr>
                    <w:t>17846.1</w:t>
                  </w:r>
                  <w:r w:rsidR="00264B41" w:rsidRPr="00264B41">
                    <w:rPr>
                      <w:sz w:val="28"/>
                      <w:szCs w:val="28"/>
                    </w:rPr>
                    <w:t xml:space="preserve"> </w:t>
                  </w:r>
                  <w:r w:rsidRPr="00264B41">
                    <w:rPr>
                      <w:sz w:val="28"/>
                      <w:szCs w:val="28"/>
                    </w:rPr>
                    <w:t>тыс.руб.</w:t>
                  </w:r>
                </w:p>
                <w:p w:rsidR="005832BB" w:rsidRPr="005832BB" w:rsidRDefault="005832BB" w:rsidP="005832BB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264B41">
                    <w:rPr>
                      <w:sz w:val="28"/>
                      <w:szCs w:val="28"/>
                    </w:rPr>
                    <w:t xml:space="preserve">2020 год- </w:t>
                  </w:r>
                  <w:r w:rsidR="00EC16B3">
                    <w:rPr>
                      <w:sz w:val="28"/>
                      <w:szCs w:val="28"/>
                    </w:rPr>
                    <w:t>18332,8</w:t>
                  </w:r>
                  <w:r w:rsidR="00264B41" w:rsidRPr="00264B41">
                    <w:rPr>
                      <w:sz w:val="28"/>
                      <w:szCs w:val="28"/>
                    </w:rPr>
                    <w:t xml:space="preserve"> </w:t>
                  </w:r>
                  <w:r w:rsidRPr="00264B41">
                    <w:rPr>
                      <w:sz w:val="28"/>
                      <w:szCs w:val="28"/>
                    </w:rPr>
                    <w:t>тыс.руб.</w:t>
                  </w:r>
                  <w:r w:rsidRPr="005832BB">
                    <w:rPr>
                      <w:sz w:val="28"/>
                      <w:szCs w:val="28"/>
                    </w:rPr>
                    <w:t xml:space="preserve"> </w:t>
                  </w:r>
                </w:p>
                <w:p w:rsidR="006F520D" w:rsidRDefault="00264B41" w:rsidP="00E06F93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264B41">
                    <w:rPr>
                      <w:sz w:val="28"/>
                      <w:szCs w:val="28"/>
                    </w:rPr>
                    <w:tab/>
                  </w:r>
                </w:p>
                <w:p w:rsidR="00451423" w:rsidRPr="005A4001" w:rsidRDefault="00B03E86" w:rsidP="005A4001">
                  <w:pPr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B03E86">
                    <w:rPr>
                      <w:sz w:val="28"/>
                      <w:szCs w:val="28"/>
                    </w:rPr>
                    <w:t xml:space="preserve">по подпрограмме </w:t>
                  </w:r>
                  <w:r w:rsidRPr="00CE0E08">
                    <w:rPr>
                      <w:sz w:val="28"/>
                      <w:szCs w:val="28"/>
                    </w:rPr>
                    <w:t xml:space="preserve">«Озеленение территории </w:t>
                  </w:r>
                  <w:r w:rsidRPr="005A4001">
                    <w:rPr>
                      <w:sz w:val="28"/>
                      <w:szCs w:val="28"/>
                    </w:rPr>
                    <w:t>муниципального образования  Соль</w:t>
                  </w:r>
                  <w:r w:rsidR="00393BFC" w:rsidRPr="005A4001">
                    <w:rPr>
                      <w:sz w:val="28"/>
                      <w:szCs w:val="28"/>
                    </w:rPr>
                    <w:t xml:space="preserve">-Илецкий городской </w:t>
                  </w:r>
                  <w:r w:rsidR="00676269" w:rsidRPr="005A4001">
                    <w:rPr>
                      <w:sz w:val="28"/>
                      <w:szCs w:val="28"/>
                    </w:rPr>
                    <w:t>округ</w:t>
                  </w:r>
                  <w:r w:rsidR="00E978ED" w:rsidRPr="00E978ED">
                    <w:rPr>
                      <w:bCs/>
                      <w:sz w:val="28"/>
                      <w:szCs w:val="28"/>
                    </w:rPr>
                    <w:t xml:space="preserve"> на 2016-2020 годы</w:t>
                  </w:r>
                  <w:r w:rsidRPr="005A4001">
                    <w:rPr>
                      <w:sz w:val="28"/>
                      <w:szCs w:val="28"/>
                    </w:rPr>
                    <w:t xml:space="preserve">»  </w:t>
                  </w:r>
                  <w:r w:rsidR="000E766A" w:rsidRPr="005A4001">
                    <w:rPr>
                      <w:sz w:val="28"/>
                      <w:szCs w:val="28"/>
                    </w:rPr>
                    <w:t>-</w:t>
                  </w:r>
                  <w:r w:rsidR="00264B41" w:rsidRPr="005A4001">
                    <w:rPr>
                      <w:sz w:val="28"/>
                      <w:szCs w:val="28"/>
                    </w:rPr>
                    <w:t xml:space="preserve"> </w:t>
                  </w:r>
                  <w:r w:rsidR="00FE6918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>4151,87</w:t>
                  </w:r>
                  <w:r w:rsidR="005A4001" w:rsidRPr="005A4001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>97 т</w:t>
                  </w:r>
                  <w:r w:rsidR="00451423" w:rsidRPr="005A4001">
                    <w:rPr>
                      <w:sz w:val="28"/>
                      <w:szCs w:val="28"/>
                    </w:rPr>
                    <w:t>ыс</w:t>
                  </w:r>
                  <w:r w:rsidR="00451423" w:rsidRPr="00AA5CAB">
                    <w:rPr>
                      <w:sz w:val="28"/>
                      <w:szCs w:val="28"/>
                    </w:rPr>
                    <w:t>.руб.</w:t>
                  </w:r>
                </w:p>
                <w:p w:rsidR="00451423" w:rsidRDefault="00451423" w:rsidP="00451423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 - </w:t>
                  </w:r>
                  <w:r w:rsidRPr="00393BFC">
                    <w:rPr>
                      <w:rFonts w:ascii="Times New Roman" w:hAnsi="Times New Roman"/>
                      <w:sz w:val="28"/>
                      <w:szCs w:val="28"/>
                    </w:rPr>
                    <w:t>1189,3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3970  тыс.руб.</w:t>
                  </w:r>
                </w:p>
                <w:p w:rsidR="00451423" w:rsidRDefault="00E86877" w:rsidP="00451423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 год -</w:t>
                  </w:r>
                  <w:r w:rsidR="0045142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64B41" w:rsidRPr="00264B41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 w:rsidR="00FE6918">
                    <w:rPr>
                      <w:rFonts w:ascii="Times New Roman" w:hAnsi="Times New Roman"/>
                      <w:sz w:val="28"/>
                      <w:szCs w:val="28"/>
                    </w:rPr>
                    <w:t>63,54</w:t>
                  </w:r>
                  <w:r w:rsidR="00264B41">
                    <w:rPr>
                      <w:rFonts w:ascii="Times New Roman" w:hAnsi="Times New Roman"/>
                    </w:rPr>
                    <w:t xml:space="preserve"> </w:t>
                  </w:r>
                  <w:r w:rsidR="00451423" w:rsidRPr="00AA5CAB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 w:rsidR="00451423" w:rsidRPr="002E5A31">
                    <w:rPr>
                      <w:rFonts w:ascii="Times New Roman" w:hAnsi="Times New Roman"/>
                      <w:sz w:val="28"/>
                      <w:szCs w:val="28"/>
                    </w:rPr>
                    <w:t>. руб.</w:t>
                  </w:r>
                  <w:r w:rsidR="00451423" w:rsidRPr="0012758C">
                    <w:rPr>
                      <w:b/>
                      <w:bCs/>
                      <w:highlight w:val="green"/>
                    </w:rPr>
                    <w:t xml:space="preserve"> </w:t>
                  </w:r>
                </w:p>
                <w:p w:rsidR="00451423" w:rsidRDefault="005A4001" w:rsidP="00451423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 год  - 699</w:t>
                  </w:r>
                  <w:r w:rsidR="00451423">
                    <w:rPr>
                      <w:rFonts w:ascii="Times New Roman" w:hAnsi="Times New Roman"/>
                      <w:sz w:val="28"/>
                      <w:szCs w:val="28"/>
                    </w:rPr>
                    <w:t>,0  тыс. руб.</w:t>
                  </w:r>
                </w:p>
                <w:p w:rsidR="00451423" w:rsidRDefault="00E86877" w:rsidP="00451423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 год -</w:t>
                  </w:r>
                  <w:r w:rsidR="00451423">
                    <w:rPr>
                      <w:rFonts w:ascii="Times New Roman" w:hAnsi="Times New Roman"/>
                      <w:sz w:val="28"/>
                      <w:szCs w:val="28"/>
                    </w:rPr>
                    <w:t xml:space="preserve"> 0 тыс.руб.</w:t>
                  </w:r>
                </w:p>
                <w:p w:rsidR="00451423" w:rsidRDefault="00E86877" w:rsidP="00451423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 год -</w:t>
                  </w:r>
                  <w:r w:rsidR="00451423">
                    <w:rPr>
                      <w:rFonts w:ascii="Times New Roman" w:hAnsi="Times New Roman"/>
                      <w:sz w:val="28"/>
                      <w:szCs w:val="28"/>
                    </w:rPr>
                    <w:t xml:space="preserve"> 0 тыс.руб.</w:t>
                  </w:r>
                </w:p>
                <w:p w:rsidR="00451423" w:rsidRDefault="00451423" w:rsidP="00451423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51423" w:rsidRPr="00CD0E72" w:rsidRDefault="00CE0E08" w:rsidP="0045142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767096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B03E86" w:rsidRPr="00CE0E08">
                    <w:rPr>
                      <w:sz w:val="28"/>
                      <w:szCs w:val="28"/>
                    </w:rPr>
                    <w:t>по подпрограмме «Благоустройство территории муниципального образования Со</w:t>
                  </w:r>
                  <w:r w:rsidR="00676269">
                    <w:rPr>
                      <w:sz w:val="28"/>
                      <w:szCs w:val="28"/>
                    </w:rPr>
                    <w:t>ль-Илецкий городской округ</w:t>
                  </w:r>
                  <w:r w:rsidR="00E978ED" w:rsidRPr="00E978ED">
                    <w:rPr>
                      <w:bCs/>
                      <w:sz w:val="28"/>
                      <w:szCs w:val="28"/>
                    </w:rPr>
                    <w:t xml:space="preserve"> на 2016-2020 годы</w:t>
                  </w:r>
                  <w:r w:rsidR="00B03E86" w:rsidRPr="00F75464">
                    <w:rPr>
                      <w:sz w:val="28"/>
                      <w:szCs w:val="28"/>
                    </w:rPr>
                    <w:t xml:space="preserve">» </w:t>
                  </w:r>
                  <w:r w:rsidR="005F779F" w:rsidRPr="00264B41">
                    <w:rPr>
                      <w:sz w:val="28"/>
                      <w:szCs w:val="28"/>
                    </w:rPr>
                    <w:t>-</w:t>
                  </w:r>
                  <w:r w:rsidR="00B24546" w:rsidRPr="00264B41">
                    <w:rPr>
                      <w:sz w:val="28"/>
                      <w:szCs w:val="28"/>
                    </w:rPr>
                    <w:t xml:space="preserve"> </w:t>
                  </w:r>
                  <w:r w:rsidR="00264B41" w:rsidRPr="00264B41">
                    <w:rPr>
                      <w:sz w:val="28"/>
                      <w:szCs w:val="28"/>
                    </w:rPr>
                    <w:t>35</w:t>
                  </w:r>
                  <w:r w:rsidR="00FE6918">
                    <w:rPr>
                      <w:sz w:val="28"/>
                      <w:szCs w:val="28"/>
                    </w:rPr>
                    <w:t>108,8</w:t>
                  </w:r>
                  <w:r w:rsidR="00264B41">
                    <w:rPr>
                      <w:b/>
                    </w:rPr>
                    <w:t xml:space="preserve"> </w:t>
                  </w:r>
                  <w:r w:rsidR="00451423" w:rsidRPr="00F75464">
                    <w:rPr>
                      <w:sz w:val="28"/>
                      <w:szCs w:val="28"/>
                    </w:rPr>
                    <w:t>тыс. руб.</w:t>
                  </w:r>
                </w:p>
                <w:p w:rsidR="00451423" w:rsidRDefault="00E86877" w:rsidP="00451423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2016 год -</w:t>
                  </w:r>
                  <w:r w:rsidR="0045142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514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9466,9</w:t>
                  </w:r>
                  <w:r w:rsidR="004514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451423" w:rsidRPr="00264B41" w:rsidRDefault="00451423" w:rsidP="00264B41">
                  <w:pPr>
                    <w:pStyle w:val="a6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5464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86877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E6918">
                    <w:rPr>
                      <w:rFonts w:ascii="Times New Roman" w:hAnsi="Times New Roman"/>
                      <w:sz w:val="28"/>
                      <w:szCs w:val="28"/>
                    </w:rPr>
                    <w:t>4 940,0</w:t>
                  </w:r>
                  <w:r w:rsidR="00264B41" w:rsidRPr="00264B4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64B41">
                    <w:rPr>
                      <w:rFonts w:ascii="Times New Roman" w:hAnsi="Times New Roman"/>
                      <w:sz w:val="28"/>
                      <w:szCs w:val="28"/>
                    </w:rPr>
                    <w:t>тыс. руб.</w:t>
                  </w:r>
                </w:p>
                <w:p w:rsidR="00451423" w:rsidRPr="00264B41" w:rsidRDefault="00E86877" w:rsidP="00451423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 год -</w:t>
                  </w:r>
                  <w:r w:rsidR="00451423" w:rsidRPr="00264B41">
                    <w:rPr>
                      <w:rFonts w:ascii="Times New Roman" w:hAnsi="Times New Roman"/>
                      <w:sz w:val="28"/>
                      <w:szCs w:val="28"/>
                    </w:rPr>
                    <w:t xml:space="preserve"> 10914,4</w:t>
                  </w:r>
                  <w:r w:rsidR="00451423" w:rsidRPr="00264B41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451423" w:rsidRPr="00264B41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</w:p>
                <w:p w:rsidR="00451423" w:rsidRPr="00AA5CAB" w:rsidRDefault="00451423" w:rsidP="00451423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F83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год </w:t>
                  </w:r>
                  <w:r w:rsidR="00E8687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A5CAB">
                    <w:rPr>
                      <w:rFonts w:ascii="Times New Roman" w:hAnsi="Times New Roman"/>
                      <w:sz w:val="28"/>
                      <w:szCs w:val="28"/>
                    </w:rPr>
                    <w:t>5628,9 тыс.руб.</w:t>
                  </w:r>
                </w:p>
                <w:p w:rsidR="00567AAB" w:rsidRDefault="00E86877" w:rsidP="00451423">
                  <w:pPr>
                    <w:pStyle w:val="a6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 год -</w:t>
                  </w:r>
                  <w:r w:rsidR="00451423" w:rsidRPr="00AA5CAB">
                    <w:rPr>
                      <w:rFonts w:ascii="Times New Roman" w:hAnsi="Times New Roman"/>
                      <w:sz w:val="28"/>
                      <w:szCs w:val="28"/>
                    </w:rPr>
                    <w:t xml:space="preserve"> 4158,6 тыс.руб.</w:t>
                  </w:r>
                  <w:r w:rsidR="00451423" w:rsidRPr="00AA5CAB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451423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306F4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451423" w:rsidRDefault="00264B41" w:rsidP="00264B41">
                  <w:pPr>
                    <w:pStyle w:val="a6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4B41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64B41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64B41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B15650" w:rsidRDefault="00B03E86" w:rsidP="00B15650">
                  <w:pPr>
                    <w:rPr>
                      <w:sz w:val="28"/>
                      <w:szCs w:val="28"/>
                    </w:rPr>
                  </w:pPr>
                  <w:r w:rsidRPr="00B24546">
                    <w:rPr>
                      <w:sz w:val="28"/>
                      <w:szCs w:val="28"/>
                    </w:rPr>
                    <w:t>-</w:t>
                  </w:r>
                  <w:r w:rsidRPr="0013110B">
                    <w:rPr>
                      <w:sz w:val="28"/>
                      <w:szCs w:val="28"/>
                    </w:rPr>
                    <w:t xml:space="preserve">по подпрограмме «Уличное освещение на территории </w:t>
                  </w:r>
                  <w:r w:rsidR="00676269">
                    <w:rPr>
                      <w:sz w:val="28"/>
                      <w:szCs w:val="28"/>
                    </w:rPr>
                    <w:t>муниципального образования Соль-Илецкий городской</w:t>
                  </w:r>
                  <w:r w:rsidRPr="0013110B">
                    <w:rPr>
                      <w:sz w:val="28"/>
                      <w:szCs w:val="28"/>
                    </w:rPr>
                    <w:t xml:space="preserve"> округ</w:t>
                  </w:r>
                  <w:r w:rsidR="00E978ED" w:rsidRPr="00E978ED">
                    <w:rPr>
                      <w:bCs/>
                      <w:sz w:val="28"/>
                      <w:szCs w:val="28"/>
                    </w:rPr>
                    <w:t xml:space="preserve"> на 2016-2020 годы</w:t>
                  </w:r>
                  <w:r w:rsidRPr="0013110B">
                    <w:rPr>
                      <w:sz w:val="28"/>
                      <w:szCs w:val="28"/>
                    </w:rPr>
                    <w:t xml:space="preserve">» </w:t>
                  </w:r>
                  <w:r w:rsidR="00586F8D" w:rsidRPr="0013110B">
                    <w:rPr>
                      <w:sz w:val="28"/>
                      <w:szCs w:val="28"/>
                    </w:rPr>
                    <w:t>-</w:t>
                  </w:r>
                  <w:r w:rsidR="00B24546" w:rsidRPr="0013110B">
                    <w:rPr>
                      <w:sz w:val="28"/>
                      <w:szCs w:val="28"/>
                    </w:rPr>
                    <w:t xml:space="preserve"> </w:t>
                  </w:r>
                  <w:r w:rsidR="00B15650" w:rsidRPr="00FB5B3D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>60229,</w:t>
                  </w:r>
                  <w:r w:rsidR="00FE6918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>7</w:t>
                  </w:r>
                  <w:r w:rsidR="00B15650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B15650">
                    <w:rPr>
                      <w:sz w:val="28"/>
                      <w:szCs w:val="28"/>
                    </w:rPr>
                    <w:t>тыс.руб.</w:t>
                  </w:r>
                  <w:r w:rsidR="00B15650" w:rsidRPr="0013110B">
                    <w:rPr>
                      <w:sz w:val="28"/>
                      <w:szCs w:val="28"/>
                    </w:rPr>
                    <w:t xml:space="preserve"> </w:t>
                  </w:r>
                </w:p>
                <w:p w:rsidR="00B15650" w:rsidRPr="0013110B" w:rsidRDefault="00B15650" w:rsidP="00B15650">
                  <w:pPr>
                    <w:rPr>
                      <w:sz w:val="28"/>
                      <w:szCs w:val="28"/>
                    </w:rPr>
                  </w:pPr>
                </w:p>
                <w:p w:rsidR="00B15650" w:rsidRPr="00FB5B3D" w:rsidRDefault="00B15650" w:rsidP="00B15650">
                  <w:pPr>
                    <w:widowControl w:val="0"/>
                    <w:autoSpaceDE w:val="0"/>
                    <w:autoSpaceDN w:val="0"/>
                    <w:jc w:val="both"/>
                    <w:outlineLvl w:val="2"/>
                    <w:rPr>
                      <w:sz w:val="28"/>
                      <w:szCs w:val="28"/>
                    </w:rPr>
                  </w:pPr>
                  <w:r w:rsidRPr="0013110B">
                    <w:rPr>
                      <w:sz w:val="28"/>
                      <w:szCs w:val="28"/>
                    </w:rPr>
                    <w:t xml:space="preserve">2016 </w:t>
                  </w:r>
                  <w:r w:rsidRPr="00FB5B3D">
                    <w:rPr>
                      <w:sz w:val="28"/>
                      <w:szCs w:val="28"/>
                    </w:rPr>
                    <w:t>год - 11 1</w:t>
                  </w:r>
                  <w:r w:rsidRPr="00FB5B3D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51,6 </w:t>
                  </w:r>
                  <w:r w:rsidRPr="00FB5B3D">
                    <w:rPr>
                      <w:sz w:val="28"/>
                      <w:szCs w:val="28"/>
                    </w:rPr>
                    <w:t>тыс.руб.</w:t>
                  </w:r>
                </w:p>
                <w:p w:rsidR="00B15650" w:rsidRPr="00FB5B3D" w:rsidRDefault="00FE6918" w:rsidP="00B1565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год -  14326,7 т</w:t>
                  </w:r>
                  <w:r w:rsidR="00B15650" w:rsidRPr="00FB5B3D">
                    <w:rPr>
                      <w:sz w:val="28"/>
                      <w:szCs w:val="28"/>
                    </w:rPr>
                    <w:t>ыс. руб.</w:t>
                  </w:r>
                </w:p>
                <w:p w:rsidR="00B15650" w:rsidRPr="00FB5B3D" w:rsidRDefault="00B15650" w:rsidP="00B15650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5B3D">
                    <w:rPr>
                      <w:rFonts w:ascii="Times New Roman" w:hAnsi="Times New Roman"/>
                      <w:sz w:val="28"/>
                      <w:szCs w:val="28"/>
                    </w:rPr>
                    <w:t>2018 год -  8360,0</w:t>
                  </w:r>
                  <w:r w:rsidRPr="00FB5B3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FB5B3D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</w:p>
                <w:p w:rsidR="00B15650" w:rsidRPr="00FB5B3D" w:rsidRDefault="00B15650" w:rsidP="00B15650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5B3D">
                    <w:rPr>
                      <w:rFonts w:ascii="Times New Roman" w:hAnsi="Times New Roman"/>
                      <w:sz w:val="28"/>
                      <w:szCs w:val="28"/>
                    </w:rPr>
                    <w:t>2019 год -  12217,2 тыс.руб.</w:t>
                  </w:r>
                </w:p>
                <w:p w:rsidR="00264B41" w:rsidRDefault="00B15650" w:rsidP="00B1565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FB5B3D">
                    <w:rPr>
                      <w:sz w:val="28"/>
                      <w:szCs w:val="28"/>
                    </w:rPr>
                    <w:t>2020 год - 14174,2 тыс.руб.</w:t>
                  </w:r>
                  <w:r w:rsidRPr="00FB5B3D">
                    <w:rPr>
                      <w:sz w:val="28"/>
                      <w:szCs w:val="28"/>
                    </w:rPr>
                    <w:tab/>
                  </w:r>
                </w:p>
                <w:p w:rsidR="00B15650" w:rsidRDefault="00B15650" w:rsidP="00B1565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0F69C0" w:rsidRPr="00BC4D4F" w:rsidRDefault="000F69C0" w:rsidP="00451423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BC4D4F">
                    <w:rPr>
                      <w:sz w:val="28"/>
                      <w:szCs w:val="28"/>
                    </w:rPr>
                    <w:t>по подпрограмме «Формирование современной городской среды в Соль-Илецком городском округе Оренбургской области в 2017-2018гг.» -</w:t>
                  </w:r>
                  <w:r w:rsidR="00292321">
                    <w:rPr>
                      <w:sz w:val="28"/>
                      <w:szCs w:val="28"/>
                    </w:rPr>
                    <w:t xml:space="preserve"> </w:t>
                  </w:r>
                  <w:r w:rsidR="00B4190C">
                    <w:rPr>
                      <w:sz w:val="28"/>
                      <w:szCs w:val="28"/>
                    </w:rPr>
                    <w:t xml:space="preserve">24700,73 </w:t>
                  </w:r>
                  <w:r w:rsidRPr="00BC4D4F">
                    <w:rPr>
                      <w:sz w:val="28"/>
                      <w:szCs w:val="28"/>
                    </w:rPr>
                    <w:t>тыс. руб.</w:t>
                  </w:r>
                </w:p>
                <w:p w:rsidR="000F69C0" w:rsidRPr="00B03E86" w:rsidRDefault="000F69C0" w:rsidP="00B4190C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C4D4F">
                    <w:rPr>
                      <w:sz w:val="28"/>
                      <w:szCs w:val="28"/>
                    </w:rPr>
                    <w:t xml:space="preserve">2017 год -  </w:t>
                  </w:r>
                  <w:r w:rsidR="00B4190C">
                    <w:rPr>
                      <w:sz w:val="28"/>
                      <w:szCs w:val="28"/>
                    </w:rPr>
                    <w:t>24700,73 т</w:t>
                  </w:r>
                  <w:r w:rsidRPr="00E812E4">
                    <w:rPr>
                      <w:bCs/>
                      <w:color w:val="000000"/>
                      <w:sz w:val="28"/>
                      <w:szCs w:val="28"/>
                    </w:rPr>
                    <w:t>ыс.</w:t>
                  </w:r>
                  <w:r w:rsidRPr="00E812E4">
                    <w:rPr>
                      <w:sz w:val="28"/>
                      <w:szCs w:val="28"/>
                    </w:rPr>
                    <w:t xml:space="preserve"> руб.</w:t>
                  </w:r>
                </w:p>
              </w:tc>
            </w:tr>
            <w:tr w:rsidR="007E7941" w:rsidRPr="001A43E0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Ожидаемые результаты</w:t>
                  </w:r>
                </w:p>
                <w:p w:rsidR="007E7941" w:rsidRPr="001A43E0" w:rsidRDefault="007E7941" w:rsidP="00C23FD1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реализации Программы </w:t>
                  </w:r>
                </w:p>
              </w:tc>
              <w:tc>
                <w:tcPr>
                  <w:tcW w:w="7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EF3" w:rsidRPr="003B455C" w:rsidRDefault="00885D19" w:rsidP="003B455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5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общего  уровня благоустроенности  городского округа.</w:t>
                  </w:r>
                </w:p>
              </w:tc>
            </w:tr>
          </w:tbl>
          <w:p w:rsidR="0027180A" w:rsidRDefault="0027180A" w:rsidP="000A72EF"/>
          <w:p w:rsidR="00D728DE" w:rsidRDefault="00E812E4" w:rsidP="000A72EF">
            <w:r>
              <w:t>* подпрограмма действует до 31.12.2017г.</w:t>
            </w:r>
          </w:p>
          <w:p w:rsidR="00E812E4" w:rsidRDefault="00E812E4" w:rsidP="000A72EF"/>
          <w:p w:rsidR="002B4468" w:rsidRDefault="00C23FD1" w:rsidP="00900D2B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>1.</w:t>
            </w:r>
            <w:r w:rsidRPr="00C23FD1">
              <w:rPr>
                <w:sz w:val="28"/>
                <w:szCs w:val="28"/>
              </w:rPr>
              <w:tab/>
              <w:t>Характеристика сос</w:t>
            </w:r>
            <w:r w:rsidR="00D93B5C">
              <w:rPr>
                <w:sz w:val="28"/>
                <w:szCs w:val="28"/>
              </w:rPr>
              <w:t>тояния и обоснование проблем</w:t>
            </w:r>
            <w:r w:rsidR="002B4468">
              <w:rPr>
                <w:sz w:val="28"/>
                <w:szCs w:val="28"/>
              </w:rPr>
              <w:t xml:space="preserve"> связанная с благоустройством, </w:t>
            </w:r>
            <w:r w:rsidR="00D93B5C">
              <w:rPr>
                <w:sz w:val="28"/>
                <w:szCs w:val="28"/>
              </w:rPr>
              <w:t xml:space="preserve"> озеленением </w:t>
            </w:r>
            <w:r w:rsidR="002B4468">
              <w:rPr>
                <w:sz w:val="28"/>
                <w:szCs w:val="28"/>
              </w:rPr>
              <w:t>и содержанием уличного освещения</w:t>
            </w:r>
          </w:p>
          <w:p w:rsidR="00C23FD1" w:rsidRPr="00C23FD1" w:rsidRDefault="002B4468" w:rsidP="0090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территории Соль-Илецкого городского округа </w:t>
            </w:r>
          </w:p>
          <w:p w:rsidR="00C23FD1" w:rsidRPr="00C23FD1" w:rsidRDefault="00D93B5C" w:rsidP="00C2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17A53">
              <w:rPr>
                <w:sz w:val="28"/>
                <w:szCs w:val="28"/>
              </w:rPr>
              <w:t>1.1.</w:t>
            </w:r>
            <w:r w:rsidR="00C23FD1" w:rsidRPr="00C23FD1">
              <w:rPr>
                <w:sz w:val="28"/>
                <w:szCs w:val="28"/>
              </w:rPr>
              <w:t>Характеристика существующего состояния</w:t>
            </w:r>
            <w:r>
              <w:rPr>
                <w:sz w:val="28"/>
                <w:szCs w:val="28"/>
              </w:rPr>
              <w:t xml:space="preserve"> в направлении по озеленению </w:t>
            </w:r>
            <w:r w:rsidR="00F762BE">
              <w:rPr>
                <w:sz w:val="28"/>
                <w:szCs w:val="28"/>
              </w:rPr>
              <w:t xml:space="preserve">и благоустройству </w:t>
            </w:r>
            <w:r>
              <w:rPr>
                <w:sz w:val="28"/>
                <w:szCs w:val="28"/>
              </w:rPr>
              <w:t xml:space="preserve">городского округа.  </w:t>
            </w:r>
            <w:r w:rsidR="00C23FD1" w:rsidRPr="00C23FD1">
              <w:rPr>
                <w:sz w:val="28"/>
                <w:szCs w:val="28"/>
              </w:rPr>
              <w:t xml:space="preserve"> </w:t>
            </w:r>
          </w:p>
          <w:p w:rsidR="009456B2" w:rsidRPr="00B17A53" w:rsidRDefault="00C23FD1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</w:t>
            </w:r>
            <w:r w:rsidR="009456B2" w:rsidRPr="00B17A53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      </w:r>
          </w:p>
          <w:p w:rsidR="009456B2" w:rsidRPr="00B17A53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6B2" w:rsidRPr="00B17A53">
              <w:rPr>
                <w:rFonts w:ascii="Times New Roman" w:hAnsi="Times New Roman" w:cs="Times New Roman"/>
                <w:sz w:val="28"/>
                <w:szCs w:val="28"/>
              </w:rPr>
              <w:t>Комфортность проживания населения определяется уровнем благоустройства городского округа  наличие организованных мест для массового отдыха людей (скверы, парки, площади), качественного искусственного освещения,  озеленения  Соль-Илецкого городского округа и прочих факторов.</w:t>
            </w:r>
          </w:p>
          <w:p w:rsidR="009456B2" w:rsidRPr="00942BE2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6B2" w:rsidRPr="00B17A53">
              <w:rPr>
                <w:rFonts w:ascii="Times New Roman" w:hAnsi="Times New Roman" w:cs="Times New Roman"/>
                <w:sz w:val="28"/>
                <w:szCs w:val="28"/>
              </w:rPr>
              <w:t>Вопросы содержания и эксплуатации системы благоустройства Соль-Илецкого городского округа, а также вопросы текущего и капитального ремонта элементов благоустройства являются важными, требующими каждодневного внимания и эффективного решения.</w:t>
            </w:r>
          </w:p>
          <w:p w:rsidR="009456B2" w:rsidRPr="00B17A53" w:rsidRDefault="00D840F1" w:rsidP="0027597C">
            <w:pPr>
              <w:pStyle w:val="ConsPlusNormal"/>
              <w:tabs>
                <w:tab w:val="left" w:pos="1605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обеспечения безопасного, комфортного</w:t>
            </w:r>
            <w:r w:rsidR="009456B2" w:rsidRPr="00B17A53">
              <w:rPr>
                <w:rFonts w:ascii="Times New Roman" w:hAnsi="Times New Roman" w:cs="Times New Roman"/>
                <w:sz w:val="28"/>
                <w:szCs w:val="28"/>
              </w:rPr>
              <w:t>, благоприятно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и привлекательного </w:t>
            </w:r>
            <w:r w:rsidR="009456B2" w:rsidRPr="00B17A53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населения Соль-Илецкого городского округа  необходимо оказание услуг по их ежедневному содержанию и выполнению работ по поддержанию должного технического состояния всех конструктивных составляющих элементов. Для поддержания их в надлежащем эстетическом и техническом состоянии необходимо проведение текущих ремонтов (восстановление покрытий из тротуарной плитки, восстановление железобетонных газонных бордюров, замена металлических ограждений, ремонт ступеней, установка поручней, окраска металлических и железобетонных конструкций, замена светильников, замена конструкции фонтана, замена сетей водоснабжения и электроснабжения).</w:t>
            </w:r>
          </w:p>
          <w:p w:rsidR="009456B2" w:rsidRPr="00B17A53" w:rsidRDefault="009456B2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зеленых насаждений, а также уменьшение и очистка территорий несанкционированных свалок на территории Соль-Илецкого городского округа  является важной составляющей улучшения экологической обстановки и создания благоприятных условий для проживания населения, сохранения биологического разнообразия.</w:t>
            </w:r>
          </w:p>
          <w:p w:rsidR="00B17A53" w:rsidRPr="00B17A53" w:rsidRDefault="009456B2" w:rsidP="00B17A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>Зеленые насаждения выполняют самые различные функции, главнейшей из которых является улучшение микроклимата в  городском округе.</w:t>
            </w:r>
            <w:r w:rsidR="00B17A53" w:rsidRPr="00B1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>С целью улучшения качества существующих зеленых насаждений на территории Соль-</w:t>
            </w:r>
            <w:r w:rsidR="00B17A53" w:rsidRPr="00B17A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 xml:space="preserve">лецкого  городского округа  проводятся ежегодные общегородские субботники по озеленению. </w:t>
            </w:r>
          </w:p>
          <w:p w:rsidR="00B17A53" w:rsidRPr="00D34BB3" w:rsidRDefault="00B17A53" w:rsidP="000A6649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B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456B2" w:rsidRPr="00D34BB3">
              <w:rPr>
                <w:rFonts w:ascii="Times New Roman" w:hAnsi="Times New Roman" w:cs="Times New Roman"/>
                <w:sz w:val="28"/>
                <w:szCs w:val="28"/>
              </w:rPr>
              <w:t xml:space="preserve">Для создания приятного эстетического созерцания, декоративное оформление городской среды </w:t>
            </w:r>
            <w:r w:rsidRPr="00D34BB3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городского округа </w:t>
            </w:r>
            <w:r w:rsidR="009456B2" w:rsidRPr="00D34BB3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 представлено ежегодно с</w:t>
            </w:r>
            <w:r w:rsidRPr="00D34BB3">
              <w:rPr>
                <w:rFonts w:ascii="Times New Roman" w:hAnsi="Times New Roman" w:cs="Times New Roman"/>
                <w:sz w:val="28"/>
                <w:szCs w:val="28"/>
              </w:rPr>
              <w:t>меняемыми цветниками на клумбах.</w:t>
            </w:r>
          </w:p>
          <w:p w:rsidR="005F3829" w:rsidRDefault="00D34BB3" w:rsidP="002759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rPr>
                <w:sz w:val="28"/>
                <w:szCs w:val="28"/>
              </w:rPr>
              <w:t xml:space="preserve">           </w:t>
            </w:r>
            <w:r w:rsidR="009456B2" w:rsidRPr="00D34BB3">
              <w:rPr>
                <w:sz w:val="28"/>
                <w:szCs w:val="28"/>
              </w:rPr>
              <w:t xml:space="preserve">В целях объединения усилий для решения задач благоустройства, улучшения санитарного состояния территорий общего пользования </w:t>
            </w:r>
            <w:r w:rsidR="00B17A53" w:rsidRPr="00D34BB3">
              <w:rPr>
                <w:sz w:val="28"/>
                <w:szCs w:val="28"/>
              </w:rPr>
              <w:t xml:space="preserve"> Соль-Илецкого городского ежегодно </w:t>
            </w:r>
            <w:r w:rsidR="009456B2" w:rsidRPr="00D34BB3">
              <w:rPr>
                <w:sz w:val="28"/>
                <w:szCs w:val="28"/>
              </w:rPr>
              <w:t>проводятся общегородские субботники</w:t>
            </w:r>
            <w:r w:rsidR="00B17A53" w:rsidRPr="00D34BB3">
              <w:rPr>
                <w:sz w:val="28"/>
                <w:szCs w:val="28"/>
              </w:rPr>
              <w:t>, месячники по наведению санитарного пор</w:t>
            </w:r>
            <w:r w:rsidR="005F3829" w:rsidRPr="00D34BB3">
              <w:rPr>
                <w:sz w:val="28"/>
                <w:szCs w:val="28"/>
              </w:rPr>
              <w:t>ядка, орга</w:t>
            </w:r>
            <w:r w:rsidR="00B17A53" w:rsidRPr="00D34BB3">
              <w:rPr>
                <w:sz w:val="28"/>
                <w:szCs w:val="28"/>
              </w:rPr>
              <w:t>низовываются акции</w:t>
            </w:r>
            <w:r w:rsidR="005F3829" w:rsidRPr="00D34BB3">
              <w:rPr>
                <w:sz w:val="28"/>
                <w:szCs w:val="28"/>
              </w:rPr>
              <w:t xml:space="preserve"> - </w:t>
            </w:r>
            <w:r w:rsidR="00B17A53" w:rsidRPr="00D34BB3">
              <w:rPr>
                <w:sz w:val="28"/>
                <w:szCs w:val="28"/>
              </w:rPr>
              <w:t xml:space="preserve"> «Чистые берега»,  </w:t>
            </w:r>
            <w:r w:rsidR="005F3829" w:rsidRPr="00D34BB3">
              <w:rPr>
                <w:sz w:val="28"/>
                <w:szCs w:val="28"/>
              </w:rPr>
              <w:t xml:space="preserve">«Эстафета Чистоты», в которых принимают участие </w:t>
            </w:r>
            <w:r>
              <w:rPr>
                <w:color w:val="000000"/>
                <w:sz w:val="28"/>
                <w:szCs w:val="28"/>
              </w:rPr>
              <w:t>предприятия округа на</w:t>
            </w:r>
            <w:r>
              <w:rPr>
                <w:sz w:val="28"/>
                <w:szCs w:val="28"/>
              </w:rPr>
              <w:t xml:space="preserve"> закрепленных</w:t>
            </w:r>
            <w:r w:rsidR="005F3829" w:rsidRPr="00D34BB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данными предприятиями территориями</w:t>
            </w:r>
            <w:r w:rsidR="005F3829" w:rsidRPr="00D34BB3">
              <w:rPr>
                <w:sz w:val="28"/>
                <w:szCs w:val="28"/>
              </w:rPr>
              <w:t xml:space="preserve">,  также </w:t>
            </w:r>
            <w:r>
              <w:rPr>
                <w:sz w:val="28"/>
                <w:szCs w:val="28"/>
              </w:rPr>
              <w:t xml:space="preserve">в </w:t>
            </w:r>
            <w:r w:rsidR="005F3829" w:rsidRPr="00D34BB3">
              <w:rPr>
                <w:sz w:val="28"/>
                <w:szCs w:val="28"/>
              </w:rPr>
              <w:t>парк</w:t>
            </w:r>
            <w:r>
              <w:rPr>
                <w:sz w:val="28"/>
                <w:szCs w:val="28"/>
              </w:rPr>
              <w:t>ах</w:t>
            </w:r>
            <w:r w:rsidR="005F3829" w:rsidRPr="00D34BB3">
              <w:rPr>
                <w:sz w:val="28"/>
                <w:szCs w:val="28"/>
              </w:rPr>
              <w:t xml:space="preserve"> Победы, парк им. Ленина, сквер «Борцам Революции», парк Горняков,  сквер на Привокзальной площади, сквер Александрова, сквер Зои Космодемьянской, сквер Южный,</w:t>
            </w:r>
            <w:r>
              <w:rPr>
                <w:sz w:val="28"/>
                <w:szCs w:val="28"/>
              </w:rPr>
              <w:t xml:space="preserve"> приводятся в порядок</w:t>
            </w:r>
            <w:r w:rsidR="005F3829" w:rsidRPr="00D34BB3">
              <w:rPr>
                <w:sz w:val="28"/>
                <w:szCs w:val="28"/>
              </w:rPr>
              <w:t xml:space="preserve"> дворовые территории многоквартирных домов. </w:t>
            </w:r>
          </w:p>
          <w:p w:rsidR="002B4468" w:rsidRPr="002B4468" w:rsidRDefault="00942BE2" w:rsidP="002B4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0A6649">
              <w:rPr>
                <w:sz w:val="28"/>
                <w:szCs w:val="28"/>
              </w:rPr>
              <w:t xml:space="preserve"> </w:t>
            </w:r>
            <w:r w:rsidR="002B4468" w:rsidRPr="002B4468">
              <w:rPr>
                <w:sz w:val="28"/>
                <w:szCs w:val="28"/>
              </w:rPr>
              <w:t xml:space="preserve">Предоставление услуг уличного освещения напрямую влияет на здоровье и жизнедеятельность граждан городского округа, на безопасность передвижения  по улицам и дворам, а так же на уровень преступности. </w:t>
            </w:r>
          </w:p>
          <w:p w:rsidR="009456B2" w:rsidRPr="002B4468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2B4468">
              <w:rPr>
                <w:rFonts w:ascii="Times New Roman" w:hAnsi="Times New Roman" w:cs="Times New Roman"/>
                <w:sz w:val="28"/>
                <w:szCs w:val="28"/>
              </w:rPr>
              <w:t>Без реализации неотложных мер по повышению уровня благоустройства территории нельзя добиться существенного повышения имеющегося потенциала и эффективного обслуживания населения, а также обеспечить в полной мере безопасность жизнедеятельности и охрану окружающей среды.</w:t>
            </w:r>
          </w:p>
          <w:p w:rsidR="00D34BB3" w:rsidRPr="002B4468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2B4468">
              <w:rPr>
                <w:rFonts w:ascii="Times New Roman" w:hAnsi="Times New Roman" w:cs="Times New Roman"/>
                <w:sz w:val="28"/>
                <w:szCs w:val="28"/>
              </w:rPr>
              <w:t>Таким образом, потребность в средствах, выделяемых на содержание объектов внешнего благоустройства и проведение ремонтно-восстановительных работ, постоянно растет.</w:t>
            </w:r>
          </w:p>
          <w:p w:rsidR="009456B2" w:rsidRPr="00F762BE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>Кроме того, на изменении уровня благоустройства территории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</w:t>
            </w:r>
            <w:r w:rsidR="00BD3BA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 xml:space="preserve"> интенсивности эксплуатационного воздействия.</w:t>
            </w:r>
          </w:p>
          <w:p w:rsidR="009456B2" w:rsidRPr="00F762BE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комфортности световой среды территории</w:t>
            </w:r>
            <w:r w:rsidR="00D34BB3" w:rsidRPr="00F762BE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 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проведение работ по капитальному ремонту об</w:t>
            </w:r>
            <w:r w:rsidR="00D34BB3" w:rsidRPr="00F762BE">
              <w:rPr>
                <w:rFonts w:ascii="Times New Roman" w:hAnsi="Times New Roman" w:cs="Times New Roman"/>
                <w:sz w:val="28"/>
                <w:szCs w:val="28"/>
              </w:rPr>
              <w:t>ъектов наружного освещения улиц, содержание уличного освещения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468" w:rsidRPr="00F762BE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>Уровень благоустройства территории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      </w:r>
          </w:p>
          <w:p w:rsidR="009456B2" w:rsidRPr="00F762BE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обозначенных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 в </w:t>
            </w:r>
            <w:r w:rsidR="00D34BB3" w:rsidRPr="00F762BE">
              <w:rPr>
                <w:rFonts w:ascii="Times New Roman" w:hAnsi="Times New Roman" w:cs="Times New Roman"/>
                <w:sz w:val="28"/>
                <w:szCs w:val="28"/>
              </w:rPr>
              <w:t>Соль-Илецком городском округе.</w:t>
            </w:r>
          </w:p>
          <w:p w:rsidR="00977318" w:rsidRPr="00977318" w:rsidRDefault="000A6649" w:rsidP="00C56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977318">
              <w:rPr>
                <w:rFonts w:ascii="Times New Roman" w:hAnsi="Times New Roman" w:cs="Times New Roman"/>
                <w:sz w:val="28"/>
                <w:szCs w:val="28"/>
              </w:rPr>
              <w:t>Для успешного решения проблемы сохранения растительного мира, улуч</w:t>
            </w:r>
            <w:r w:rsidR="00D34BB3" w:rsidRPr="00977318">
              <w:rPr>
                <w:rFonts w:ascii="Times New Roman" w:hAnsi="Times New Roman" w:cs="Times New Roman"/>
                <w:sz w:val="28"/>
                <w:szCs w:val="28"/>
              </w:rPr>
              <w:t>шения эстетичного вида Соль-Илецкого городского округа</w:t>
            </w:r>
            <w:r w:rsidR="009456B2" w:rsidRPr="00977318">
              <w:rPr>
                <w:rFonts w:ascii="Times New Roman" w:hAnsi="Times New Roman" w:cs="Times New Roman"/>
                <w:sz w:val="28"/>
                <w:szCs w:val="28"/>
              </w:rPr>
              <w:t xml:space="preserve">, создания гармоничной архитектурно-ландшафтной среды, достижения экологического равновесия, сохранение окружающей природной среды, увеличения объемов зеленых насаждений и повышения уровня благоустройства территории </w:t>
            </w:r>
            <w:r w:rsidR="00D34BB3" w:rsidRPr="00977318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городского округа </w:t>
            </w:r>
            <w:r w:rsidR="009456B2" w:rsidRPr="0097731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данная </w:t>
            </w:r>
            <w:r w:rsidR="00D34BB3" w:rsidRPr="009773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9456B2" w:rsidRPr="00977318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предусматривающая мероприятия по повышению уровня благоустройства территории </w:t>
            </w:r>
            <w:r w:rsidR="00D34BB3" w:rsidRPr="00977318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округа.</w:t>
            </w:r>
          </w:p>
          <w:p w:rsidR="00977318" w:rsidRPr="00C5614B" w:rsidRDefault="009E7A1B" w:rsidP="00C56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4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  <w:r w:rsidR="007E27F9" w:rsidRPr="00C5614B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 кладбища,  </w:t>
            </w:r>
            <w:r w:rsidRPr="00C5614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которых требует определенных затрат.</w:t>
            </w:r>
            <w:r w:rsidR="00977318" w:rsidRPr="00C56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14B" w:rsidRPr="00C5614B" w:rsidRDefault="000A6649" w:rsidP="00567A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77318" w:rsidRPr="00C561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E0E08" w:rsidRPr="00C561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34BB3" w:rsidRPr="00C5614B">
              <w:rPr>
                <w:rFonts w:ascii="Times New Roman" w:hAnsi="Times New Roman"/>
                <w:sz w:val="28"/>
                <w:szCs w:val="28"/>
              </w:rPr>
              <w:t>Актуальность разрабатываемой муниципальной программы</w:t>
            </w:r>
            <w:r w:rsidR="009456B2" w:rsidRPr="00C5614B">
              <w:rPr>
                <w:rFonts w:ascii="Times New Roman" w:hAnsi="Times New Roman"/>
                <w:sz w:val="28"/>
                <w:szCs w:val="28"/>
              </w:rPr>
              <w:t xml:space="preserve"> обусло</w:t>
            </w:r>
            <w:r w:rsidR="00D34BB3" w:rsidRPr="00C5614B">
              <w:rPr>
                <w:rFonts w:ascii="Times New Roman" w:hAnsi="Times New Roman"/>
                <w:sz w:val="28"/>
                <w:szCs w:val="28"/>
              </w:rPr>
              <w:t xml:space="preserve">влена еще тем, что озеленение, </w:t>
            </w:r>
            <w:r w:rsidR="009456B2" w:rsidRPr="00C5614B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="00D34BB3" w:rsidRPr="00C5614B">
              <w:rPr>
                <w:rFonts w:ascii="Times New Roman" w:hAnsi="Times New Roman"/>
                <w:sz w:val="28"/>
                <w:szCs w:val="28"/>
              </w:rPr>
              <w:t xml:space="preserve"> и функционирование уличного освещения </w:t>
            </w:r>
            <w:r w:rsidR="009456B2" w:rsidRPr="00C5614B">
              <w:rPr>
                <w:rFonts w:ascii="Times New Roman" w:hAnsi="Times New Roman"/>
                <w:sz w:val="28"/>
                <w:szCs w:val="28"/>
              </w:rPr>
              <w:t xml:space="preserve"> является важнейшей сферой деятельности муниципального хозяйства. Именно в этой сфере создаются условия, благотворно влияющие на психофизическое состояние человека, что особенно важно в период интенсивного роста тонуса городской жизни.</w:t>
            </w:r>
          </w:p>
          <w:p w:rsidR="00C5614B" w:rsidRPr="00C5614B" w:rsidRDefault="00DE1FAC" w:rsidP="00567AAB">
            <w:pPr>
              <w:jc w:val="both"/>
              <w:rPr>
                <w:sz w:val="28"/>
                <w:szCs w:val="28"/>
              </w:rPr>
            </w:pPr>
            <w:r w:rsidRPr="00C5614B">
              <w:rPr>
                <w:sz w:val="28"/>
                <w:szCs w:val="28"/>
              </w:rPr>
              <w:t xml:space="preserve">       </w:t>
            </w:r>
            <w:r w:rsidR="000A6649" w:rsidRPr="00C5614B">
              <w:rPr>
                <w:sz w:val="28"/>
                <w:szCs w:val="28"/>
              </w:rPr>
              <w:t xml:space="preserve">  </w:t>
            </w:r>
            <w:r w:rsidR="009456B2" w:rsidRPr="00C5614B">
              <w:rPr>
                <w:sz w:val="28"/>
                <w:szCs w:val="28"/>
              </w:rPr>
              <w:t xml:space="preserve">Реализация мероприятий </w:t>
            </w:r>
            <w:r w:rsidR="00D34BB3" w:rsidRPr="00C5614B">
              <w:rPr>
                <w:sz w:val="28"/>
                <w:szCs w:val="28"/>
              </w:rPr>
              <w:t xml:space="preserve">муниципальной программы </w:t>
            </w:r>
            <w:r w:rsidR="009456B2" w:rsidRPr="00C5614B">
              <w:rPr>
                <w:sz w:val="28"/>
                <w:szCs w:val="28"/>
              </w:rPr>
              <w:t>позволит повысить уровень благоустройства и улучшит эстетическое</w:t>
            </w:r>
            <w:r w:rsidR="00D34BB3" w:rsidRPr="00C5614B">
              <w:rPr>
                <w:sz w:val="28"/>
                <w:szCs w:val="28"/>
              </w:rPr>
              <w:t xml:space="preserve"> состояние территории Соль-Илецкого городского округа.</w:t>
            </w:r>
            <w:r w:rsidR="00C23FD1" w:rsidRPr="00C5614B">
              <w:rPr>
                <w:sz w:val="28"/>
                <w:szCs w:val="28"/>
              </w:rPr>
              <w:t xml:space="preserve">    </w:t>
            </w:r>
          </w:p>
          <w:p w:rsidR="00C23FD1" w:rsidRPr="00C5614B" w:rsidRDefault="00C23FD1" w:rsidP="00364CD1">
            <w:pPr>
              <w:rPr>
                <w:sz w:val="28"/>
                <w:szCs w:val="28"/>
              </w:rPr>
            </w:pPr>
            <w:r w:rsidRPr="00C5614B">
              <w:rPr>
                <w:sz w:val="28"/>
                <w:szCs w:val="28"/>
              </w:rPr>
              <w:t xml:space="preserve">  2.</w:t>
            </w:r>
            <w:r w:rsidRPr="00C5614B">
              <w:rPr>
                <w:sz w:val="28"/>
                <w:szCs w:val="28"/>
              </w:rPr>
              <w:tab/>
              <w:t>Приоритеты муниципальной политики в сфере реализации</w:t>
            </w:r>
          </w:p>
          <w:p w:rsidR="00C23FD1" w:rsidRPr="00C5614B" w:rsidRDefault="00C23FD1" w:rsidP="00C5614B">
            <w:pPr>
              <w:jc w:val="center"/>
              <w:rPr>
                <w:sz w:val="28"/>
                <w:szCs w:val="28"/>
              </w:rPr>
            </w:pPr>
            <w:r w:rsidRPr="00C5614B">
              <w:rPr>
                <w:sz w:val="28"/>
                <w:szCs w:val="28"/>
              </w:rPr>
              <w:t>муниципальной программы</w:t>
            </w:r>
          </w:p>
          <w:p w:rsidR="00DE559F" w:rsidRPr="00DE559F" w:rsidRDefault="00DE559F" w:rsidP="00522E9C">
            <w:pPr>
              <w:tabs>
                <w:tab w:val="left" w:pos="6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522E9C">
              <w:rPr>
                <w:sz w:val="28"/>
                <w:szCs w:val="28"/>
              </w:rPr>
              <w:t xml:space="preserve"> </w:t>
            </w:r>
            <w:r w:rsidR="00070D47">
              <w:rPr>
                <w:sz w:val="28"/>
                <w:szCs w:val="28"/>
              </w:rPr>
              <w:t>Целью</w:t>
            </w:r>
            <w:r w:rsidR="0027180A">
              <w:rPr>
                <w:sz w:val="28"/>
                <w:szCs w:val="28"/>
              </w:rPr>
              <w:t xml:space="preserve"> Программы являе</w:t>
            </w:r>
            <w:r w:rsidRPr="00DE559F">
              <w:rPr>
                <w:sz w:val="28"/>
                <w:szCs w:val="28"/>
              </w:rPr>
              <w:t>тся:</w:t>
            </w:r>
          </w:p>
          <w:p w:rsidR="0027180A" w:rsidRDefault="00522E9C" w:rsidP="00522E9C">
            <w:pPr>
              <w:tabs>
                <w:tab w:val="left" w:pos="7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7180A">
              <w:rPr>
                <w:sz w:val="28"/>
                <w:szCs w:val="28"/>
              </w:rPr>
              <w:t>-</w:t>
            </w:r>
            <w:r w:rsidR="0027180A" w:rsidRPr="00B11598">
              <w:rPr>
                <w:sz w:val="28"/>
                <w:szCs w:val="28"/>
              </w:rPr>
              <w:t>формирование комфортной среды жизнедеятел</w:t>
            </w:r>
            <w:r w:rsidR="00AD030B" w:rsidRPr="00B11598">
              <w:rPr>
                <w:sz w:val="28"/>
                <w:szCs w:val="28"/>
              </w:rPr>
              <w:t xml:space="preserve">ьности и благоустройство </w:t>
            </w:r>
            <w:r w:rsidR="0027180A" w:rsidRPr="00B11598">
              <w:rPr>
                <w:sz w:val="28"/>
                <w:szCs w:val="28"/>
              </w:rPr>
              <w:t xml:space="preserve"> территорий городского округа.</w:t>
            </w:r>
          </w:p>
          <w:p w:rsidR="0027180A" w:rsidRDefault="00DE559F" w:rsidP="00D420EF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</w:t>
            </w:r>
            <w:r w:rsidR="0027180A">
              <w:rPr>
                <w:sz w:val="28"/>
                <w:szCs w:val="28"/>
              </w:rPr>
              <w:t xml:space="preserve">  </w:t>
            </w:r>
            <w:r w:rsidR="00522E9C">
              <w:rPr>
                <w:sz w:val="28"/>
                <w:szCs w:val="28"/>
              </w:rPr>
              <w:t xml:space="preserve">  </w:t>
            </w:r>
            <w:r w:rsidR="0027180A">
              <w:rPr>
                <w:sz w:val="28"/>
                <w:szCs w:val="28"/>
              </w:rPr>
              <w:t>Реализация Программы позволит</w:t>
            </w:r>
            <w:r w:rsidR="003B2F81">
              <w:rPr>
                <w:sz w:val="28"/>
                <w:szCs w:val="28"/>
              </w:rPr>
              <w:t xml:space="preserve"> </w:t>
            </w:r>
            <w:r w:rsidR="0027180A" w:rsidRPr="00D420EF">
              <w:rPr>
                <w:iCs/>
                <w:sz w:val="28"/>
                <w:szCs w:val="28"/>
              </w:rPr>
              <w:t>п</w:t>
            </w:r>
            <w:r w:rsidR="0027180A" w:rsidRPr="00D420EF">
              <w:rPr>
                <w:iCs/>
                <w:vanish/>
                <w:sz w:val="28"/>
                <w:szCs w:val="28"/>
              </w:rPr>
              <w:t>ньовнязация Программы позволит:</w:t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vanish/>
                <w:sz w:val="28"/>
                <w:szCs w:val="28"/>
              </w:rPr>
              <w:pgNum/>
            </w:r>
            <w:r w:rsidR="0027180A" w:rsidRPr="00D420EF">
              <w:rPr>
                <w:iCs/>
                <w:sz w:val="28"/>
                <w:szCs w:val="28"/>
              </w:rPr>
              <w:t>овысить  уровень б</w:t>
            </w:r>
            <w:r w:rsidR="0027180A" w:rsidRPr="00D420EF">
              <w:rPr>
                <w:sz w:val="28"/>
                <w:szCs w:val="28"/>
              </w:rPr>
              <w:t>лагоустроенности городского округа.</w:t>
            </w:r>
          </w:p>
          <w:p w:rsidR="002103BB" w:rsidRDefault="002103BB" w:rsidP="00D42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Основным задачами программы является:</w:t>
            </w:r>
          </w:p>
          <w:p w:rsidR="002103BB" w:rsidRPr="001B6918" w:rsidRDefault="002103BB" w:rsidP="002103B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103B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площади зеленых насаждений на территории округа</w:t>
            </w:r>
          </w:p>
          <w:p w:rsidR="002103BB" w:rsidRDefault="002103BB" w:rsidP="00210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</w:t>
            </w:r>
            <w:r w:rsidRPr="00FB0BAF">
              <w:rPr>
                <w:sz w:val="28"/>
                <w:szCs w:val="28"/>
              </w:rPr>
              <w:t xml:space="preserve"> Сохранение общего уровня </w:t>
            </w:r>
            <w:r>
              <w:rPr>
                <w:sz w:val="28"/>
                <w:szCs w:val="28"/>
              </w:rPr>
              <w:t>санитарного состояния</w:t>
            </w:r>
            <w:r w:rsidRPr="00FB0BAF">
              <w:rPr>
                <w:sz w:val="28"/>
                <w:szCs w:val="28"/>
              </w:rPr>
              <w:t xml:space="preserve">  территории окр</w:t>
            </w:r>
            <w:r>
              <w:rPr>
                <w:sz w:val="28"/>
                <w:szCs w:val="28"/>
              </w:rPr>
              <w:t>уга.</w:t>
            </w:r>
          </w:p>
          <w:p w:rsidR="002103BB" w:rsidRDefault="002103BB" w:rsidP="00210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B6918">
              <w:rPr>
                <w:sz w:val="28"/>
                <w:szCs w:val="28"/>
              </w:rPr>
              <w:t>3. Содержание уличного освещения на территории округа.</w:t>
            </w:r>
          </w:p>
          <w:p w:rsidR="00DE559F" w:rsidRPr="00DE559F" w:rsidRDefault="002103BB" w:rsidP="00D30766">
            <w:pPr>
              <w:tabs>
                <w:tab w:val="left" w:pos="6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559F" w:rsidRPr="00DE559F">
              <w:rPr>
                <w:sz w:val="28"/>
                <w:szCs w:val="28"/>
              </w:rPr>
              <w:t xml:space="preserve">       </w:t>
            </w:r>
            <w:r w:rsidR="00DE559F">
              <w:rPr>
                <w:sz w:val="28"/>
                <w:szCs w:val="28"/>
              </w:rPr>
              <w:t xml:space="preserve"> </w:t>
            </w:r>
            <w:r w:rsidR="00DE559F" w:rsidRPr="00DE559F">
              <w:rPr>
                <w:sz w:val="28"/>
                <w:szCs w:val="28"/>
              </w:rPr>
              <w:t>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городских территорий.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Срок ре</w:t>
            </w:r>
            <w:r w:rsidR="00567AAB">
              <w:rPr>
                <w:sz w:val="28"/>
                <w:szCs w:val="28"/>
              </w:rPr>
              <w:t>ализации Программы - 2016 - 2020</w:t>
            </w:r>
            <w:r w:rsidRPr="00DE559F">
              <w:rPr>
                <w:sz w:val="28"/>
                <w:szCs w:val="28"/>
              </w:rPr>
              <w:t xml:space="preserve"> годы.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</w:p>
          <w:p w:rsidR="00DE559F" w:rsidRDefault="00DE559F" w:rsidP="00DE559F">
            <w:pPr>
              <w:tabs>
                <w:tab w:val="left" w:pos="7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E559F">
              <w:rPr>
                <w:sz w:val="28"/>
                <w:szCs w:val="28"/>
              </w:rPr>
              <w:t>Перечень показателей (индикаторов) муниципальной программы достижения целей и решения задач Программы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Показатели (индикаторы) достижения целей и решения задач Программы  отражены в приложении № 4 к Программе.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</w:p>
          <w:p w:rsidR="00DE559F" w:rsidRPr="00DE559F" w:rsidRDefault="00DE559F" w:rsidP="00DE559F">
            <w:pPr>
              <w:jc w:val="center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>4.  Сроки и этапы реализации Программы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Программа реа</w:t>
            </w:r>
            <w:r w:rsidR="00642B9B">
              <w:rPr>
                <w:sz w:val="28"/>
                <w:szCs w:val="28"/>
              </w:rPr>
              <w:t>лизует</w:t>
            </w:r>
            <w:r w:rsidR="00567AAB">
              <w:rPr>
                <w:sz w:val="28"/>
                <w:szCs w:val="28"/>
              </w:rPr>
              <w:t>ся в период с 2016 года по 2020</w:t>
            </w:r>
            <w:r w:rsidRPr="00DE559F">
              <w:rPr>
                <w:sz w:val="28"/>
                <w:szCs w:val="28"/>
              </w:rPr>
              <w:t xml:space="preserve"> год, что позволит решить поставленные цели и задачи по озеленению, благоустройству и освещению  городского округа. Этапы реализации Программы  не выделяются.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</w:p>
          <w:p w:rsidR="00DE559F" w:rsidRPr="00DE559F" w:rsidRDefault="00DE559F" w:rsidP="00DE559F">
            <w:pPr>
              <w:jc w:val="center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>5. Характеристика основных мероприятий Программы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</w:t>
            </w:r>
            <w:r w:rsidR="00DE1FAC"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Для достижения поставленной цели и установленных задач в рамках Программы  предусматривается реализация следующих подпрограмм:</w:t>
            </w:r>
          </w:p>
          <w:p w:rsidR="00DE559F" w:rsidRPr="00DE559F" w:rsidRDefault="00DE559F" w:rsidP="00DE1FAC">
            <w:pPr>
              <w:tabs>
                <w:tab w:val="left" w:pos="71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 1.</w:t>
            </w:r>
            <w:r w:rsidRPr="00491D5E">
              <w:rPr>
                <w:sz w:val="28"/>
                <w:szCs w:val="28"/>
              </w:rPr>
              <w:t xml:space="preserve"> «Озеленение территории муниципального образования  Соль-Илец</w:t>
            </w:r>
            <w:r w:rsidR="006A3B1F">
              <w:rPr>
                <w:sz w:val="28"/>
                <w:szCs w:val="28"/>
              </w:rPr>
              <w:t>кий городской округ</w:t>
            </w:r>
            <w:r w:rsidR="00E978ED" w:rsidRPr="00E978ED">
              <w:rPr>
                <w:bCs/>
                <w:sz w:val="28"/>
                <w:szCs w:val="28"/>
              </w:rPr>
              <w:t xml:space="preserve"> на 2016-2020 годы</w:t>
            </w:r>
            <w:r>
              <w:rPr>
                <w:sz w:val="28"/>
                <w:szCs w:val="28"/>
              </w:rPr>
              <w:t xml:space="preserve">» </w:t>
            </w:r>
            <w:r w:rsidRPr="00DE559F">
              <w:rPr>
                <w:sz w:val="28"/>
                <w:szCs w:val="28"/>
              </w:rPr>
              <w:t>приложение № 1 к муниципальной программе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 2.</w:t>
            </w:r>
            <w:r w:rsidRPr="00491D5E">
              <w:rPr>
                <w:sz w:val="28"/>
                <w:szCs w:val="28"/>
              </w:rPr>
              <w:t>«Благоустройство территории муниципального образования Соль-Иле</w:t>
            </w:r>
            <w:r w:rsidR="00567AAB">
              <w:rPr>
                <w:sz w:val="28"/>
                <w:szCs w:val="28"/>
              </w:rPr>
              <w:t>цкий городской округ</w:t>
            </w:r>
            <w:r w:rsidR="00E978ED" w:rsidRPr="00E978ED">
              <w:rPr>
                <w:bCs/>
                <w:sz w:val="28"/>
                <w:szCs w:val="28"/>
              </w:rPr>
              <w:t xml:space="preserve"> на 2016-2020 годы</w:t>
            </w:r>
            <w:r w:rsidRPr="00491D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приложение № 2 к муниципальной программе.</w:t>
            </w:r>
          </w:p>
          <w:p w:rsidR="00020944" w:rsidRDefault="00DE559F" w:rsidP="00C23FD1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 3.</w:t>
            </w:r>
            <w:r w:rsidRPr="00491D5E">
              <w:rPr>
                <w:sz w:val="28"/>
                <w:szCs w:val="28"/>
              </w:rPr>
              <w:t>«Уличное освещение на территории муниципального образования Соль-Илецкий г</w:t>
            </w:r>
            <w:r w:rsidR="00567AAB">
              <w:rPr>
                <w:sz w:val="28"/>
                <w:szCs w:val="28"/>
              </w:rPr>
              <w:t>ородской округ</w:t>
            </w:r>
            <w:r w:rsidR="00E978ED" w:rsidRPr="00E978ED">
              <w:rPr>
                <w:bCs/>
                <w:sz w:val="28"/>
                <w:szCs w:val="28"/>
              </w:rPr>
              <w:t xml:space="preserve"> на 2016-2020 годы</w:t>
            </w:r>
            <w:r w:rsidRPr="00491D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приложение № 3 к муниципальной программе.</w:t>
            </w:r>
            <w:r w:rsidR="000769CF">
              <w:rPr>
                <w:sz w:val="28"/>
                <w:szCs w:val="28"/>
              </w:rPr>
              <w:t xml:space="preserve"> </w:t>
            </w:r>
          </w:p>
          <w:p w:rsidR="00900D2B" w:rsidRDefault="000769CF" w:rsidP="00E812E4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812E4">
              <w:rPr>
                <w:sz w:val="28"/>
                <w:szCs w:val="28"/>
              </w:rPr>
              <w:t xml:space="preserve">    4. </w:t>
            </w:r>
            <w:r w:rsidR="00E812E4" w:rsidRPr="00BC4D4F">
              <w:rPr>
                <w:sz w:val="28"/>
                <w:szCs w:val="28"/>
              </w:rPr>
              <w:t xml:space="preserve"> «Формирование современной городской среды в Соль-Илецком городском округе Оренбургской области в 2017-2018гг.» </w:t>
            </w:r>
            <w:r w:rsidR="00E812E4">
              <w:rPr>
                <w:sz w:val="28"/>
                <w:szCs w:val="28"/>
              </w:rPr>
              <w:t xml:space="preserve"> (подпрограмма действует до 31.12.2017г.)</w:t>
            </w:r>
          </w:p>
          <w:p w:rsidR="00B27569" w:rsidRPr="00C23FD1" w:rsidRDefault="00C23FD1" w:rsidP="00942BE2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>6. Ресурсное обеспечение Программы</w:t>
            </w:r>
          </w:p>
          <w:p w:rsidR="00394751" w:rsidRDefault="00C23FD1" w:rsidP="00E812E4">
            <w:pPr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         </w:t>
            </w:r>
          </w:p>
          <w:p w:rsidR="00C23FD1" w:rsidRPr="00C23FD1" w:rsidRDefault="00394751" w:rsidP="00394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3FD1" w:rsidRPr="00C441AE">
              <w:rPr>
                <w:sz w:val="28"/>
                <w:szCs w:val="28"/>
              </w:rPr>
              <w:t xml:space="preserve">Источником финансирования Программы  </w:t>
            </w:r>
            <w:r w:rsidR="00C37F9F" w:rsidRPr="00C441AE">
              <w:rPr>
                <w:sz w:val="28"/>
                <w:szCs w:val="28"/>
              </w:rPr>
              <w:t xml:space="preserve">является </w:t>
            </w:r>
            <w:r w:rsidR="00F13695" w:rsidRPr="00C441AE">
              <w:rPr>
                <w:sz w:val="28"/>
                <w:szCs w:val="28"/>
              </w:rPr>
              <w:t xml:space="preserve"> </w:t>
            </w:r>
            <w:r w:rsidR="00C37F9F" w:rsidRPr="00C441AE">
              <w:rPr>
                <w:sz w:val="28"/>
                <w:szCs w:val="28"/>
              </w:rPr>
              <w:t>муниципальный бюджет</w:t>
            </w:r>
            <w:r w:rsidR="00C23FD1" w:rsidRPr="00C441AE">
              <w:rPr>
                <w:sz w:val="28"/>
                <w:szCs w:val="28"/>
              </w:rPr>
              <w:t>.</w:t>
            </w:r>
            <w:r w:rsidR="00C23FD1" w:rsidRPr="00C23FD1">
              <w:rPr>
                <w:sz w:val="28"/>
                <w:szCs w:val="28"/>
              </w:rPr>
              <w:t xml:space="preserve"> </w:t>
            </w:r>
          </w:p>
          <w:p w:rsidR="00492B3F" w:rsidRPr="00527A23" w:rsidRDefault="00EC586D" w:rsidP="00A26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3FD1" w:rsidRPr="00F74D3C">
              <w:rPr>
                <w:sz w:val="28"/>
                <w:szCs w:val="28"/>
              </w:rPr>
              <w:t xml:space="preserve">Ресурсное обеспечение Программы отражено в приложении  </w:t>
            </w:r>
            <w:r w:rsidR="00C23FD1" w:rsidRPr="00F74D3C">
              <w:rPr>
                <w:color w:val="000000"/>
                <w:sz w:val="28"/>
                <w:szCs w:val="28"/>
              </w:rPr>
              <w:t xml:space="preserve">№ </w:t>
            </w:r>
            <w:r w:rsidR="00A268B5">
              <w:rPr>
                <w:color w:val="000000"/>
                <w:sz w:val="28"/>
                <w:szCs w:val="28"/>
              </w:rPr>
              <w:t>6</w:t>
            </w:r>
            <w:r w:rsidR="00C23FD1" w:rsidRPr="00F74D3C">
              <w:rPr>
                <w:sz w:val="28"/>
                <w:szCs w:val="28"/>
              </w:rPr>
              <w:t xml:space="preserve"> к Программе.</w:t>
            </w:r>
          </w:p>
        </w:tc>
        <w:tc>
          <w:tcPr>
            <w:tcW w:w="4843" w:type="dxa"/>
            <w:gridSpan w:val="2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  <w:tr w:rsidR="00C23FD1" w:rsidRPr="001A43E0" w:rsidTr="00EE6683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4523" w:type="dxa"/>
          <w:trHeight w:val="15"/>
        </w:trPr>
        <w:tc>
          <w:tcPr>
            <w:tcW w:w="4320" w:type="dxa"/>
          </w:tcPr>
          <w:p w:rsidR="00D728DE" w:rsidRPr="001A43E0" w:rsidRDefault="00D728DE" w:rsidP="00C23FD1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52DA3" w:rsidRPr="001A43E0" w:rsidRDefault="00552DA3" w:rsidP="00C23FD1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</w:tcPr>
          <w:p w:rsidR="006A3B1F" w:rsidRPr="001A43E0" w:rsidRDefault="006A3B1F" w:rsidP="00C23FD1">
            <w:pPr>
              <w:rPr>
                <w:sz w:val="28"/>
                <w:szCs w:val="28"/>
              </w:rPr>
            </w:pPr>
          </w:p>
        </w:tc>
      </w:tr>
    </w:tbl>
    <w:p w:rsidR="0036524E" w:rsidRDefault="00527A23" w:rsidP="002B4468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6AD0">
        <w:rPr>
          <w:sz w:val="28"/>
          <w:szCs w:val="28"/>
        </w:rPr>
        <w:t xml:space="preserve">                       </w:t>
      </w:r>
      <w:r w:rsidR="00166DF8">
        <w:rPr>
          <w:sz w:val="28"/>
          <w:szCs w:val="28"/>
        </w:rPr>
        <w:t xml:space="preserve">                               </w:t>
      </w:r>
      <w:r w:rsidR="000F7370">
        <w:rPr>
          <w:sz w:val="28"/>
          <w:szCs w:val="28"/>
        </w:rPr>
        <w:t xml:space="preserve"> </w:t>
      </w:r>
    </w:p>
    <w:p w:rsidR="0036524E" w:rsidRDefault="0036524E" w:rsidP="002B4468">
      <w:pPr>
        <w:tabs>
          <w:tab w:val="left" w:pos="7380"/>
        </w:tabs>
        <w:jc w:val="center"/>
        <w:rPr>
          <w:sz w:val="28"/>
          <w:szCs w:val="28"/>
        </w:rPr>
      </w:pPr>
    </w:p>
    <w:p w:rsidR="0036524E" w:rsidRDefault="0036524E" w:rsidP="002B4468">
      <w:pPr>
        <w:tabs>
          <w:tab w:val="left" w:pos="7380"/>
        </w:tabs>
        <w:jc w:val="center"/>
        <w:rPr>
          <w:sz w:val="28"/>
          <w:szCs w:val="28"/>
        </w:rPr>
      </w:pPr>
    </w:p>
    <w:p w:rsidR="007F7F1E" w:rsidRPr="00221E28" w:rsidRDefault="0036524E" w:rsidP="002B4468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B4468" w:rsidRPr="00221E28">
        <w:rPr>
          <w:sz w:val="28"/>
          <w:szCs w:val="28"/>
        </w:rPr>
        <w:t>Приложение</w:t>
      </w:r>
      <w:r w:rsidR="00C018CF">
        <w:rPr>
          <w:sz w:val="28"/>
          <w:szCs w:val="28"/>
        </w:rPr>
        <w:t xml:space="preserve"> №</w:t>
      </w:r>
      <w:r w:rsidR="00AF6AD0">
        <w:rPr>
          <w:sz w:val="28"/>
          <w:szCs w:val="28"/>
        </w:rPr>
        <w:t xml:space="preserve"> </w:t>
      </w:r>
      <w:r w:rsidR="00C018CF">
        <w:rPr>
          <w:sz w:val="28"/>
          <w:szCs w:val="28"/>
        </w:rPr>
        <w:t>1</w:t>
      </w:r>
      <w:r w:rsidR="002B4468" w:rsidRPr="00221E28">
        <w:rPr>
          <w:sz w:val="28"/>
          <w:szCs w:val="28"/>
        </w:rPr>
        <w:t xml:space="preserve"> к муниципальной </w:t>
      </w:r>
      <w:r w:rsidR="007F7F1E" w:rsidRPr="00221E28">
        <w:rPr>
          <w:sz w:val="28"/>
          <w:szCs w:val="28"/>
        </w:rPr>
        <w:t xml:space="preserve">              </w:t>
      </w:r>
    </w:p>
    <w:p w:rsidR="007F7F1E" w:rsidRPr="00221E28" w:rsidRDefault="007F7F1E" w:rsidP="007F7F1E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     </w:t>
      </w:r>
      <w:r w:rsidR="000F7370">
        <w:rPr>
          <w:sz w:val="28"/>
          <w:szCs w:val="28"/>
        </w:rPr>
        <w:t xml:space="preserve">                                </w:t>
      </w:r>
      <w:r w:rsidR="00DD187D">
        <w:rPr>
          <w:sz w:val="28"/>
          <w:szCs w:val="28"/>
        </w:rPr>
        <w:t>п</w:t>
      </w:r>
      <w:r w:rsidR="002B4468" w:rsidRPr="00221E28">
        <w:rPr>
          <w:sz w:val="28"/>
          <w:szCs w:val="28"/>
        </w:rPr>
        <w:t>рограмме</w:t>
      </w:r>
      <w:r w:rsidRPr="00221E28">
        <w:rPr>
          <w:sz w:val="28"/>
          <w:szCs w:val="28"/>
        </w:rPr>
        <w:t xml:space="preserve"> «Благоустройство  и          </w:t>
      </w:r>
    </w:p>
    <w:p w:rsidR="007F7F1E" w:rsidRPr="00221E28" w:rsidRDefault="007F7F1E" w:rsidP="007F7F1E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 </w:t>
      </w:r>
      <w:r w:rsidR="00B27569">
        <w:rPr>
          <w:sz w:val="28"/>
          <w:szCs w:val="28"/>
        </w:rPr>
        <w:t xml:space="preserve">        </w:t>
      </w:r>
      <w:r w:rsidR="00F74D3C">
        <w:rPr>
          <w:sz w:val="28"/>
          <w:szCs w:val="28"/>
        </w:rPr>
        <w:t xml:space="preserve"> </w:t>
      </w:r>
      <w:r w:rsidR="00B27569">
        <w:rPr>
          <w:sz w:val="28"/>
          <w:szCs w:val="28"/>
        </w:rPr>
        <w:t xml:space="preserve">                 </w:t>
      </w:r>
      <w:r w:rsidR="004A4796">
        <w:rPr>
          <w:sz w:val="28"/>
          <w:szCs w:val="28"/>
        </w:rPr>
        <w:t xml:space="preserve"> </w:t>
      </w:r>
      <w:r w:rsidR="000F7370">
        <w:rPr>
          <w:sz w:val="28"/>
          <w:szCs w:val="28"/>
        </w:rPr>
        <w:t xml:space="preserve"> </w:t>
      </w:r>
      <w:r w:rsidR="00221E28" w:rsidRPr="00221E28">
        <w:rPr>
          <w:sz w:val="28"/>
          <w:szCs w:val="28"/>
        </w:rPr>
        <w:t>о</w:t>
      </w:r>
      <w:r w:rsidRPr="00221E28">
        <w:rPr>
          <w:sz w:val="28"/>
          <w:szCs w:val="28"/>
        </w:rPr>
        <w:t xml:space="preserve">зеленение   на территории </w:t>
      </w:r>
    </w:p>
    <w:p w:rsidR="00221E28" w:rsidRPr="00221E28" w:rsidRDefault="00221E28" w:rsidP="00221E2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E2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E97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F1E" w:rsidRPr="00221E28">
        <w:rPr>
          <w:rFonts w:ascii="Times New Roman" w:hAnsi="Times New Roman" w:cs="Times New Roman"/>
          <w:bCs/>
          <w:sz w:val="28"/>
          <w:szCs w:val="28"/>
        </w:rPr>
        <w:t xml:space="preserve">муниципального     образования  </w:t>
      </w:r>
    </w:p>
    <w:p w:rsidR="00E978ED" w:rsidRDefault="00221E28" w:rsidP="00E978E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E28">
        <w:rPr>
          <w:rFonts w:ascii="Times New Roman" w:hAnsi="Times New Roman" w:cs="Times New Roman"/>
          <w:sz w:val="28"/>
          <w:szCs w:val="28"/>
        </w:rPr>
        <w:t xml:space="preserve">       </w:t>
      </w:r>
      <w:r w:rsidR="00527A23"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7370">
        <w:rPr>
          <w:rFonts w:ascii="Times New Roman" w:hAnsi="Times New Roman" w:cs="Times New Roman"/>
          <w:sz w:val="28"/>
          <w:szCs w:val="28"/>
        </w:rPr>
        <w:t xml:space="preserve">   </w:t>
      </w:r>
      <w:r w:rsidR="00E978ED">
        <w:rPr>
          <w:rFonts w:ascii="Times New Roman" w:hAnsi="Times New Roman" w:cs="Times New Roman"/>
          <w:sz w:val="28"/>
          <w:szCs w:val="28"/>
        </w:rPr>
        <w:t xml:space="preserve"> </w:t>
      </w:r>
      <w:r w:rsidR="000F7370">
        <w:rPr>
          <w:rFonts w:ascii="Times New Roman" w:hAnsi="Times New Roman" w:cs="Times New Roman"/>
          <w:sz w:val="28"/>
          <w:szCs w:val="28"/>
        </w:rPr>
        <w:t xml:space="preserve">   </w:t>
      </w:r>
      <w:r w:rsidR="007F7F1E" w:rsidRPr="00221E28">
        <w:rPr>
          <w:rFonts w:ascii="Times New Roman" w:hAnsi="Times New Roman" w:cs="Times New Roman"/>
          <w:sz w:val="28"/>
          <w:szCs w:val="28"/>
        </w:rPr>
        <w:t>Соль-Илецкий</w:t>
      </w:r>
      <w:r w:rsidRPr="00221E28">
        <w:rPr>
          <w:rFonts w:ascii="Times New Roman" w:hAnsi="Times New Roman" w:cs="Times New Roman"/>
          <w:sz w:val="28"/>
          <w:szCs w:val="28"/>
        </w:rPr>
        <w:t xml:space="preserve"> </w:t>
      </w:r>
      <w:r w:rsidR="007F7F1E" w:rsidRPr="00221E28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2B4468" w:rsidRPr="000F7370" w:rsidRDefault="00E978ED" w:rsidP="00E978E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E978ED">
        <w:rPr>
          <w:rFonts w:ascii="Times New Roman" w:hAnsi="Times New Roman" w:cs="Times New Roman"/>
          <w:bCs/>
          <w:sz w:val="28"/>
          <w:szCs w:val="28"/>
        </w:rPr>
        <w:t xml:space="preserve"> на 2016-2020 годы</w:t>
      </w:r>
      <w:r w:rsidR="000F7370">
        <w:rPr>
          <w:rFonts w:ascii="Times New Roman" w:hAnsi="Times New Roman" w:cs="Times New Roman"/>
          <w:sz w:val="28"/>
          <w:szCs w:val="28"/>
        </w:rPr>
        <w:t>»</w:t>
      </w:r>
      <w:r w:rsidR="00221E28" w:rsidRPr="00221E28">
        <w:rPr>
          <w:rFonts w:ascii="Times New Roman" w:hAnsi="Times New Roman" w:cs="Times New Roman"/>
          <w:sz w:val="28"/>
          <w:szCs w:val="28"/>
        </w:rPr>
        <w:t xml:space="preserve"> </w:t>
      </w:r>
      <w:r w:rsidR="002B4468" w:rsidRPr="00221E28">
        <w:rPr>
          <w:sz w:val="28"/>
          <w:szCs w:val="28"/>
        </w:rPr>
        <w:t xml:space="preserve">                                                       </w:t>
      </w:r>
    </w:p>
    <w:p w:rsidR="00F14589" w:rsidRDefault="002B4468" w:rsidP="00F14589">
      <w:pPr>
        <w:jc w:val="center"/>
      </w:pPr>
      <w:r w:rsidRPr="00DF2A29">
        <w:t xml:space="preserve">        </w:t>
      </w:r>
      <w:r w:rsidR="00F14589">
        <w:t xml:space="preserve">                             </w:t>
      </w:r>
    </w:p>
    <w:p w:rsidR="002B4468" w:rsidRPr="00900D2B" w:rsidRDefault="002B4468" w:rsidP="00F14589">
      <w:pPr>
        <w:jc w:val="center"/>
        <w:rPr>
          <w:b/>
          <w:bCs/>
          <w:sz w:val="28"/>
          <w:szCs w:val="28"/>
        </w:rPr>
      </w:pPr>
      <w:r w:rsidRPr="00900D2B">
        <w:rPr>
          <w:b/>
          <w:bCs/>
          <w:sz w:val="28"/>
          <w:szCs w:val="28"/>
        </w:rPr>
        <w:t xml:space="preserve">Паспорт муниципальной </w:t>
      </w:r>
      <w:r w:rsidR="00D840F1">
        <w:rPr>
          <w:b/>
          <w:bCs/>
          <w:sz w:val="28"/>
          <w:szCs w:val="28"/>
        </w:rPr>
        <w:t>под</w:t>
      </w:r>
      <w:r w:rsidRPr="00900D2B">
        <w:rPr>
          <w:b/>
          <w:bCs/>
          <w:sz w:val="28"/>
          <w:szCs w:val="28"/>
        </w:rPr>
        <w:t>программы</w:t>
      </w:r>
    </w:p>
    <w:p w:rsidR="002B4468" w:rsidRDefault="002B4468" w:rsidP="00F4792C">
      <w:pPr>
        <w:pStyle w:val="ConsPlusNormal"/>
        <w:ind w:firstLine="0"/>
        <w:jc w:val="center"/>
      </w:pPr>
      <w:r w:rsidRPr="00942BE2">
        <w:rPr>
          <w:rFonts w:ascii="Times New Roman" w:hAnsi="Times New Roman" w:cs="Times New Roman"/>
          <w:bCs/>
          <w:sz w:val="28"/>
          <w:szCs w:val="28"/>
        </w:rPr>
        <w:t>«</w:t>
      </w:r>
      <w:r w:rsidR="00ED11CA" w:rsidRPr="00942BE2">
        <w:rPr>
          <w:rFonts w:ascii="Times New Roman" w:hAnsi="Times New Roman" w:cs="Times New Roman"/>
          <w:bCs/>
          <w:sz w:val="28"/>
          <w:szCs w:val="28"/>
        </w:rPr>
        <w:t>О</w:t>
      </w:r>
      <w:r w:rsidR="008163D6">
        <w:rPr>
          <w:rFonts w:ascii="Times New Roman" w:hAnsi="Times New Roman" w:cs="Times New Roman"/>
          <w:bCs/>
          <w:sz w:val="28"/>
          <w:szCs w:val="28"/>
        </w:rPr>
        <w:t>зеленение</w:t>
      </w:r>
      <w:r w:rsidR="00F74D3C">
        <w:rPr>
          <w:rFonts w:ascii="Times New Roman" w:hAnsi="Times New Roman" w:cs="Times New Roman"/>
          <w:bCs/>
          <w:sz w:val="28"/>
          <w:szCs w:val="28"/>
        </w:rPr>
        <w:t xml:space="preserve"> территории муниципального </w:t>
      </w:r>
      <w:r w:rsidR="00CB3E51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F14589">
        <w:rPr>
          <w:rFonts w:ascii="Times New Roman" w:hAnsi="Times New Roman" w:cs="Times New Roman"/>
          <w:bCs/>
          <w:sz w:val="28"/>
          <w:szCs w:val="28"/>
        </w:rPr>
        <w:t xml:space="preserve">Соль-Илецкий городской </w:t>
      </w:r>
      <w:r>
        <w:rPr>
          <w:rFonts w:ascii="Times New Roman" w:hAnsi="Times New Roman" w:cs="Times New Roman"/>
          <w:bCs/>
          <w:sz w:val="28"/>
          <w:szCs w:val="28"/>
        </w:rPr>
        <w:t>округ</w:t>
      </w:r>
      <w:r w:rsidR="00E978ED" w:rsidRPr="00E978ED">
        <w:rPr>
          <w:rFonts w:ascii="Times New Roman" w:hAnsi="Times New Roman" w:cs="Times New Roman"/>
          <w:bCs/>
          <w:sz w:val="28"/>
          <w:szCs w:val="28"/>
        </w:rPr>
        <w:t xml:space="preserve"> на 2016-2020 годы</w:t>
      </w:r>
      <w:r w:rsidRPr="00ED11C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4948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47"/>
        <w:gridCol w:w="6198"/>
      </w:tblGrid>
      <w:tr w:rsidR="00872B95" w:rsidRPr="00700070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Ответственный исполнитель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>рограммы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5B2708" w:rsidP="00991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строительству, транспорту, ЖКХ, дорожному хозяйству, газификации и связи  </w:t>
            </w:r>
          </w:p>
        </w:tc>
      </w:tr>
      <w:tr w:rsidR="00872B95" w:rsidRPr="00700070">
        <w:trPr>
          <w:trHeight w:val="628"/>
        </w:trPr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Участники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9A3909" w:rsidP="00991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Соль-Илецкий городской округ </w:t>
            </w:r>
          </w:p>
        </w:tc>
      </w:tr>
      <w:tr w:rsidR="00872B95" w:rsidRPr="00700070">
        <w:trPr>
          <w:trHeight w:val="718"/>
        </w:trPr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Цель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CD0E72" w:rsidRDefault="00B11598" w:rsidP="00552DA3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7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площади зеленых насаждений </w:t>
            </w:r>
            <w:r w:rsidR="00552DA3">
              <w:rPr>
                <w:rFonts w:ascii="Times New Roman" w:hAnsi="Times New Roman"/>
                <w:sz w:val="28"/>
                <w:szCs w:val="28"/>
                <w:lang w:eastAsia="ru-RU"/>
              </w:rPr>
              <w:t>на территории округа</w:t>
            </w:r>
          </w:p>
        </w:tc>
      </w:tr>
      <w:tr w:rsidR="00872B95" w:rsidRPr="00700070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Задачи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0AF" w:rsidRPr="00872B95" w:rsidRDefault="00B67F62" w:rsidP="008B5330">
            <w:pPr>
              <w:pStyle w:val="a6"/>
              <w:rPr>
                <w:sz w:val="28"/>
                <w:szCs w:val="28"/>
              </w:rPr>
            </w:pPr>
            <w:r w:rsidRPr="00FB0B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 зеленых зон отдыха </w:t>
            </w:r>
            <w:r w:rsidR="001040AF" w:rsidRPr="00FB0B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территории округа</w:t>
            </w:r>
            <w:r w:rsidR="00F65EA1" w:rsidRPr="00FB0BA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04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2B95" w:rsidRPr="00700070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Показатели (индикаторы)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>рограммы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B52AF2" w:rsidRDefault="00B52AF2" w:rsidP="0055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18747A" w:rsidRPr="00522E9C">
              <w:rPr>
                <w:sz w:val="28"/>
                <w:szCs w:val="28"/>
              </w:rPr>
              <w:t xml:space="preserve"> </w:t>
            </w:r>
            <w:r w:rsidR="0018747A" w:rsidRPr="003861B2">
              <w:rPr>
                <w:sz w:val="28"/>
                <w:szCs w:val="28"/>
              </w:rPr>
              <w:t xml:space="preserve">высаженных саженцев деревьев и кустарников  </w:t>
            </w:r>
          </w:p>
        </w:tc>
      </w:tr>
      <w:tr w:rsidR="00872B95" w:rsidRPr="00700070">
        <w:trPr>
          <w:trHeight w:val="873"/>
        </w:trPr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Срок и этапы реализации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>рограммы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1A43E0" w:rsidRDefault="00872B95" w:rsidP="009919CE">
            <w:pPr>
              <w:jc w:val="both"/>
              <w:rPr>
                <w:sz w:val="28"/>
                <w:szCs w:val="28"/>
              </w:rPr>
            </w:pPr>
            <w:r w:rsidRPr="00492ABC">
              <w:rPr>
                <w:color w:val="000000"/>
                <w:sz w:val="28"/>
                <w:szCs w:val="28"/>
              </w:rPr>
              <w:t xml:space="preserve">Реализация Программы начинается с 2016 года. Мероприятия Программы рассчитаны на срок </w:t>
            </w:r>
            <w:r>
              <w:rPr>
                <w:color w:val="000000"/>
                <w:sz w:val="28"/>
                <w:szCs w:val="28"/>
              </w:rPr>
              <w:t>2016-</w:t>
            </w:r>
            <w:r w:rsidR="00567AAB">
              <w:rPr>
                <w:color w:val="000000"/>
                <w:sz w:val="28"/>
                <w:szCs w:val="28"/>
              </w:rPr>
              <w:t xml:space="preserve"> 2020 </w:t>
            </w:r>
            <w:r w:rsidRPr="00492ABC">
              <w:rPr>
                <w:color w:val="000000"/>
                <w:sz w:val="28"/>
                <w:szCs w:val="28"/>
              </w:rPr>
              <w:t xml:space="preserve"> </w:t>
            </w:r>
            <w:r w:rsidR="00567AAB">
              <w:rPr>
                <w:color w:val="000000"/>
                <w:sz w:val="28"/>
                <w:szCs w:val="28"/>
              </w:rPr>
              <w:t>г</w:t>
            </w:r>
            <w:r w:rsidRPr="00492ABC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872B95" w:rsidRPr="00700070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BB44E3" w:rsidP="009919CE">
            <w:pPr>
              <w:jc w:val="center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Объем бюджетных ассигнований П</w:t>
            </w:r>
            <w:r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001" w:rsidRPr="005A4001" w:rsidRDefault="00872B95" w:rsidP="005A4001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13207F">
              <w:rPr>
                <w:sz w:val="28"/>
                <w:szCs w:val="28"/>
              </w:rPr>
              <w:t>Об</w:t>
            </w:r>
            <w:r w:rsidR="00511D2A" w:rsidRPr="0013207F">
              <w:rPr>
                <w:sz w:val="28"/>
                <w:szCs w:val="28"/>
              </w:rPr>
              <w:t xml:space="preserve">ъем финансирования из бюджета муниципального образования </w:t>
            </w:r>
            <w:r w:rsidRPr="0013207F">
              <w:rPr>
                <w:sz w:val="28"/>
                <w:szCs w:val="28"/>
              </w:rPr>
              <w:t xml:space="preserve"> </w:t>
            </w:r>
            <w:r w:rsidRPr="0013207F">
              <w:rPr>
                <w:bCs/>
                <w:sz w:val="28"/>
                <w:szCs w:val="28"/>
              </w:rPr>
              <w:t>Соль-Илецкий городской округ</w:t>
            </w:r>
            <w:r w:rsidR="00567AAB" w:rsidRPr="0013207F">
              <w:rPr>
                <w:sz w:val="28"/>
                <w:szCs w:val="28"/>
              </w:rPr>
              <w:t xml:space="preserve"> в 2016-2020</w:t>
            </w:r>
            <w:r w:rsidRPr="0013207F">
              <w:rPr>
                <w:sz w:val="28"/>
                <w:szCs w:val="28"/>
              </w:rPr>
              <w:t xml:space="preserve">  годы </w:t>
            </w:r>
            <w:r w:rsidR="0013207F" w:rsidRPr="0013207F">
              <w:rPr>
                <w:sz w:val="28"/>
                <w:szCs w:val="28"/>
              </w:rPr>
              <w:t xml:space="preserve">  </w:t>
            </w:r>
            <w:r w:rsidR="00315B75" w:rsidRPr="00AA5CAB">
              <w:rPr>
                <w:sz w:val="28"/>
                <w:szCs w:val="28"/>
              </w:rPr>
              <w:t xml:space="preserve">- </w:t>
            </w:r>
            <w:r w:rsidR="00442B18">
              <w:rPr>
                <w:sz w:val="28"/>
                <w:szCs w:val="28"/>
              </w:rPr>
              <w:t xml:space="preserve"> </w:t>
            </w:r>
            <w:r w:rsidR="005A4001" w:rsidRPr="005A400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4141,0297 т</w:t>
            </w:r>
            <w:r w:rsidR="005A4001" w:rsidRPr="005A4001">
              <w:rPr>
                <w:sz w:val="28"/>
                <w:szCs w:val="28"/>
              </w:rPr>
              <w:t>ыс</w:t>
            </w:r>
            <w:r w:rsidR="005A4001" w:rsidRPr="00AA5CAB">
              <w:rPr>
                <w:sz w:val="28"/>
                <w:szCs w:val="28"/>
              </w:rPr>
              <w:t>.руб.</w:t>
            </w:r>
          </w:p>
          <w:p w:rsidR="005A4001" w:rsidRDefault="005A4001" w:rsidP="005A40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 - </w:t>
            </w:r>
            <w:r w:rsidRPr="00393BFC">
              <w:rPr>
                <w:rFonts w:ascii="Times New Roman" w:hAnsi="Times New Roman"/>
                <w:sz w:val="28"/>
                <w:szCs w:val="28"/>
              </w:rPr>
              <w:t>1189,3</w:t>
            </w:r>
            <w:r>
              <w:rPr>
                <w:rFonts w:ascii="Times New Roman" w:hAnsi="Times New Roman"/>
                <w:sz w:val="28"/>
                <w:szCs w:val="28"/>
              </w:rPr>
              <w:t>3970  тыс.руб.</w:t>
            </w:r>
          </w:p>
          <w:p w:rsidR="005A4001" w:rsidRDefault="005A4001" w:rsidP="005A40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- </w:t>
            </w:r>
            <w:r w:rsidRPr="00264B41">
              <w:rPr>
                <w:rFonts w:ascii="Times New Roman" w:hAnsi="Times New Roman"/>
                <w:sz w:val="28"/>
                <w:szCs w:val="28"/>
              </w:rPr>
              <w:t>2252,69</w:t>
            </w:r>
            <w:r>
              <w:rPr>
                <w:rFonts w:ascii="Times New Roman" w:hAnsi="Times New Roman"/>
              </w:rPr>
              <w:t xml:space="preserve"> </w:t>
            </w:r>
            <w:r w:rsidRPr="00AA5CAB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2E5A31">
              <w:rPr>
                <w:rFonts w:ascii="Times New Roman" w:hAnsi="Times New Roman"/>
                <w:sz w:val="28"/>
                <w:szCs w:val="28"/>
              </w:rPr>
              <w:t>. руб.</w:t>
            </w:r>
            <w:r w:rsidRPr="0012758C">
              <w:rPr>
                <w:b/>
                <w:bCs/>
                <w:highlight w:val="green"/>
              </w:rPr>
              <w:t xml:space="preserve"> </w:t>
            </w:r>
          </w:p>
          <w:p w:rsidR="005A4001" w:rsidRDefault="005A4001" w:rsidP="005A40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 - 699,0  тыс. руб.</w:t>
            </w:r>
          </w:p>
          <w:p w:rsidR="005A4001" w:rsidRDefault="005A4001" w:rsidP="005A40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- 0 тыс.руб.</w:t>
            </w:r>
          </w:p>
          <w:p w:rsidR="00567AAB" w:rsidRPr="0013207F" w:rsidRDefault="005A4001" w:rsidP="005A40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- 0 тыс.руб.</w:t>
            </w:r>
          </w:p>
        </w:tc>
      </w:tr>
      <w:tr w:rsidR="00BB44E3" w:rsidRPr="00700070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4E3" w:rsidRPr="00872B95" w:rsidRDefault="00BB44E3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Ожидаемые результаты реализации П</w:t>
            </w:r>
            <w:r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>рограммы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4E3" w:rsidRPr="00F14589" w:rsidRDefault="00BB44E3" w:rsidP="00F14589">
            <w:pPr>
              <w:jc w:val="both"/>
              <w:rPr>
                <w:iCs/>
                <w:sz w:val="28"/>
                <w:szCs w:val="28"/>
              </w:rPr>
            </w:pPr>
            <w:r w:rsidRPr="00F14589">
              <w:rPr>
                <w:sz w:val="28"/>
                <w:szCs w:val="28"/>
              </w:rPr>
              <w:t xml:space="preserve">Увеличение </w:t>
            </w:r>
            <w:r w:rsidRPr="003861B2">
              <w:rPr>
                <w:sz w:val="28"/>
                <w:szCs w:val="28"/>
              </w:rPr>
              <w:t>количества  зелёных зон для отдыха граждан.</w:t>
            </w:r>
          </w:p>
        </w:tc>
      </w:tr>
    </w:tbl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AC4B70" w:rsidRDefault="00AC4B70" w:rsidP="00AC4B70">
      <w:pPr>
        <w:numPr>
          <w:ilvl w:val="0"/>
          <w:numId w:val="8"/>
        </w:num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>Характеристика сос</w:t>
      </w:r>
      <w:r>
        <w:rPr>
          <w:sz w:val="28"/>
          <w:szCs w:val="28"/>
        </w:rPr>
        <w:t>тояния и обоснование проблем связанная с озеленением  территории Соль-Илецкого городского округа</w:t>
      </w:r>
    </w:p>
    <w:p w:rsidR="00AC4B70" w:rsidRPr="00B27569" w:rsidRDefault="00AC4B70" w:rsidP="00B2756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B27569">
        <w:rPr>
          <w:sz w:val="28"/>
          <w:szCs w:val="28"/>
        </w:rPr>
        <w:t xml:space="preserve">         </w:t>
      </w:r>
      <w:r w:rsidRPr="00B27569">
        <w:rPr>
          <w:rFonts w:ascii="Times New Roman" w:hAnsi="Times New Roman"/>
          <w:sz w:val="28"/>
          <w:szCs w:val="28"/>
          <w:lang w:eastAsia="ru-RU"/>
        </w:rPr>
        <w:t xml:space="preserve">Роль зеленых насаждений в создании оптимальных условий для труда и отдыха жителей городских населенных пунктов трудно переоценить. Листовая </w:t>
      </w:r>
      <w:r w:rsidRPr="00B27569">
        <w:rPr>
          <w:rFonts w:ascii="Times New Roman" w:hAnsi="Times New Roman"/>
          <w:sz w:val="28"/>
          <w:szCs w:val="28"/>
          <w:lang w:eastAsia="ru-RU"/>
        </w:rPr>
        <w:lastRenderedPageBreak/>
        <w:t>поверхность растений является мощным резервом биосферы и всех ее экологических систем. Они участвуют в формировании основных элементов застройки, придавая им особый колорит богатством форм и красок.</w:t>
      </w:r>
      <w:r w:rsidR="00F479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569">
        <w:rPr>
          <w:rFonts w:ascii="Times New Roman" w:hAnsi="Times New Roman"/>
          <w:sz w:val="28"/>
          <w:szCs w:val="28"/>
          <w:lang w:eastAsia="ru-RU"/>
        </w:rPr>
        <w:t>Таким 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</w:r>
    </w:p>
    <w:p w:rsidR="00AC4B70" w:rsidRPr="00B27569" w:rsidRDefault="00B27569" w:rsidP="00B2756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6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C4B70" w:rsidRPr="00B27569">
        <w:rPr>
          <w:rFonts w:ascii="Times New Roman" w:hAnsi="Times New Roman"/>
          <w:sz w:val="28"/>
          <w:szCs w:val="28"/>
          <w:lang w:eastAsia="ru-RU"/>
        </w:rPr>
        <w:t>Известно, что защитные свойства деревьев находятся в прямой пропорциональной зависимости от их продуктивности. Ухудшение санитарного состояния деревьев снижает их защитные свойства.</w:t>
      </w:r>
    </w:p>
    <w:p w:rsidR="00AC4B70" w:rsidRPr="00B27569" w:rsidRDefault="00B27569" w:rsidP="00B2756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6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C4B70" w:rsidRPr="00B27569">
        <w:rPr>
          <w:rFonts w:ascii="Times New Roman" w:hAnsi="Times New Roman"/>
          <w:sz w:val="28"/>
          <w:szCs w:val="28"/>
          <w:lang w:eastAsia="ru-RU"/>
        </w:rPr>
        <w:t>Парки, скверы, зеленые зоны населенных пунктов засоряются бытовыми и строительными отходами, что ухудшает экологическую и санитарную обстановку в населенных пунктах, оказывает отрицательное воздействие на здоровье людей, особенно детей и подростков. В результате антропогенного воздействия уменьшаются площади не только искусственно посаженных зеленых насаждений, но и лесов.</w:t>
      </w:r>
    </w:p>
    <w:p w:rsidR="00AC4B70" w:rsidRPr="00DB399B" w:rsidRDefault="00B27569" w:rsidP="00B27569">
      <w:pPr>
        <w:jc w:val="both"/>
        <w:rPr>
          <w:sz w:val="28"/>
          <w:szCs w:val="28"/>
        </w:rPr>
      </w:pPr>
      <w:r w:rsidRPr="00B27569">
        <w:rPr>
          <w:sz w:val="28"/>
          <w:szCs w:val="28"/>
        </w:rPr>
        <w:t xml:space="preserve">          </w:t>
      </w:r>
      <w:r w:rsidR="00AC4B70" w:rsidRPr="00B27569">
        <w:rPr>
          <w:sz w:val="28"/>
          <w:szCs w:val="28"/>
        </w:rPr>
        <w:t>Для успешного решения проблемы сохранения растительного мира, улучшения эстетического вида городских территорий, создания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городских территорий назрела необходимость разработки и реализации программы по благоустр</w:t>
      </w:r>
      <w:r w:rsidR="00511D2A">
        <w:rPr>
          <w:sz w:val="28"/>
          <w:szCs w:val="28"/>
        </w:rPr>
        <w:t xml:space="preserve">ойству и озеленению территории муниципального образования </w:t>
      </w:r>
      <w:r w:rsidR="00AC4B70" w:rsidRPr="00B27569">
        <w:rPr>
          <w:sz w:val="28"/>
          <w:szCs w:val="28"/>
        </w:rPr>
        <w:t xml:space="preserve"> Соль-Илецкого городского округа.</w:t>
      </w:r>
    </w:p>
    <w:p w:rsidR="00AC4B70" w:rsidRDefault="00AC4B70" w:rsidP="00AC4B70">
      <w:pPr>
        <w:tabs>
          <w:tab w:val="left" w:pos="7380"/>
        </w:tabs>
        <w:jc w:val="center"/>
        <w:rPr>
          <w:sz w:val="24"/>
          <w:szCs w:val="24"/>
        </w:rPr>
      </w:pPr>
    </w:p>
    <w:p w:rsidR="00AC4B70" w:rsidRPr="00C23FD1" w:rsidRDefault="00AC4B70" w:rsidP="00AC4B70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>2.</w:t>
      </w:r>
      <w:r w:rsidRPr="00C23FD1">
        <w:rPr>
          <w:sz w:val="28"/>
          <w:szCs w:val="28"/>
        </w:rPr>
        <w:tab/>
        <w:t>Приоритеты муниципальной политики в сфере реализации</w:t>
      </w:r>
    </w:p>
    <w:p w:rsidR="00AC4B70" w:rsidRDefault="00AC4B70" w:rsidP="0023179A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C23FD1">
        <w:rPr>
          <w:sz w:val="28"/>
          <w:szCs w:val="28"/>
        </w:rPr>
        <w:t>программы</w:t>
      </w:r>
    </w:p>
    <w:p w:rsidR="0050379F" w:rsidRDefault="00AC4B70" w:rsidP="00DB002D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B3E51">
        <w:rPr>
          <w:sz w:val="28"/>
          <w:szCs w:val="28"/>
        </w:rPr>
        <w:t xml:space="preserve">   </w:t>
      </w:r>
      <w:r w:rsidRPr="00C23FD1">
        <w:rPr>
          <w:sz w:val="28"/>
          <w:szCs w:val="28"/>
        </w:rPr>
        <w:t>Цел</w:t>
      </w:r>
      <w:r w:rsidR="0050379F">
        <w:rPr>
          <w:sz w:val="28"/>
          <w:szCs w:val="28"/>
        </w:rPr>
        <w:t>ь</w:t>
      </w:r>
      <w:r w:rsidR="00FB0BAF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="003B455C">
        <w:rPr>
          <w:sz w:val="28"/>
          <w:szCs w:val="28"/>
        </w:rPr>
        <w:t>рограммы являе</w:t>
      </w:r>
      <w:r w:rsidRPr="00C23FD1">
        <w:rPr>
          <w:sz w:val="28"/>
          <w:szCs w:val="28"/>
        </w:rPr>
        <w:t>тся</w:t>
      </w:r>
      <w:r w:rsidR="00555CE1">
        <w:rPr>
          <w:sz w:val="28"/>
          <w:szCs w:val="28"/>
        </w:rPr>
        <w:t xml:space="preserve"> </w:t>
      </w:r>
      <w:r w:rsidR="003B455C">
        <w:rPr>
          <w:sz w:val="28"/>
          <w:szCs w:val="28"/>
        </w:rPr>
        <w:t xml:space="preserve">- </w:t>
      </w:r>
      <w:r w:rsidR="00B11598" w:rsidRPr="00C3775F">
        <w:rPr>
          <w:sz w:val="28"/>
          <w:szCs w:val="28"/>
        </w:rPr>
        <w:t xml:space="preserve">Увеличение площади зеленых насаждений </w:t>
      </w:r>
      <w:r w:rsidR="0050379F">
        <w:rPr>
          <w:sz w:val="28"/>
          <w:szCs w:val="28"/>
        </w:rPr>
        <w:t>на территории округа</w:t>
      </w:r>
      <w:r w:rsidR="00B11598">
        <w:rPr>
          <w:sz w:val="28"/>
          <w:szCs w:val="28"/>
        </w:rPr>
        <w:t>.</w:t>
      </w:r>
      <w:r w:rsidR="003B455C">
        <w:rPr>
          <w:sz w:val="28"/>
          <w:szCs w:val="28"/>
        </w:rPr>
        <w:t xml:space="preserve">    </w:t>
      </w:r>
    </w:p>
    <w:p w:rsidR="00FB0BAF" w:rsidRDefault="0050379F" w:rsidP="00DB0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Задача подпрограммы -</w:t>
      </w:r>
      <w:r w:rsidR="003B455C">
        <w:rPr>
          <w:sz w:val="28"/>
          <w:szCs w:val="28"/>
        </w:rPr>
        <w:t xml:space="preserve"> </w:t>
      </w:r>
      <w:r w:rsidRPr="0050379F">
        <w:rPr>
          <w:sz w:val="28"/>
          <w:szCs w:val="28"/>
        </w:rPr>
        <w:t>Содержание  зеленых зон отдыха  на территории округа.</w:t>
      </w:r>
    </w:p>
    <w:p w:rsidR="00DB002D" w:rsidRPr="00DB002D" w:rsidRDefault="00B27569" w:rsidP="00DB0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4B70" w:rsidRPr="00AC3973">
        <w:rPr>
          <w:sz w:val="28"/>
          <w:szCs w:val="28"/>
        </w:rPr>
        <w:t>Реализация</w:t>
      </w:r>
      <w:r w:rsidR="00AC4B70" w:rsidRPr="00C23FD1">
        <w:rPr>
          <w:sz w:val="28"/>
          <w:szCs w:val="28"/>
        </w:rPr>
        <w:t xml:space="preserve"> </w:t>
      </w:r>
      <w:r w:rsidR="00AC4B70">
        <w:rPr>
          <w:sz w:val="28"/>
          <w:szCs w:val="28"/>
        </w:rPr>
        <w:t>подп</w:t>
      </w:r>
      <w:r w:rsidR="00DB002D">
        <w:rPr>
          <w:sz w:val="28"/>
          <w:szCs w:val="28"/>
        </w:rPr>
        <w:t>рограммы позволит у</w:t>
      </w:r>
      <w:r w:rsidR="00DB002D">
        <w:rPr>
          <w:iCs/>
          <w:sz w:val="28"/>
          <w:szCs w:val="28"/>
        </w:rPr>
        <w:t xml:space="preserve">величить  количество </w:t>
      </w:r>
      <w:r w:rsidR="00DB002D" w:rsidRPr="00B03E86">
        <w:rPr>
          <w:iCs/>
          <w:sz w:val="28"/>
          <w:szCs w:val="28"/>
        </w:rPr>
        <w:t xml:space="preserve"> зелёных зон для отдыха граждан.</w:t>
      </w:r>
    </w:p>
    <w:p w:rsidR="00AC4B70" w:rsidRDefault="00AC4B70" w:rsidP="00AC4B70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 xml:space="preserve">рограммы - 2016 </w:t>
      </w:r>
      <w:r w:rsidR="00B27569">
        <w:rPr>
          <w:sz w:val="28"/>
          <w:szCs w:val="28"/>
        </w:rPr>
        <w:t>–</w:t>
      </w:r>
      <w:r w:rsidR="00567AAB">
        <w:rPr>
          <w:sz w:val="28"/>
          <w:szCs w:val="28"/>
        </w:rPr>
        <w:t xml:space="preserve"> 2020</w:t>
      </w:r>
      <w:r w:rsidR="00B27569">
        <w:rPr>
          <w:sz w:val="28"/>
          <w:szCs w:val="28"/>
        </w:rPr>
        <w:t xml:space="preserve"> </w:t>
      </w:r>
      <w:r w:rsidRPr="00C23FD1">
        <w:rPr>
          <w:sz w:val="28"/>
          <w:szCs w:val="28"/>
        </w:rPr>
        <w:t>годы.</w:t>
      </w:r>
    </w:p>
    <w:p w:rsidR="00AC4B70" w:rsidRDefault="00AC4B70" w:rsidP="00AC4B70">
      <w:pPr>
        <w:rPr>
          <w:sz w:val="28"/>
          <w:szCs w:val="28"/>
        </w:rPr>
      </w:pPr>
    </w:p>
    <w:p w:rsidR="00AC4B70" w:rsidRPr="00C23FD1" w:rsidRDefault="00AC4B70" w:rsidP="00AC4B7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C23FD1">
        <w:rPr>
          <w:sz w:val="28"/>
          <w:szCs w:val="28"/>
        </w:rPr>
        <w:t xml:space="preserve">.  Сроки и этапы реализации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>рограммы</w:t>
      </w:r>
    </w:p>
    <w:p w:rsidR="00AC4B70" w:rsidRDefault="00AC4B70" w:rsidP="00AC4B70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      Программа</w:t>
      </w:r>
      <w:r>
        <w:rPr>
          <w:sz w:val="28"/>
          <w:szCs w:val="28"/>
        </w:rPr>
        <w:t xml:space="preserve">  </w:t>
      </w:r>
      <w:r w:rsidRPr="00C23FD1">
        <w:rPr>
          <w:sz w:val="28"/>
          <w:szCs w:val="28"/>
        </w:rPr>
        <w:t xml:space="preserve"> реализуе</w:t>
      </w:r>
      <w:r w:rsidR="00567AAB">
        <w:rPr>
          <w:sz w:val="28"/>
          <w:szCs w:val="28"/>
        </w:rPr>
        <w:t>тся в период с 2016 года по 2020</w:t>
      </w:r>
      <w:r w:rsidRPr="00C23FD1">
        <w:rPr>
          <w:sz w:val="28"/>
          <w:szCs w:val="28"/>
        </w:rPr>
        <w:t xml:space="preserve"> год, что позволит решить поставленные цели и задачи </w:t>
      </w:r>
      <w:r>
        <w:rPr>
          <w:sz w:val="28"/>
          <w:szCs w:val="28"/>
        </w:rPr>
        <w:t xml:space="preserve">по </w:t>
      </w:r>
      <w:r w:rsidR="000F38B4">
        <w:rPr>
          <w:sz w:val="28"/>
          <w:szCs w:val="28"/>
        </w:rPr>
        <w:t>озеленению</w:t>
      </w:r>
      <w:r>
        <w:rPr>
          <w:sz w:val="28"/>
          <w:szCs w:val="28"/>
        </w:rPr>
        <w:t xml:space="preserve"> Соль-Илецкого  городского округа.</w:t>
      </w:r>
    </w:p>
    <w:p w:rsidR="00AC4B70" w:rsidRPr="00C23FD1" w:rsidRDefault="00AC4B70" w:rsidP="00AC4B70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23FD1">
        <w:rPr>
          <w:sz w:val="28"/>
          <w:szCs w:val="28"/>
        </w:rPr>
        <w:t xml:space="preserve">. Характеристика основных мероприятий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>рограммы</w:t>
      </w:r>
    </w:p>
    <w:p w:rsidR="00AC4B70" w:rsidRDefault="00AC4B70" w:rsidP="00AC4B70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     Для достижения поставленной цели и установленных задач в рамках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 xml:space="preserve">рограммы  предусматривается реализация следующих </w:t>
      </w:r>
      <w:r>
        <w:rPr>
          <w:sz w:val="28"/>
          <w:szCs w:val="28"/>
        </w:rPr>
        <w:t>мероприятий</w:t>
      </w:r>
      <w:r w:rsidRPr="00C23FD1">
        <w:rPr>
          <w:sz w:val="28"/>
          <w:szCs w:val="28"/>
        </w:rPr>
        <w:t>:</w:t>
      </w:r>
    </w:p>
    <w:p w:rsidR="00712F70" w:rsidRPr="00712F70" w:rsidRDefault="00DB002D" w:rsidP="00712F70">
      <w:pPr>
        <w:jc w:val="both"/>
        <w:rPr>
          <w:color w:val="000000"/>
        </w:rPr>
      </w:pPr>
      <w:r>
        <w:rPr>
          <w:bCs/>
          <w:sz w:val="28"/>
          <w:szCs w:val="28"/>
        </w:rPr>
        <w:t xml:space="preserve"> </w:t>
      </w:r>
      <w:r w:rsidR="00B27569" w:rsidRPr="00B96C8E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п</w:t>
      </w:r>
      <w:r w:rsidR="000F38B4" w:rsidRPr="00B96C8E">
        <w:rPr>
          <w:bCs/>
          <w:sz w:val="28"/>
          <w:szCs w:val="28"/>
        </w:rPr>
        <w:t>риобретение саженцев деревьев и кустарников различных пород</w:t>
      </w:r>
      <w:r w:rsidR="00B27569" w:rsidRPr="00B96C8E">
        <w:rPr>
          <w:bCs/>
          <w:sz w:val="28"/>
          <w:szCs w:val="28"/>
        </w:rPr>
        <w:t xml:space="preserve"> </w:t>
      </w:r>
      <w:r w:rsidR="00D840F1">
        <w:rPr>
          <w:bCs/>
          <w:sz w:val="28"/>
          <w:szCs w:val="28"/>
        </w:rPr>
        <w:t>для посадки по округу</w:t>
      </w:r>
      <w:r w:rsidR="000F38B4" w:rsidRPr="00B96C8E">
        <w:rPr>
          <w:bCs/>
          <w:sz w:val="28"/>
          <w:szCs w:val="28"/>
        </w:rPr>
        <w:t>, а так же</w:t>
      </w:r>
      <w:r w:rsidR="000F38B4" w:rsidRPr="00B96C8E">
        <w:rPr>
          <w:spacing w:val="2"/>
          <w:sz w:val="28"/>
          <w:szCs w:val="28"/>
          <w:shd w:val="clear" w:color="auto" w:fill="FFFFFF"/>
        </w:rPr>
        <w:t xml:space="preserve"> обеспечения муниципальных учреждений, инициативных групп саженцами деревьев и кустарников для озеленения улиц, бюджетных учреждений и дворовых территорий</w:t>
      </w:r>
      <w:r w:rsidR="00DB399B" w:rsidRPr="00B96C8E">
        <w:rPr>
          <w:spacing w:val="2"/>
          <w:sz w:val="28"/>
          <w:szCs w:val="28"/>
          <w:shd w:val="clear" w:color="auto" w:fill="FFFFFF"/>
        </w:rPr>
        <w:t xml:space="preserve">. </w:t>
      </w:r>
      <w:r w:rsidR="00DB399B" w:rsidRPr="00B96C8E">
        <w:rPr>
          <w:bCs/>
          <w:spacing w:val="-20"/>
          <w:sz w:val="28"/>
          <w:szCs w:val="28"/>
        </w:rPr>
        <w:t xml:space="preserve">Выполнение работ по уходу за вновь посаженными саженцами. Оформление клумб цветочной рассадой. </w:t>
      </w:r>
      <w:r w:rsidR="00C37F9F">
        <w:rPr>
          <w:bCs/>
          <w:spacing w:val="-20"/>
          <w:sz w:val="28"/>
          <w:szCs w:val="28"/>
        </w:rPr>
        <w:t>О</w:t>
      </w:r>
      <w:r w:rsidR="00C37F9F">
        <w:rPr>
          <w:bCs/>
          <w:sz w:val="28"/>
          <w:szCs w:val="28"/>
        </w:rPr>
        <w:t>пиловка</w:t>
      </w:r>
      <w:r w:rsidR="00DB399B" w:rsidRPr="00B96C8E">
        <w:rPr>
          <w:bCs/>
          <w:sz w:val="28"/>
          <w:szCs w:val="28"/>
        </w:rPr>
        <w:t xml:space="preserve"> зеленых насаждений.</w:t>
      </w:r>
      <w:r w:rsidR="00712F70">
        <w:rPr>
          <w:sz w:val="28"/>
          <w:szCs w:val="28"/>
        </w:rPr>
        <w:t xml:space="preserve"> Полив газонов и деревьев, с</w:t>
      </w:r>
      <w:r w:rsidR="00712F70" w:rsidRPr="00712F70">
        <w:rPr>
          <w:color w:val="000000"/>
          <w:sz w:val="28"/>
          <w:szCs w:val="28"/>
        </w:rPr>
        <w:t>анитарная обрезка деревьев и спил аварийных деревьев</w:t>
      </w:r>
      <w:r w:rsidR="00712F70">
        <w:rPr>
          <w:color w:val="000000"/>
          <w:sz w:val="28"/>
          <w:szCs w:val="28"/>
        </w:rPr>
        <w:t>.</w:t>
      </w:r>
    </w:p>
    <w:p w:rsidR="00DB399B" w:rsidRDefault="00712F70" w:rsidP="00442B18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="00DB399B" w:rsidRPr="00B96C8E">
        <w:rPr>
          <w:sz w:val="28"/>
          <w:szCs w:val="28"/>
        </w:rPr>
        <w:t xml:space="preserve"> </w:t>
      </w:r>
    </w:p>
    <w:p w:rsidR="00442B18" w:rsidRDefault="00442B18" w:rsidP="00442B18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42B18" w:rsidRPr="00442B18" w:rsidRDefault="00442B18" w:rsidP="00442B18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AC4B70" w:rsidRDefault="00AC4B70" w:rsidP="00AC4B70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23FD1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>рограммы</w:t>
      </w:r>
    </w:p>
    <w:p w:rsidR="00393BFC" w:rsidRDefault="00AC4B70" w:rsidP="00393BFC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        Общий объем финансирования для реализации мероприятий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 xml:space="preserve">рограммы  составит </w:t>
      </w:r>
      <w:r>
        <w:rPr>
          <w:sz w:val="28"/>
          <w:szCs w:val="28"/>
        </w:rPr>
        <w:t xml:space="preserve"> </w:t>
      </w:r>
      <w:r w:rsidR="005A4001" w:rsidRPr="005A4001">
        <w:rPr>
          <w:rFonts w:eastAsia="Calibri"/>
          <w:bCs/>
          <w:color w:val="000000"/>
          <w:sz w:val="28"/>
          <w:szCs w:val="28"/>
          <w:lang w:eastAsia="en-US"/>
        </w:rPr>
        <w:t>4141,0297 т</w:t>
      </w:r>
      <w:r w:rsidR="005A4001" w:rsidRPr="005A4001">
        <w:rPr>
          <w:sz w:val="28"/>
          <w:szCs w:val="28"/>
        </w:rPr>
        <w:t>ыс</w:t>
      </w:r>
      <w:r w:rsidR="005A4001" w:rsidRPr="00AA5CAB">
        <w:rPr>
          <w:sz w:val="28"/>
          <w:szCs w:val="28"/>
        </w:rPr>
        <w:t>.руб.</w:t>
      </w:r>
      <w:r w:rsidR="00442B18">
        <w:rPr>
          <w:sz w:val="28"/>
          <w:szCs w:val="28"/>
        </w:rPr>
        <w:t xml:space="preserve"> </w:t>
      </w:r>
      <w:r w:rsidR="00393BFC">
        <w:rPr>
          <w:sz w:val="28"/>
          <w:szCs w:val="28"/>
        </w:rPr>
        <w:t>в том числе по годам:</w:t>
      </w:r>
    </w:p>
    <w:p w:rsidR="00AA5CAB" w:rsidRDefault="00AA5CAB" w:rsidP="00393BFC">
      <w:pPr>
        <w:jc w:val="both"/>
        <w:rPr>
          <w:sz w:val="28"/>
          <w:szCs w:val="28"/>
        </w:rPr>
      </w:pPr>
    </w:p>
    <w:p w:rsidR="005A4001" w:rsidRDefault="005A4001" w:rsidP="005A400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 - </w:t>
      </w:r>
      <w:r w:rsidRPr="00393BFC">
        <w:rPr>
          <w:rFonts w:ascii="Times New Roman" w:hAnsi="Times New Roman"/>
          <w:sz w:val="28"/>
          <w:szCs w:val="28"/>
        </w:rPr>
        <w:t>1189,3</w:t>
      </w:r>
      <w:r>
        <w:rPr>
          <w:rFonts w:ascii="Times New Roman" w:hAnsi="Times New Roman"/>
          <w:sz w:val="28"/>
          <w:szCs w:val="28"/>
        </w:rPr>
        <w:t>3970  тыс.руб.</w:t>
      </w:r>
    </w:p>
    <w:p w:rsidR="005A4001" w:rsidRDefault="005A4001" w:rsidP="005A400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Pr="00264B41">
        <w:rPr>
          <w:rFonts w:ascii="Times New Roman" w:hAnsi="Times New Roman"/>
          <w:sz w:val="28"/>
          <w:szCs w:val="28"/>
        </w:rPr>
        <w:t>2252,69</w:t>
      </w:r>
      <w:r>
        <w:rPr>
          <w:rFonts w:ascii="Times New Roman" w:hAnsi="Times New Roman"/>
        </w:rPr>
        <w:t xml:space="preserve"> </w:t>
      </w:r>
      <w:r w:rsidRPr="00AA5CAB">
        <w:rPr>
          <w:rFonts w:ascii="Times New Roman" w:hAnsi="Times New Roman"/>
          <w:sz w:val="28"/>
          <w:szCs w:val="28"/>
        </w:rPr>
        <w:t>тыс</w:t>
      </w:r>
      <w:r w:rsidRPr="002E5A31">
        <w:rPr>
          <w:rFonts w:ascii="Times New Roman" w:hAnsi="Times New Roman"/>
          <w:sz w:val="28"/>
          <w:szCs w:val="28"/>
        </w:rPr>
        <w:t>. руб.</w:t>
      </w:r>
      <w:r w:rsidRPr="0012758C">
        <w:rPr>
          <w:b/>
          <w:bCs/>
          <w:highlight w:val="green"/>
        </w:rPr>
        <w:t xml:space="preserve"> </w:t>
      </w:r>
    </w:p>
    <w:p w:rsidR="005A4001" w:rsidRDefault="005A4001" w:rsidP="005A400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 - 699,0  тыс. руб.</w:t>
      </w:r>
    </w:p>
    <w:p w:rsidR="005A4001" w:rsidRDefault="005A4001" w:rsidP="005A400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 тыс.руб.</w:t>
      </w:r>
    </w:p>
    <w:p w:rsidR="005A4001" w:rsidRDefault="005A4001" w:rsidP="005A400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 тыс.руб.</w:t>
      </w:r>
    </w:p>
    <w:p w:rsidR="00BE421C" w:rsidRDefault="00BE421C" w:rsidP="00393B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B70" w:rsidRDefault="00AC4B70" w:rsidP="00306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23FD1">
        <w:rPr>
          <w:sz w:val="28"/>
          <w:szCs w:val="28"/>
        </w:rPr>
        <w:t xml:space="preserve">Источником финансирования Программы  </w:t>
      </w:r>
      <w:r w:rsidR="00511D2A">
        <w:rPr>
          <w:sz w:val="28"/>
          <w:szCs w:val="28"/>
        </w:rPr>
        <w:t>является муниципальный бюджет муниципального</w:t>
      </w:r>
      <w:r w:rsidRPr="00C23FD1">
        <w:rPr>
          <w:sz w:val="28"/>
          <w:szCs w:val="28"/>
        </w:rPr>
        <w:t xml:space="preserve"> </w:t>
      </w:r>
      <w:r w:rsidR="00511D2A">
        <w:rPr>
          <w:sz w:val="28"/>
          <w:szCs w:val="28"/>
        </w:rPr>
        <w:t xml:space="preserve"> образования </w:t>
      </w:r>
      <w:r w:rsidRPr="00C23FD1">
        <w:rPr>
          <w:sz w:val="28"/>
          <w:szCs w:val="28"/>
        </w:rPr>
        <w:t xml:space="preserve">Соль-Илецкий городской округ. </w:t>
      </w:r>
      <w:r>
        <w:rPr>
          <w:sz w:val="28"/>
          <w:szCs w:val="28"/>
        </w:rPr>
        <w:t xml:space="preserve">                                                  </w:t>
      </w:r>
    </w:p>
    <w:p w:rsidR="00ED11CA" w:rsidRDefault="00ED11CA" w:rsidP="00DB002D">
      <w:pPr>
        <w:tabs>
          <w:tab w:val="left" w:pos="7380"/>
        </w:tabs>
        <w:rPr>
          <w:sz w:val="24"/>
          <w:szCs w:val="24"/>
        </w:rPr>
      </w:pPr>
    </w:p>
    <w:p w:rsidR="00051D00" w:rsidRDefault="00F4792C" w:rsidP="00051D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1D00">
        <w:rPr>
          <w:rFonts w:ascii="Times New Roman" w:hAnsi="Times New Roman" w:cs="Times New Roman"/>
          <w:sz w:val="28"/>
          <w:szCs w:val="28"/>
        </w:rPr>
        <w:t>6.</w:t>
      </w:r>
      <w:r w:rsidRPr="00F4792C">
        <w:rPr>
          <w:sz w:val="28"/>
          <w:szCs w:val="28"/>
        </w:rPr>
        <w:t xml:space="preserve"> </w:t>
      </w:r>
      <w:r w:rsidR="00051D00">
        <w:rPr>
          <w:rFonts w:ascii="Times New Roman" w:hAnsi="Times New Roman" w:cs="Times New Roman"/>
          <w:sz w:val="28"/>
          <w:szCs w:val="28"/>
        </w:rPr>
        <w:t>И</w:t>
      </w:r>
      <w:r w:rsidR="00051D00" w:rsidRPr="00051D00">
        <w:rPr>
          <w:rFonts w:ascii="Times New Roman" w:hAnsi="Times New Roman" w:cs="Times New Roman"/>
          <w:sz w:val="28"/>
          <w:szCs w:val="28"/>
        </w:rPr>
        <w:t>нформация о значимости подпрограммы для достижения цели муниципальной программы.</w:t>
      </w:r>
    </w:p>
    <w:p w:rsidR="0018747A" w:rsidRDefault="00051D00" w:rsidP="00051D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D00">
        <w:rPr>
          <w:rFonts w:ascii="Times New Roman" w:hAnsi="Times New Roman" w:cs="Times New Roman"/>
          <w:bCs/>
          <w:sz w:val="28"/>
          <w:szCs w:val="28"/>
        </w:rPr>
        <w:t xml:space="preserve">         Мероприятия подпрограммы «Озеленение территории муниципального образования    Соль-Илецкий городской округ</w:t>
      </w:r>
      <w:r w:rsidR="00E978ED" w:rsidRPr="00E978ED">
        <w:rPr>
          <w:rFonts w:ascii="Times New Roman" w:hAnsi="Times New Roman" w:cs="Times New Roman"/>
          <w:bCs/>
          <w:sz w:val="28"/>
          <w:szCs w:val="28"/>
        </w:rPr>
        <w:t xml:space="preserve"> на 2016-2020 годы</w:t>
      </w:r>
      <w:r w:rsidRPr="00051D00">
        <w:rPr>
          <w:rFonts w:ascii="Times New Roman" w:hAnsi="Times New Roman" w:cs="Times New Roman"/>
          <w:sz w:val="28"/>
          <w:szCs w:val="28"/>
        </w:rPr>
        <w:t xml:space="preserve">»  позволит </w:t>
      </w:r>
    </w:p>
    <w:p w:rsidR="0018747A" w:rsidRPr="003861B2" w:rsidRDefault="0018747A" w:rsidP="00051D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8747A">
        <w:rPr>
          <w:rFonts w:ascii="Times New Roman" w:hAnsi="Times New Roman"/>
          <w:sz w:val="28"/>
          <w:szCs w:val="28"/>
        </w:rPr>
        <w:t>увеличить количество высаженных саженцев де</w:t>
      </w:r>
      <w:r w:rsidR="003861B2">
        <w:rPr>
          <w:rFonts w:ascii="Times New Roman" w:hAnsi="Times New Roman"/>
          <w:sz w:val="28"/>
          <w:szCs w:val="28"/>
        </w:rPr>
        <w:t xml:space="preserve">ревьев и кустарников  - </w:t>
      </w:r>
      <w:r w:rsidR="003861B2" w:rsidRPr="00BE421C">
        <w:rPr>
          <w:rFonts w:ascii="Times New Roman" w:hAnsi="Times New Roman"/>
          <w:sz w:val="28"/>
          <w:szCs w:val="28"/>
        </w:rPr>
        <w:t>1000 шт</w:t>
      </w:r>
      <w:r w:rsidRPr="00BE421C">
        <w:rPr>
          <w:rFonts w:ascii="Times New Roman" w:hAnsi="Times New Roman"/>
          <w:sz w:val="28"/>
          <w:szCs w:val="28"/>
        </w:rPr>
        <w:t>.</w:t>
      </w:r>
      <w:r w:rsidRPr="0018747A">
        <w:rPr>
          <w:rFonts w:ascii="Times New Roman" w:hAnsi="Times New Roman"/>
          <w:sz w:val="28"/>
          <w:szCs w:val="28"/>
        </w:rPr>
        <w:t xml:space="preserve"> </w:t>
      </w:r>
    </w:p>
    <w:p w:rsidR="0018747A" w:rsidRDefault="0018747A" w:rsidP="00051D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747A" w:rsidRDefault="0018747A" w:rsidP="00051D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051D00" w:rsidRDefault="00051D00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C207D6" w:rsidRDefault="00ED11CA" w:rsidP="00ED11CA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   </w:t>
      </w:r>
    </w:p>
    <w:p w:rsidR="00C207D6" w:rsidRDefault="00C207D6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C207D6" w:rsidRDefault="00C207D6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1147E5" w:rsidRDefault="001147E5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1147E5" w:rsidRDefault="001147E5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1147E5" w:rsidRDefault="001147E5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1147E5" w:rsidRDefault="001147E5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1147E5" w:rsidRDefault="001147E5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D728DE" w:rsidRDefault="00D728DE" w:rsidP="00AF6AD0">
      <w:pPr>
        <w:tabs>
          <w:tab w:val="left" w:pos="7380"/>
        </w:tabs>
        <w:rPr>
          <w:sz w:val="28"/>
          <w:szCs w:val="28"/>
        </w:rPr>
      </w:pPr>
    </w:p>
    <w:p w:rsidR="000F7370" w:rsidRDefault="000F7370" w:rsidP="00AF6AD0">
      <w:pPr>
        <w:tabs>
          <w:tab w:val="left" w:pos="7380"/>
        </w:tabs>
        <w:rPr>
          <w:sz w:val="28"/>
          <w:szCs w:val="28"/>
        </w:rPr>
      </w:pPr>
    </w:p>
    <w:p w:rsidR="000F7370" w:rsidRDefault="000F7370" w:rsidP="00AF6AD0">
      <w:pPr>
        <w:tabs>
          <w:tab w:val="left" w:pos="7380"/>
        </w:tabs>
        <w:rPr>
          <w:sz w:val="28"/>
          <w:szCs w:val="28"/>
        </w:rPr>
      </w:pPr>
    </w:p>
    <w:p w:rsidR="000F7370" w:rsidRDefault="000F7370" w:rsidP="00AF6AD0">
      <w:pPr>
        <w:tabs>
          <w:tab w:val="left" w:pos="7380"/>
        </w:tabs>
        <w:rPr>
          <w:sz w:val="28"/>
          <w:szCs w:val="28"/>
        </w:rPr>
      </w:pPr>
    </w:p>
    <w:p w:rsidR="000F7370" w:rsidRDefault="000F7370" w:rsidP="00AF6AD0">
      <w:pPr>
        <w:tabs>
          <w:tab w:val="left" w:pos="7380"/>
        </w:tabs>
        <w:rPr>
          <w:sz w:val="28"/>
          <w:szCs w:val="28"/>
        </w:rPr>
      </w:pPr>
    </w:p>
    <w:p w:rsidR="006F28CB" w:rsidRDefault="006F28CB" w:rsidP="00AF6AD0">
      <w:pPr>
        <w:tabs>
          <w:tab w:val="left" w:pos="7380"/>
        </w:tabs>
        <w:rPr>
          <w:sz w:val="28"/>
          <w:szCs w:val="28"/>
        </w:rPr>
      </w:pPr>
    </w:p>
    <w:p w:rsidR="006F28CB" w:rsidRDefault="006F28CB" w:rsidP="00AF6AD0">
      <w:pPr>
        <w:tabs>
          <w:tab w:val="left" w:pos="7380"/>
        </w:tabs>
        <w:rPr>
          <w:sz w:val="28"/>
          <w:szCs w:val="28"/>
        </w:rPr>
      </w:pPr>
    </w:p>
    <w:p w:rsidR="006F28CB" w:rsidRDefault="006F28CB" w:rsidP="00AF6AD0">
      <w:pPr>
        <w:tabs>
          <w:tab w:val="left" w:pos="7380"/>
        </w:tabs>
        <w:rPr>
          <w:sz w:val="28"/>
          <w:szCs w:val="28"/>
        </w:rPr>
      </w:pPr>
    </w:p>
    <w:p w:rsidR="006F28CB" w:rsidRDefault="006F28CB" w:rsidP="00AF6AD0">
      <w:pPr>
        <w:tabs>
          <w:tab w:val="left" w:pos="7380"/>
        </w:tabs>
        <w:rPr>
          <w:sz w:val="28"/>
          <w:szCs w:val="28"/>
        </w:rPr>
      </w:pPr>
    </w:p>
    <w:p w:rsidR="0036524E" w:rsidRDefault="0036524E" w:rsidP="00AF6AD0">
      <w:pPr>
        <w:tabs>
          <w:tab w:val="left" w:pos="7380"/>
        </w:tabs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350"/>
      </w:tblGrid>
      <w:tr w:rsidR="00BE421C" w:rsidRPr="00F17E95">
        <w:tc>
          <w:tcPr>
            <w:tcW w:w="5350" w:type="dxa"/>
            <w:shd w:val="clear" w:color="auto" w:fill="auto"/>
          </w:tcPr>
          <w:p w:rsidR="00E373B4" w:rsidRDefault="00E373B4" w:rsidP="00F17E95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3B18F4" w:rsidRDefault="003B18F4" w:rsidP="00F17E95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BE421C" w:rsidRPr="00F17E95" w:rsidRDefault="00BE421C" w:rsidP="00F17E95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Приложение № 2  к муниципальной               </w:t>
            </w:r>
          </w:p>
          <w:p w:rsidR="00BE421C" w:rsidRPr="00F17E95" w:rsidRDefault="00BE421C" w:rsidP="00F17E95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программе «Благоустройство  и          </w:t>
            </w:r>
          </w:p>
          <w:p w:rsidR="00BE421C" w:rsidRPr="00F17E95" w:rsidRDefault="00BE421C" w:rsidP="00F17E95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F17E95">
              <w:rPr>
                <w:sz w:val="28"/>
                <w:szCs w:val="28"/>
              </w:rPr>
              <w:t xml:space="preserve">озеленение   на территории </w:t>
            </w:r>
          </w:p>
          <w:p w:rsidR="00BE421C" w:rsidRPr="00F17E95" w:rsidRDefault="00BE421C" w:rsidP="00F17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    образования  </w:t>
            </w:r>
            <w:r w:rsidRPr="00F17E95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  <w:r w:rsidR="00E978ED" w:rsidRPr="00E97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2016-2020 годы</w:t>
            </w:r>
            <w:r w:rsidRPr="00F17E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17E95"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ED11CA" w:rsidRDefault="00BE421C" w:rsidP="001147E5">
      <w:pPr>
        <w:jc w:val="center"/>
        <w:rPr>
          <w:b/>
          <w:bCs/>
          <w:sz w:val="32"/>
          <w:szCs w:val="32"/>
        </w:rPr>
      </w:pPr>
      <w:r>
        <w:t xml:space="preserve">        </w:t>
      </w:r>
      <w:r w:rsidR="00ED11CA" w:rsidRPr="00DF2A29">
        <w:t xml:space="preserve">                                        </w:t>
      </w:r>
      <w:r w:rsidR="00ED11CA">
        <w:t xml:space="preserve">   </w:t>
      </w:r>
      <w:r w:rsidR="00492B3F">
        <w:t xml:space="preserve"> </w:t>
      </w:r>
    </w:p>
    <w:p w:rsidR="00ED11CA" w:rsidRPr="00ED11CA" w:rsidRDefault="00ED11CA" w:rsidP="00ED11CA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D11CA">
        <w:rPr>
          <w:rFonts w:ascii="Times New Roman" w:hAnsi="Times New Roman" w:cs="Times New Roman"/>
          <w:sz w:val="28"/>
          <w:szCs w:val="28"/>
        </w:rPr>
        <w:t>Паспорт муниципальной подпрограммы</w:t>
      </w:r>
    </w:p>
    <w:p w:rsidR="00ED11CA" w:rsidRDefault="00ED11CA" w:rsidP="008163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11CA">
        <w:rPr>
          <w:sz w:val="28"/>
          <w:szCs w:val="28"/>
        </w:rPr>
        <w:t>«Благоустройство территории муниципального образования Соль-Илецкий городской округ</w:t>
      </w:r>
      <w:r w:rsidR="00E978ED" w:rsidRPr="00E978ED">
        <w:rPr>
          <w:bCs/>
          <w:sz w:val="28"/>
          <w:szCs w:val="28"/>
        </w:rPr>
        <w:t xml:space="preserve"> на 2016-2020 годы</w:t>
      </w:r>
      <w:r w:rsidRPr="00ED11CA">
        <w:rPr>
          <w:sz w:val="28"/>
          <w:szCs w:val="28"/>
        </w:rPr>
        <w:t>»</w:t>
      </w:r>
    </w:p>
    <w:tbl>
      <w:tblPr>
        <w:tblW w:w="9601" w:type="dxa"/>
        <w:tblInd w:w="288" w:type="dxa"/>
        <w:tblLayout w:type="fixed"/>
        <w:tblLook w:val="0000"/>
      </w:tblPr>
      <w:tblGrid>
        <w:gridCol w:w="3060"/>
        <w:gridCol w:w="6541"/>
      </w:tblGrid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A" w:rsidRPr="001A43E0" w:rsidRDefault="00527A23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D11CA" w:rsidRPr="001A43E0">
              <w:rPr>
                <w:sz w:val="28"/>
                <w:szCs w:val="28"/>
              </w:rPr>
              <w:t>тдел по строительству, транспорту</w:t>
            </w:r>
            <w:r w:rsidR="00ED11CA">
              <w:rPr>
                <w:sz w:val="28"/>
                <w:szCs w:val="28"/>
              </w:rPr>
              <w:t xml:space="preserve">, </w:t>
            </w:r>
            <w:r w:rsidR="00ED11CA" w:rsidRPr="001A43E0">
              <w:rPr>
                <w:sz w:val="28"/>
                <w:szCs w:val="28"/>
              </w:rPr>
              <w:t>ЖКХ</w:t>
            </w:r>
            <w:r w:rsidR="00ED11CA">
              <w:rPr>
                <w:sz w:val="28"/>
                <w:szCs w:val="28"/>
              </w:rPr>
              <w:t xml:space="preserve">, дорожному хозяйству, газификации и связи </w:t>
            </w:r>
            <w:r w:rsidR="00ED11CA" w:rsidRPr="001A43E0">
              <w:rPr>
                <w:sz w:val="28"/>
                <w:szCs w:val="28"/>
              </w:rPr>
              <w:t xml:space="preserve">администрации </w:t>
            </w:r>
            <w:r w:rsidR="00511D2A">
              <w:rPr>
                <w:sz w:val="28"/>
                <w:szCs w:val="28"/>
              </w:rPr>
              <w:t xml:space="preserve">муниципального образования </w:t>
            </w:r>
            <w:r w:rsidR="00ED11CA" w:rsidRPr="001A43E0">
              <w:rPr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B23A93" w:rsidRDefault="00ED11CA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23A9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Подп</w:t>
            </w:r>
            <w:r w:rsidRPr="00B23A93">
              <w:rPr>
                <w:sz w:val="28"/>
                <w:szCs w:val="28"/>
              </w:rPr>
              <w:t>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A" w:rsidRDefault="00C207D6" w:rsidP="00ED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2D1CE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подпр</w:t>
            </w:r>
            <w:r w:rsidRPr="001A43E0">
              <w:rPr>
                <w:sz w:val="28"/>
                <w:szCs w:val="28"/>
              </w:rPr>
              <w:t>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A" w:rsidRPr="002D1CE9" w:rsidRDefault="00CF4FD6" w:rsidP="00CF4FD6">
            <w:pPr>
              <w:jc w:val="both"/>
              <w:rPr>
                <w:sz w:val="28"/>
                <w:szCs w:val="28"/>
              </w:rPr>
            </w:pPr>
            <w:r w:rsidRPr="00CF4FD6">
              <w:rPr>
                <w:sz w:val="28"/>
                <w:szCs w:val="28"/>
              </w:rPr>
              <w:t>Сохранение общего уровня санитарного состояния  территории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2D1CE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97" w:rsidRDefault="000338ED" w:rsidP="000338ED">
            <w:pPr>
              <w:rPr>
                <w:sz w:val="28"/>
                <w:szCs w:val="28"/>
              </w:rPr>
            </w:pPr>
            <w:r w:rsidRPr="000338ED">
              <w:rPr>
                <w:sz w:val="28"/>
                <w:szCs w:val="28"/>
              </w:rPr>
              <w:t>Наведение санитарного порядка на территории округа.</w:t>
            </w:r>
          </w:p>
          <w:p w:rsidR="000338ED" w:rsidRPr="000338ED" w:rsidRDefault="00836997" w:rsidP="0003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207D6">
              <w:rPr>
                <w:sz w:val="28"/>
                <w:szCs w:val="28"/>
              </w:rPr>
              <w:t>одержание мест захоронений.</w:t>
            </w:r>
          </w:p>
        </w:tc>
      </w:tr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Показатели (индикаторы)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72" w:rsidRPr="00CE36C9" w:rsidRDefault="00B66695" w:rsidP="00ED11CA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  <w:r w:rsidR="00E11434" w:rsidRPr="00EB42B4">
              <w:rPr>
                <w:color w:val="000000"/>
                <w:sz w:val="28"/>
                <w:szCs w:val="28"/>
              </w:rPr>
              <w:t xml:space="preserve"> мест</w:t>
            </w:r>
            <w:r w:rsidR="00836997" w:rsidRPr="00EB42B4">
              <w:rPr>
                <w:color w:val="000000"/>
                <w:sz w:val="28"/>
                <w:szCs w:val="28"/>
              </w:rPr>
              <w:t xml:space="preserve"> </w:t>
            </w:r>
            <w:r w:rsidR="00E11434" w:rsidRPr="00EB42B4">
              <w:rPr>
                <w:color w:val="000000"/>
                <w:sz w:val="28"/>
                <w:szCs w:val="28"/>
              </w:rPr>
              <w:t xml:space="preserve">захоронений </w:t>
            </w:r>
            <w:r w:rsidR="00C84812" w:rsidRPr="00EB42B4">
              <w:rPr>
                <w:sz w:val="28"/>
                <w:szCs w:val="28"/>
              </w:rPr>
              <w:t>расположенных на территор</w:t>
            </w:r>
            <w:r w:rsidR="00CE36C9" w:rsidRPr="00EB42B4">
              <w:rPr>
                <w:sz w:val="28"/>
                <w:szCs w:val="28"/>
              </w:rPr>
              <w:t>ии округа</w:t>
            </w:r>
            <w:r w:rsidR="00CE699E">
              <w:rPr>
                <w:sz w:val="28"/>
                <w:szCs w:val="28"/>
              </w:rPr>
              <w:t xml:space="preserve"> </w:t>
            </w:r>
            <w:r w:rsidR="00C84812" w:rsidRPr="00CE36C9">
              <w:rPr>
                <w:sz w:val="28"/>
                <w:szCs w:val="28"/>
              </w:rPr>
              <w:t xml:space="preserve"> </w:t>
            </w:r>
          </w:p>
          <w:p w:rsidR="00AC30C6" w:rsidRDefault="0086021D" w:rsidP="00ED11CA">
            <w:pPr>
              <w:pStyle w:val="a5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86021D">
              <w:rPr>
                <w:sz w:val="28"/>
                <w:szCs w:val="28"/>
              </w:rPr>
              <w:t xml:space="preserve">Улучшение санитарного состояния округа </w:t>
            </w:r>
          </w:p>
          <w:p w:rsidR="0013110B" w:rsidRPr="0013110B" w:rsidRDefault="0013110B" w:rsidP="00ED11CA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3110B">
              <w:rPr>
                <w:sz w:val="28"/>
                <w:szCs w:val="28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Срок и этапы  реализации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A" w:rsidRPr="001A43E0" w:rsidRDefault="00ED11CA" w:rsidP="00ED11CA">
            <w:pPr>
              <w:jc w:val="both"/>
              <w:rPr>
                <w:sz w:val="28"/>
                <w:szCs w:val="28"/>
              </w:rPr>
            </w:pPr>
            <w:r w:rsidRPr="00492ABC">
              <w:rPr>
                <w:color w:val="000000"/>
                <w:sz w:val="28"/>
                <w:szCs w:val="28"/>
              </w:rPr>
              <w:t xml:space="preserve">Реализация Программы начинается с 2016 года. Мероприятия Программы рассчитаны на срок </w:t>
            </w:r>
            <w:r>
              <w:rPr>
                <w:color w:val="000000"/>
                <w:sz w:val="28"/>
                <w:szCs w:val="28"/>
              </w:rPr>
              <w:t>2016-</w:t>
            </w:r>
            <w:r w:rsidR="00993891"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993891">
                <w:rPr>
                  <w:color w:val="000000"/>
                  <w:sz w:val="28"/>
                  <w:szCs w:val="28"/>
                </w:rPr>
                <w:t>2020</w:t>
              </w:r>
              <w:r w:rsidRPr="00492ABC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Pr="00492ABC">
              <w:rPr>
                <w:color w:val="000000"/>
                <w:sz w:val="28"/>
                <w:szCs w:val="28"/>
              </w:rPr>
              <w:t>.</w:t>
            </w:r>
          </w:p>
        </w:tc>
      </w:tr>
      <w:tr w:rsidR="00ED11CA" w:rsidRPr="001A43E0">
        <w:trPr>
          <w:trHeight w:val="262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18" w:rsidRPr="00CD0E72" w:rsidRDefault="00ED11CA" w:rsidP="00442B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BB7BB2">
              <w:rPr>
                <w:sz w:val="28"/>
                <w:szCs w:val="28"/>
              </w:rPr>
              <w:t>Об</w:t>
            </w:r>
            <w:r w:rsidR="00511D2A" w:rsidRPr="00BB7BB2">
              <w:rPr>
                <w:sz w:val="28"/>
                <w:szCs w:val="28"/>
              </w:rPr>
              <w:t xml:space="preserve">ъем финансирования из бюджета муниципального образования </w:t>
            </w:r>
            <w:r w:rsidRPr="00BB7BB2">
              <w:rPr>
                <w:sz w:val="28"/>
                <w:szCs w:val="28"/>
              </w:rPr>
              <w:t xml:space="preserve"> </w:t>
            </w:r>
            <w:r w:rsidRPr="00BB7BB2">
              <w:rPr>
                <w:bCs/>
                <w:sz w:val="28"/>
                <w:szCs w:val="28"/>
              </w:rPr>
              <w:t>Соль-Илецкий городской округ</w:t>
            </w:r>
            <w:r w:rsidR="000E766A" w:rsidRPr="00BB7BB2">
              <w:rPr>
                <w:sz w:val="28"/>
                <w:szCs w:val="28"/>
              </w:rPr>
              <w:t xml:space="preserve"> в 2016-2020</w:t>
            </w:r>
            <w:r w:rsidRPr="00BB7BB2">
              <w:rPr>
                <w:sz w:val="28"/>
                <w:szCs w:val="28"/>
              </w:rPr>
              <w:t xml:space="preserve">  годы</w:t>
            </w:r>
            <w:r w:rsidR="0013207F" w:rsidRPr="00BB7BB2">
              <w:rPr>
                <w:sz w:val="28"/>
                <w:szCs w:val="28"/>
              </w:rPr>
              <w:t xml:space="preserve"> </w:t>
            </w:r>
            <w:r w:rsidR="003B18F4">
              <w:rPr>
                <w:sz w:val="28"/>
                <w:szCs w:val="28"/>
              </w:rPr>
              <w:t>–</w:t>
            </w:r>
            <w:r w:rsidR="00BB7BB2">
              <w:rPr>
                <w:sz w:val="28"/>
                <w:szCs w:val="28"/>
              </w:rPr>
              <w:t xml:space="preserve"> </w:t>
            </w:r>
            <w:r w:rsidR="00442B18" w:rsidRPr="00264B41">
              <w:rPr>
                <w:sz w:val="28"/>
                <w:szCs w:val="28"/>
              </w:rPr>
              <w:t>35</w:t>
            </w:r>
            <w:r w:rsidR="003B18F4">
              <w:rPr>
                <w:sz w:val="28"/>
                <w:szCs w:val="28"/>
              </w:rPr>
              <w:t>108,8</w:t>
            </w:r>
            <w:r w:rsidR="00442B18">
              <w:rPr>
                <w:b/>
              </w:rPr>
              <w:t xml:space="preserve"> </w:t>
            </w:r>
            <w:r w:rsidR="00442B18" w:rsidRPr="00F75464">
              <w:rPr>
                <w:sz w:val="28"/>
                <w:szCs w:val="28"/>
              </w:rPr>
              <w:t>тыс. руб.</w:t>
            </w:r>
          </w:p>
          <w:p w:rsidR="00442B18" w:rsidRPr="00E3640B" w:rsidRDefault="00F44546" w:rsidP="00442B1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442B18" w:rsidRPr="00E3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B18" w:rsidRPr="00E36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9466,9</w:t>
            </w:r>
            <w:r w:rsidR="00442B18" w:rsidRPr="00E3640B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442B18" w:rsidRPr="00E3640B" w:rsidRDefault="003B18F4" w:rsidP="00442B18">
            <w:pPr>
              <w:pStyle w:val="a6"/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 - 4 940,0</w:t>
            </w:r>
            <w:r w:rsidR="00442B18" w:rsidRPr="00E36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442B18" w:rsidRPr="00E3640B" w:rsidRDefault="00F44546" w:rsidP="00442B1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</w:t>
            </w:r>
            <w:r w:rsidR="00442B18" w:rsidRPr="00E3640B">
              <w:rPr>
                <w:rFonts w:ascii="Times New Roman" w:hAnsi="Times New Roman"/>
                <w:sz w:val="28"/>
                <w:szCs w:val="28"/>
              </w:rPr>
              <w:t xml:space="preserve"> 10914,4</w:t>
            </w:r>
            <w:r w:rsidR="00442B18" w:rsidRPr="00E3640B">
              <w:rPr>
                <w:rFonts w:ascii="Times New Roman" w:hAnsi="Times New Roman"/>
                <w:b/>
              </w:rPr>
              <w:t xml:space="preserve"> </w:t>
            </w:r>
            <w:r w:rsidR="00442B18" w:rsidRPr="00E3640B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442B18" w:rsidRPr="00E3640B" w:rsidRDefault="00F44546" w:rsidP="00442B1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</w:t>
            </w:r>
            <w:r w:rsidR="00442B18" w:rsidRPr="00E3640B">
              <w:rPr>
                <w:rFonts w:ascii="Times New Roman" w:hAnsi="Times New Roman"/>
                <w:sz w:val="28"/>
                <w:szCs w:val="28"/>
              </w:rPr>
              <w:t xml:space="preserve"> 5628,9 тыс.руб.</w:t>
            </w:r>
          </w:p>
          <w:p w:rsidR="00070D47" w:rsidRPr="00BB7BB2" w:rsidRDefault="00F44546" w:rsidP="00442B18">
            <w:pPr>
              <w:pStyle w:val="a6"/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</w:t>
            </w:r>
            <w:r w:rsidR="00442B18" w:rsidRPr="00E3640B">
              <w:rPr>
                <w:rFonts w:ascii="Times New Roman" w:hAnsi="Times New Roman"/>
                <w:sz w:val="28"/>
                <w:szCs w:val="28"/>
              </w:rPr>
              <w:t xml:space="preserve"> 4158,6 тыс.руб.</w:t>
            </w:r>
            <w:r w:rsidR="00442B18" w:rsidRPr="00E3640B">
              <w:rPr>
                <w:rFonts w:ascii="Times New Roman" w:hAnsi="Times New Roman"/>
                <w:sz w:val="28"/>
                <w:szCs w:val="28"/>
              </w:rPr>
              <w:tab/>
            </w:r>
            <w:r w:rsidR="005832BB" w:rsidRPr="00AA5CAB">
              <w:rPr>
                <w:rFonts w:ascii="Times New Roman" w:hAnsi="Times New Roman"/>
                <w:sz w:val="28"/>
                <w:szCs w:val="28"/>
              </w:rPr>
              <w:tab/>
            </w:r>
            <w:r w:rsidR="00EC586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D11CA" w:rsidRPr="00FB0BA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ED11C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ED11CA" w:rsidRPr="001A43E0" w:rsidRDefault="00ED11CA" w:rsidP="00ED11C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A" w:rsidRPr="00FB0BAF" w:rsidRDefault="00670664" w:rsidP="00ED11C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BAF">
              <w:rPr>
                <w:rFonts w:ascii="Times New Roman" w:hAnsi="Times New Roman"/>
                <w:sz w:val="28"/>
                <w:szCs w:val="28"/>
              </w:rPr>
              <w:t>Улучшение б</w:t>
            </w:r>
            <w:r w:rsidR="00ED11CA" w:rsidRPr="00FB0BAF">
              <w:rPr>
                <w:rFonts w:ascii="Times New Roman" w:hAnsi="Times New Roman"/>
                <w:sz w:val="28"/>
                <w:szCs w:val="28"/>
              </w:rPr>
              <w:t>лагоустроенност</w:t>
            </w:r>
            <w:r w:rsidRPr="00FB0BAF">
              <w:rPr>
                <w:rFonts w:ascii="Times New Roman" w:hAnsi="Times New Roman"/>
                <w:sz w:val="28"/>
                <w:szCs w:val="28"/>
              </w:rPr>
              <w:t>и</w:t>
            </w:r>
            <w:r w:rsidR="00ED11CA" w:rsidRPr="00FB0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C23" w:rsidRPr="00FB0BAF">
              <w:rPr>
                <w:rFonts w:ascii="Times New Roman" w:hAnsi="Times New Roman"/>
                <w:sz w:val="28"/>
                <w:szCs w:val="28"/>
              </w:rPr>
              <w:t xml:space="preserve"> и санитарного состояние </w:t>
            </w:r>
            <w:r w:rsidR="00ED11CA" w:rsidRPr="00FB0BAF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740C23" w:rsidRPr="00FB0B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1CA" w:rsidRPr="00FB0BAF" w:rsidRDefault="00ED11CA" w:rsidP="00ED11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E6C5D" w:rsidRDefault="005E6C5D" w:rsidP="001147E5">
      <w:pPr>
        <w:rPr>
          <w:sz w:val="28"/>
          <w:szCs w:val="28"/>
        </w:rPr>
      </w:pPr>
    </w:p>
    <w:p w:rsidR="00127037" w:rsidRPr="00C23FD1" w:rsidRDefault="00127037" w:rsidP="00127037">
      <w:pPr>
        <w:jc w:val="center"/>
        <w:rPr>
          <w:sz w:val="28"/>
          <w:szCs w:val="28"/>
        </w:rPr>
      </w:pPr>
      <w:r w:rsidRPr="00A129B9">
        <w:rPr>
          <w:sz w:val="28"/>
          <w:szCs w:val="28"/>
        </w:rPr>
        <w:lastRenderedPageBreak/>
        <w:t>1. Характеристика состояния и обоснование проблем связанная с благоустройством территории Соль-Илецкого городского округа</w:t>
      </w:r>
      <w:r>
        <w:rPr>
          <w:sz w:val="28"/>
          <w:szCs w:val="28"/>
        </w:rPr>
        <w:t xml:space="preserve"> </w:t>
      </w:r>
    </w:p>
    <w:p w:rsidR="00457A3C" w:rsidRPr="00457A3C" w:rsidRDefault="007A5C8E" w:rsidP="00457A3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Pr="008B4997">
        <w:rPr>
          <w:rFonts w:eastAsia="Calibri"/>
          <w:color w:val="000000"/>
          <w:sz w:val="28"/>
          <w:szCs w:val="28"/>
          <w:lang w:eastAsia="en-US"/>
        </w:rPr>
        <w:t>Необходимость разработки и реализации Подпрограммы обусловлена общим состоянием улично-дорожной сети н</w:t>
      </w:r>
      <w:r w:rsidR="008B4997" w:rsidRPr="008B4997">
        <w:rPr>
          <w:rFonts w:eastAsia="Calibri"/>
          <w:color w:val="000000"/>
          <w:sz w:val="28"/>
          <w:szCs w:val="28"/>
          <w:lang w:eastAsia="en-US"/>
        </w:rPr>
        <w:t>а территории города Соль-Илецка</w:t>
      </w:r>
      <w:r w:rsidR="00457A3C" w:rsidRPr="00457A3C">
        <w:rPr>
          <w:rFonts w:eastAsia="Calibri"/>
          <w:color w:val="000000"/>
          <w:sz w:val="28"/>
          <w:szCs w:val="28"/>
          <w:lang w:eastAsia="en-US"/>
        </w:rPr>
        <w:t xml:space="preserve">. Общая протяженность  улично-дорожной сети  на территории округа составляет </w:t>
      </w:r>
      <w:smartTag w:uri="urn:schemas-microsoft-com:office:smarttags" w:element="metricconverter">
        <w:smartTagPr>
          <w:attr w:name="ProductID" w:val="131,5 км"/>
        </w:smartTagPr>
        <w:r w:rsidR="00457A3C" w:rsidRPr="00457A3C">
          <w:rPr>
            <w:rFonts w:eastAsia="Calibri"/>
            <w:color w:val="000000"/>
            <w:sz w:val="28"/>
            <w:szCs w:val="28"/>
            <w:lang w:eastAsia="en-US"/>
          </w:rPr>
          <w:t>131,5 км</w:t>
        </w:r>
      </w:smartTag>
      <w:r w:rsidR="00457A3C" w:rsidRPr="00457A3C">
        <w:rPr>
          <w:rFonts w:eastAsia="Calibri"/>
          <w:color w:val="000000"/>
          <w:sz w:val="28"/>
          <w:szCs w:val="28"/>
          <w:lang w:eastAsia="en-US"/>
        </w:rPr>
        <w:t xml:space="preserve">., и в настоящее время в округе отсутствует  достаточное  количество обустроенных тротуаров, пешеходных дорожек. Также в связи с ежегодным увеличением пребывания в летнее время гостей города, необходимо  увеличение количества обустроенных  тротуаров и пешеходных дорожек для обеспечения безопасного  передвижения пешеходов. </w:t>
      </w:r>
    </w:p>
    <w:p w:rsidR="00457A3C" w:rsidRDefault="00457A3C" w:rsidP="00457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A3C">
        <w:rPr>
          <w:rFonts w:ascii="Times New Roman" w:hAnsi="Times New Roman" w:cs="Times New Roman"/>
          <w:sz w:val="28"/>
          <w:szCs w:val="28"/>
        </w:rPr>
        <w:t xml:space="preserve">  Комфортность передвижения населения определяется уровнем благоустройства городского округа наличие организованных и обустроенных тротуаров, пешеходных дорожек, мест стоянок для автомобильного 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318" w:rsidRPr="00B17A53" w:rsidRDefault="00457A3C" w:rsidP="00457A3C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Также н</w:t>
      </w:r>
      <w:r w:rsidRPr="008B4997">
        <w:rPr>
          <w:rFonts w:eastAsia="Calibri"/>
          <w:color w:val="000000"/>
          <w:sz w:val="28"/>
          <w:szCs w:val="28"/>
          <w:lang w:eastAsia="en-US"/>
        </w:rPr>
        <w:t>еобходимость разработки и реализаци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и Подпрограммы обусловлена </w:t>
      </w:r>
      <w:r w:rsidR="008B4997">
        <w:rPr>
          <w:rFonts w:eastAsia="Calibri"/>
          <w:color w:val="000000"/>
          <w:sz w:val="28"/>
          <w:szCs w:val="28"/>
          <w:lang w:eastAsia="en-US"/>
        </w:rPr>
        <w:t xml:space="preserve"> необходимостью решения </w:t>
      </w:r>
      <w:r w:rsidR="008B4997" w:rsidRPr="00D34BB3">
        <w:rPr>
          <w:sz w:val="28"/>
          <w:szCs w:val="28"/>
        </w:rPr>
        <w:t xml:space="preserve"> задач благоустройства</w:t>
      </w:r>
      <w:r>
        <w:rPr>
          <w:sz w:val="28"/>
          <w:szCs w:val="28"/>
        </w:rPr>
        <w:t xml:space="preserve"> территорий</w:t>
      </w:r>
      <w:r w:rsidR="008B4997" w:rsidRPr="00D34BB3">
        <w:rPr>
          <w:sz w:val="28"/>
          <w:szCs w:val="28"/>
        </w:rPr>
        <w:t>, улучшения санитарного состояния территорий общего пользования  Соль-Илецкого городского</w:t>
      </w:r>
      <w:r w:rsidR="0038540B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. </w:t>
      </w:r>
      <w:r w:rsidR="00977318">
        <w:rPr>
          <w:sz w:val="28"/>
          <w:szCs w:val="28"/>
        </w:rPr>
        <w:t xml:space="preserve"> </w:t>
      </w:r>
    </w:p>
    <w:p w:rsidR="00B27569" w:rsidRDefault="00B27569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127037" w:rsidRPr="00C23FD1" w:rsidRDefault="00127037" w:rsidP="00127037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>2.</w:t>
      </w:r>
      <w:r w:rsidRPr="00C23FD1">
        <w:rPr>
          <w:sz w:val="28"/>
          <w:szCs w:val="28"/>
        </w:rPr>
        <w:tab/>
        <w:t>Приоритеты муниципальной политики в сфере реализации</w:t>
      </w:r>
    </w:p>
    <w:p w:rsidR="00127037" w:rsidRPr="00C23FD1" w:rsidRDefault="00127037" w:rsidP="00127037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C23FD1">
        <w:rPr>
          <w:sz w:val="28"/>
          <w:szCs w:val="28"/>
        </w:rPr>
        <w:t>программы</w:t>
      </w:r>
    </w:p>
    <w:p w:rsidR="00127037" w:rsidRDefault="00670664" w:rsidP="00127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037" w:rsidRPr="00C23FD1">
        <w:rPr>
          <w:sz w:val="28"/>
          <w:szCs w:val="28"/>
        </w:rPr>
        <w:t xml:space="preserve">   </w:t>
      </w:r>
      <w:r w:rsidR="001270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Целью </w:t>
      </w:r>
      <w:r w:rsidR="00127037" w:rsidRPr="00C23FD1">
        <w:rPr>
          <w:sz w:val="28"/>
          <w:szCs w:val="28"/>
        </w:rPr>
        <w:t xml:space="preserve"> </w:t>
      </w:r>
      <w:r w:rsidR="00127037">
        <w:rPr>
          <w:sz w:val="28"/>
          <w:szCs w:val="28"/>
        </w:rPr>
        <w:t>Подп</w:t>
      </w:r>
      <w:r>
        <w:rPr>
          <w:sz w:val="28"/>
          <w:szCs w:val="28"/>
        </w:rPr>
        <w:t>рограммы являе</w:t>
      </w:r>
      <w:r w:rsidR="00127037" w:rsidRPr="00C23FD1">
        <w:rPr>
          <w:sz w:val="28"/>
          <w:szCs w:val="28"/>
        </w:rPr>
        <w:t>тся:</w:t>
      </w:r>
    </w:p>
    <w:p w:rsidR="0050379F" w:rsidRDefault="00FB0BAF" w:rsidP="00127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2C75">
        <w:rPr>
          <w:sz w:val="28"/>
          <w:szCs w:val="28"/>
        </w:rPr>
        <w:t>с</w:t>
      </w:r>
      <w:r w:rsidR="00C92C75" w:rsidRPr="00C92C75">
        <w:rPr>
          <w:sz w:val="28"/>
          <w:szCs w:val="28"/>
        </w:rPr>
        <w:t>охранение общего уровня санитарного состояния  территории округа</w:t>
      </w:r>
      <w:r>
        <w:rPr>
          <w:sz w:val="28"/>
          <w:szCs w:val="28"/>
        </w:rPr>
        <w:t>.</w:t>
      </w:r>
      <w:r w:rsidR="00B27569">
        <w:rPr>
          <w:sz w:val="28"/>
          <w:szCs w:val="28"/>
        </w:rPr>
        <w:t xml:space="preserve"> </w:t>
      </w:r>
    </w:p>
    <w:p w:rsidR="0050379F" w:rsidRPr="0050379F" w:rsidRDefault="0050379F" w:rsidP="0050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 - </w:t>
      </w:r>
      <w:r w:rsidR="00B27569">
        <w:rPr>
          <w:sz w:val="28"/>
          <w:szCs w:val="28"/>
        </w:rPr>
        <w:t xml:space="preserve"> </w:t>
      </w:r>
      <w:r w:rsidRPr="0050379F">
        <w:rPr>
          <w:sz w:val="28"/>
          <w:szCs w:val="28"/>
        </w:rPr>
        <w:t>Наведение санитарного порядка на территории округа.</w:t>
      </w:r>
    </w:p>
    <w:p w:rsidR="00FB0BAF" w:rsidRDefault="0050379F" w:rsidP="0050379F">
      <w:pPr>
        <w:jc w:val="both"/>
        <w:rPr>
          <w:sz w:val="28"/>
          <w:szCs w:val="28"/>
        </w:rPr>
      </w:pPr>
      <w:r w:rsidRPr="0050379F">
        <w:rPr>
          <w:sz w:val="28"/>
          <w:szCs w:val="28"/>
        </w:rPr>
        <w:t>Содержание мест захоронений</w:t>
      </w:r>
    </w:p>
    <w:p w:rsidR="00127037" w:rsidRDefault="00B27569" w:rsidP="00127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0BAF">
        <w:rPr>
          <w:sz w:val="28"/>
          <w:szCs w:val="28"/>
        </w:rPr>
        <w:t xml:space="preserve">  </w:t>
      </w:r>
      <w:r w:rsidR="00127037" w:rsidRPr="00AC3973">
        <w:rPr>
          <w:sz w:val="28"/>
          <w:szCs w:val="28"/>
        </w:rPr>
        <w:t>Реализация</w:t>
      </w:r>
      <w:r w:rsidR="00127037" w:rsidRPr="00C23FD1">
        <w:rPr>
          <w:sz w:val="28"/>
          <w:szCs w:val="28"/>
        </w:rPr>
        <w:t xml:space="preserve"> </w:t>
      </w:r>
      <w:r w:rsidR="00127037">
        <w:rPr>
          <w:sz w:val="28"/>
          <w:szCs w:val="28"/>
        </w:rPr>
        <w:t>подп</w:t>
      </w:r>
      <w:r w:rsidR="00127037" w:rsidRPr="00C23FD1">
        <w:rPr>
          <w:sz w:val="28"/>
          <w:szCs w:val="28"/>
        </w:rPr>
        <w:t>рограммы позволит:</w:t>
      </w:r>
    </w:p>
    <w:p w:rsidR="00AE0522" w:rsidRPr="00C23FD1" w:rsidRDefault="00C207D6" w:rsidP="00127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повысить уровень б</w:t>
      </w:r>
      <w:r w:rsidRPr="00B03E86">
        <w:rPr>
          <w:sz w:val="28"/>
          <w:szCs w:val="28"/>
        </w:rPr>
        <w:t>лаг</w:t>
      </w:r>
      <w:r>
        <w:rPr>
          <w:sz w:val="28"/>
          <w:szCs w:val="28"/>
        </w:rPr>
        <w:t>оустроенности  городс</w:t>
      </w:r>
      <w:r w:rsidRPr="008D2DFE">
        <w:rPr>
          <w:sz w:val="28"/>
          <w:szCs w:val="28"/>
        </w:rPr>
        <w:t xml:space="preserve">кого округа, </w:t>
      </w:r>
      <w:r w:rsidR="000338ED">
        <w:rPr>
          <w:sz w:val="28"/>
          <w:szCs w:val="28"/>
        </w:rPr>
        <w:t xml:space="preserve"> </w:t>
      </w:r>
      <w:r w:rsidRPr="008D2DFE">
        <w:rPr>
          <w:sz w:val="28"/>
          <w:szCs w:val="28"/>
        </w:rPr>
        <w:t xml:space="preserve">а именно </w:t>
      </w:r>
      <w:r w:rsidR="000338ED">
        <w:rPr>
          <w:sz w:val="28"/>
          <w:szCs w:val="28"/>
        </w:rPr>
        <w:t xml:space="preserve"> улучшить санитарное состояние округа, </w:t>
      </w:r>
      <w:r w:rsidR="00AE0522" w:rsidRPr="008D2DFE">
        <w:rPr>
          <w:sz w:val="28"/>
          <w:szCs w:val="28"/>
        </w:rPr>
        <w:t xml:space="preserve"> </w:t>
      </w:r>
      <w:r w:rsidR="00977318" w:rsidRPr="008D2DFE">
        <w:rPr>
          <w:sz w:val="28"/>
          <w:szCs w:val="28"/>
        </w:rPr>
        <w:t>повысить уровень по содержан</w:t>
      </w:r>
      <w:r w:rsidR="008163D6" w:rsidRPr="008D2DFE">
        <w:rPr>
          <w:sz w:val="28"/>
          <w:szCs w:val="28"/>
        </w:rPr>
        <w:t xml:space="preserve">ию </w:t>
      </w:r>
      <w:r w:rsidR="0038540B" w:rsidRPr="008D2DFE">
        <w:rPr>
          <w:sz w:val="28"/>
          <w:szCs w:val="28"/>
        </w:rPr>
        <w:t xml:space="preserve">мест захоронения </w:t>
      </w:r>
      <w:r w:rsidR="008163D6" w:rsidRPr="008D2DFE">
        <w:rPr>
          <w:sz w:val="28"/>
          <w:szCs w:val="28"/>
        </w:rPr>
        <w:t>на территории округа</w:t>
      </w:r>
      <w:r w:rsidR="00AE0522" w:rsidRPr="008D2DFE">
        <w:rPr>
          <w:sz w:val="28"/>
          <w:szCs w:val="28"/>
        </w:rPr>
        <w:t>,</w:t>
      </w:r>
      <w:r w:rsidR="008D2DFE" w:rsidRPr="008D2DFE">
        <w:rPr>
          <w:sz w:val="28"/>
          <w:szCs w:val="28"/>
        </w:rPr>
        <w:t xml:space="preserve"> </w:t>
      </w:r>
      <w:r w:rsidR="00AE0522">
        <w:rPr>
          <w:color w:val="000000"/>
          <w:sz w:val="28"/>
          <w:szCs w:val="28"/>
        </w:rPr>
        <w:t>производить т</w:t>
      </w:r>
      <w:r w:rsidR="00AE0522" w:rsidRPr="00AE0522">
        <w:rPr>
          <w:color w:val="000000"/>
          <w:sz w:val="28"/>
          <w:szCs w:val="28"/>
        </w:rPr>
        <w:t>екущий ремонт ограждений парков и скверов, ремонт памятников, стел на территории города Соль-Илецка</w:t>
      </w:r>
      <w:r w:rsidR="00AE0522">
        <w:rPr>
          <w:color w:val="000000"/>
          <w:sz w:val="28"/>
          <w:szCs w:val="28"/>
        </w:rPr>
        <w:t>.</w:t>
      </w:r>
      <w:r w:rsidR="00AE0522" w:rsidRPr="0041317C">
        <w:rPr>
          <w:color w:val="000000"/>
        </w:rPr>
        <w:t xml:space="preserve">  </w:t>
      </w:r>
    </w:p>
    <w:p w:rsidR="00127037" w:rsidRDefault="00B27569" w:rsidP="00127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7037" w:rsidRPr="00C23FD1">
        <w:rPr>
          <w:sz w:val="28"/>
          <w:szCs w:val="28"/>
        </w:rPr>
        <w:t xml:space="preserve">Срок реализации </w:t>
      </w:r>
      <w:r w:rsidR="00127037">
        <w:rPr>
          <w:sz w:val="28"/>
          <w:szCs w:val="28"/>
        </w:rPr>
        <w:t>подп</w:t>
      </w:r>
      <w:r w:rsidR="00993891">
        <w:rPr>
          <w:sz w:val="28"/>
          <w:szCs w:val="28"/>
        </w:rPr>
        <w:t>рограммы - 2016 - 2020</w:t>
      </w:r>
      <w:r w:rsidR="00127037" w:rsidRPr="00C23FD1">
        <w:rPr>
          <w:sz w:val="28"/>
          <w:szCs w:val="28"/>
        </w:rPr>
        <w:t xml:space="preserve"> годы.</w:t>
      </w:r>
    </w:p>
    <w:p w:rsidR="00127037" w:rsidRDefault="00127037" w:rsidP="00447269">
      <w:pPr>
        <w:rPr>
          <w:sz w:val="28"/>
          <w:szCs w:val="28"/>
        </w:rPr>
      </w:pPr>
    </w:p>
    <w:p w:rsidR="00127037" w:rsidRPr="00C23FD1" w:rsidRDefault="00C018CF" w:rsidP="0012703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27037" w:rsidRPr="00C23FD1">
        <w:rPr>
          <w:sz w:val="28"/>
          <w:szCs w:val="28"/>
        </w:rPr>
        <w:t xml:space="preserve">.  Сроки и этапы реализации </w:t>
      </w:r>
      <w:r w:rsidR="00127037">
        <w:rPr>
          <w:sz w:val="28"/>
          <w:szCs w:val="28"/>
        </w:rPr>
        <w:t>подп</w:t>
      </w:r>
      <w:r w:rsidR="00127037" w:rsidRPr="00C23FD1">
        <w:rPr>
          <w:sz w:val="28"/>
          <w:szCs w:val="28"/>
        </w:rPr>
        <w:t>рограммы</w:t>
      </w:r>
    </w:p>
    <w:p w:rsidR="00127037" w:rsidRDefault="00127037" w:rsidP="00127037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      Программа</w:t>
      </w:r>
      <w:r w:rsidR="00872B95">
        <w:rPr>
          <w:sz w:val="28"/>
          <w:szCs w:val="28"/>
        </w:rPr>
        <w:t xml:space="preserve">  </w:t>
      </w:r>
      <w:r w:rsidRPr="00C23FD1">
        <w:rPr>
          <w:sz w:val="28"/>
          <w:szCs w:val="28"/>
        </w:rPr>
        <w:t xml:space="preserve"> реализуе</w:t>
      </w:r>
      <w:r w:rsidR="00993891">
        <w:rPr>
          <w:sz w:val="28"/>
          <w:szCs w:val="28"/>
        </w:rPr>
        <w:t>тся в период с 2016 года по 2020</w:t>
      </w:r>
      <w:r w:rsidRPr="00C23FD1">
        <w:rPr>
          <w:sz w:val="28"/>
          <w:szCs w:val="28"/>
        </w:rPr>
        <w:t xml:space="preserve"> год, что позволит решить поставленные цели и задачи </w:t>
      </w:r>
      <w:r>
        <w:rPr>
          <w:sz w:val="28"/>
          <w:szCs w:val="28"/>
        </w:rPr>
        <w:t>по благоустройству Соль-Илецкого  городского округа.</w:t>
      </w:r>
    </w:p>
    <w:p w:rsidR="00127037" w:rsidRPr="00C23FD1" w:rsidRDefault="00127037" w:rsidP="00127037">
      <w:pPr>
        <w:jc w:val="both"/>
        <w:rPr>
          <w:sz w:val="28"/>
          <w:szCs w:val="28"/>
        </w:rPr>
      </w:pPr>
    </w:p>
    <w:p w:rsidR="00127037" w:rsidRPr="00C23FD1" w:rsidRDefault="00C018CF" w:rsidP="00127037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27037" w:rsidRPr="00C23FD1">
        <w:rPr>
          <w:sz w:val="28"/>
          <w:szCs w:val="28"/>
        </w:rPr>
        <w:t xml:space="preserve">. Характеристика основных мероприятий </w:t>
      </w:r>
      <w:r w:rsidR="00ED46AE">
        <w:rPr>
          <w:sz w:val="28"/>
          <w:szCs w:val="28"/>
        </w:rPr>
        <w:t>Подп</w:t>
      </w:r>
      <w:r w:rsidR="00127037" w:rsidRPr="00C23FD1">
        <w:rPr>
          <w:sz w:val="28"/>
          <w:szCs w:val="28"/>
        </w:rPr>
        <w:t>рограммы</w:t>
      </w:r>
    </w:p>
    <w:p w:rsidR="00086889" w:rsidRPr="00086889" w:rsidRDefault="00127037" w:rsidP="007A3A26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</w:t>
      </w:r>
      <w:r w:rsidRPr="00086889">
        <w:rPr>
          <w:sz w:val="28"/>
          <w:szCs w:val="28"/>
        </w:rPr>
        <w:t xml:space="preserve">     Для достижения поставленной цели и установленных задач в рамках </w:t>
      </w:r>
      <w:r w:rsidR="00ED46AE" w:rsidRPr="00086889">
        <w:rPr>
          <w:sz w:val="28"/>
          <w:szCs w:val="28"/>
        </w:rPr>
        <w:t>подп</w:t>
      </w:r>
      <w:r w:rsidRPr="00086889">
        <w:rPr>
          <w:sz w:val="28"/>
          <w:szCs w:val="28"/>
        </w:rPr>
        <w:t>рограммы  предусм</w:t>
      </w:r>
      <w:r w:rsidR="007A3A26" w:rsidRPr="00086889">
        <w:rPr>
          <w:sz w:val="28"/>
          <w:szCs w:val="28"/>
        </w:rPr>
        <w:t>атривается реализация  мероприятий</w:t>
      </w:r>
      <w:r w:rsidR="00086889">
        <w:rPr>
          <w:sz w:val="28"/>
          <w:szCs w:val="28"/>
        </w:rPr>
        <w:t>:</w:t>
      </w:r>
    </w:p>
    <w:p w:rsidR="00086889" w:rsidRDefault="00086889" w:rsidP="007A3A26">
      <w:pPr>
        <w:jc w:val="both"/>
        <w:rPr>
          <w:color w:val="000000"/>
          <w:sz w:val="28"/>
          <w:szCs w:val="28"/>
        </w:rPr>
      </w:pPr>
      <w:r w:rsidRPr="00086889">
        <w:rPr>
          <w:sz w:val="28"/>
          <w:szCs w:val="28"/>
        </w:rPr>
        <w:t>-</w:t>
      </w:r>
      <w:r w:rsidRPr="00086889">
        <w:rPr>
          <w:color w:val="000000"/>
          <w:sz w:val="28"/>
          <w:szCs w:val="28"/>
        </w:rPr>
        <w:t xml:space="preserve"> содержание  мест захоронений  на территории округа</w:t>
      </w:r>
      <w:r w:rsidR="000338ED">
        <w:rPr>
          <w:color w:val="000000"/>
          <w:sz w:val="28"/>
          <w:szCs w:val="28"/>
        </w:rPr>
        <w:t>,</w:t>
      </w:r>
    </w:p>
    <w:p w:rsidR="00086889" w:rsidRPr="00086889" w:rsidRDefault="000338ED" w:rsidP="000868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86889" w:rsidRPr="00F75464">
        <w:rPr>
          <w:color w:val="000000"/>
          <w:sz w:val="28"/>
          <w:szCs w:val="28"/>
        </w:rPr>
        <w:t>работы по благоустройству территории</w:t>
      </w:r>
      <w:r w:rsidR="00712F70">
        <w:rPr>
          <w:color w:val="000000"/>
          <w:sz w:val="28"/>
          <w:szCs w:val="28"/>
        </w:rPr>
        <w:t xml:space="preserve"> (санитарная очистка) по округу.</w:t>
      </w:r>
      <w:r w:rsidR="00086889" w:rsidRPr="00086889">
        <w:rPr>
          <w:color w:val="000000"/>
          <w:sz w:val="28"/>
          <w:szCs w:val="28"/>
        </w:rPr>
        <w:t xml:space="preserve">     </w:t>
      </w:r>
    </w:p>
    <w:p w:rsidR="00CE699E" w:rsidRPr="00CE699E" w:rsidRDefault="00CE699E" w:rsidP="0054516A">
      <w:pPr>
        <w:rPr>
          <w:sz w:val="28"/>
          <w:szCs w:val="28"/>
        </w:rPr>
      </w:pPr>
      <w:r w:rsidRPr="00CE699E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E699E">
        <w:rPr>
          <w:sz w:val="28"/>
          <w:szCs w:val="28"/>
        </w:rPr>
        <w:t>беспечение функции выполнения контроля  за состоянием благоустройства территории Соль-Илецкого городского округа</w:t>
      </w:r>
    </w:p>
    <w:p w:rsidR="005E6C5D" w:rsidRDefault="00CE699E" w:rsidP="0054516A">
      <w:pPr>
        <w:rPr>
          <w:sz w:val="28"/>
          <w:szCs w:val="28"/>
        </w:rPr>
      </w:pPr>
      <w:r w:rsidRPr="00CE699E">
        <w:t xml:space="preserve"> </w:t>
      </w:r>
    </w:p>
    <w:p w:rsidR="00127037" w:rsidRDefault="005D174A" w:rsidP="005D174A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27037" w:rsidRPr="00C23FD1">
        <w:rPr>
          <w:sz w:val="28"/>
          <w:szCs w:val="28"/>
        </w:rPr>
        <w:t xml:space="preserve">. Ресурсное обеспечение </w:t>
      </w:r>
      <w:r w:rsidR="00ED46AE">
        <w:rPr>
          <w:sz w:val="28"/>
          <w:szCs w:val="28"/>
        </w:rPr>
        <w:t>подп</w:t>
      </w:r>
      <w:r w:rsidR="00127037" w:rsidRPr="00C23FD1">
        <w:rPr>
          <w:sz w:val="28"/>
          <w:szCs w:val="28"/>
        </w:rPr>
        <w:t>рограммы</w:t>
      </w:r>
    </w:p>
    <w:p w:rsidR="00252B34" w:rsidRPr="00442B18" w:rsidRDefault="00127037" w:rsidP="005832B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C23FD1">
        <w:rPr>
          <w:sz w:val="28"/>
          <w:szCs w:val="28"/>
        </w:rPr>
        <w:t xml:space="preserve">  </w:t>
      </w:r>
      <w:r w:rsidRPr="000E766A">
        <w:rPr>
          <w:sz w:val="28"/>
          <w:szCs w:val="28"/>
        </w:rPr>
        <w:t xml:space="preserve">Общий объем финансирования для реализации мероприятий </w:t>
      </w:r>
      <w:r w:rsidR="00ED46AE" w:rsidRPr="000E766A">
        <w:rPr>
          <w:sz w:val="28"/>
          <w:szCs w:val="28"/>
        </w:rPr>
        <w:t>подп</w:t>
      </w:r>
      <w:r w:rsidRPr="000E766A">
        <w:rPr>
          <w:sz w:val="28"/>
          <w:szCs w:val="28"/>
        </w:rPr>
        <w:t xml:space="preserve">рограммы  </w:t>
      </w:r>
      <w:r w:rsidRPr="00442B18">
        <w:rPr>
          <w:sz w:val="28"/>
          <w:szCs w:val="28"/>
        </w:rPr>
        <w:t xml:space="preserve">составит </w:t>
      </w:r>
      <w:r w:rsidR="00C46A86" w:rsidRPr="00442B18">
        <w:rPr>
          <w:sz w:val="28"/>
          <w:szCs w:val="28"/>
        </w:rPr>
        <w:t xml:space="preserve"> </w:t>
      </w:r>
      <w:r w:rsidR="00972862" w:rsidRPr="00442B18">
        <w:rPr>
          <w:sz w:val="28"/>
          <w:szCs w:val="28"/>
        </w:rPr>
        <w:t>-</w:t>
      </w:r>
      <w:r w:rsidR="005605E6" w:rsidRPr="00442B18">
        <w:rPr>
          <w:sz w:val="28"/>
          <w:szCs w:val="28"/>
        </w:rPr>
        <w:t xml:space="preserve"> </w:t>
      </w:r>
      <w:r w:rsidR="00442B18" w:rsidRPr="00442B18">
        <w:rPr>
          <w:sz w:val="28"/>
          <w:szCs w:val="28"/>
        </w:rPr>
        <w:t>35</w:t>
      </w:r>
      <w:r w:rsidR="003B18F4">
        <w:rPr>
          <w:sz w:val="28"/>
          <w:szCs w:val="28"/>
        </w:rPr>
        <w:t>108,8</w:t>
      </w:r>
      <w:r w:rsidR="00442B18" w:rsidRPr="00442B18">
        <w:rPr>
          <w:b/>
        </w:rPr>
        <w:t xml:space="preserve"> </w:t>
      </w:r>
      <w:r w:rsidR="00442B18" w:rsidRPr="00442B18">
        <w:rPr>
          <w:sz w:val="28"/>
          <w:szCs w:val="28"/>
        </w:rPr>
        <w:t>тыс. руб.</w:t>
      </w:r>
      <w:r w:rsidR="00306F4C" w:rsidRPr="00442B18">
        <w:rPr>
          <w:sz w:val="28"/>
          <w:szCs w:val="28"/>
        </w:rPr>
        <w:t xml:space="preserve"> в том числе по годам:</w:t>
      </w:r>
    </w:p>
    <w:p w:rsidR="00442B18" w:rsidRPr="00442B18" w:rsidRDefault="00442B18" w:rsidP="00442B18">
      <w:pPr>
        <w:pStyle w:val="a6"/>
        <w:rPr>
          <w:rFonts w:ascii="Times New Roman" w:hAnsi="Times New Roman"/>
          <w:sz w:val="28"/>
          <w:szCs w:val="28"/>
        </w:rPr>
      </w:pPr>
      <w:r w:rsidRPr="00442B18">
        <w:rPr>
          <w:rFonts w:ascii="Times New Roman" w:hAnsi="Times New Roman"/>
          <w:sz w:val="28"/>
          <w:szCs w:val="28"/>
        </w:rPr>
        <w:lastRenderedPageBreak/>
        <w:t xml:space="preserve">2016 год – </w:t>
      </w:r>
      <w:r w:rsidRPr="00442B18">
        <w:rPr>
          <w:rFonts w:ascii="Times New Roman" w:eastAsia="Times New Roman" w:hAnsi="Times New Roman"/>
          <w:sz w:val="28"/>
          <w:szCs w:val="28"/>
          <w:lang w:eastAsia="ru-RU"/>
        </w:rPr>
        <w:t>9466,9</w:t>
      </w:r>
      <w:r w:rsidRPr="00442B18">
        <w:rPr>
          <w:rFonts w:ascii="Times New Roman" w:hAnsi="Times New Roman"/>
          <w:sz w:val="28"/>
          <w:szCs w:val="28"/>
        </w:rPr>
        <w:t xml:space="preserve"> тыс.руб.</w:t>
      </w:r>
    </w:p>
    <w:p w:rsidR="00442B18" w:rsidRPr="00442B18" w:rsidRDefault="003B18F4" w:rsidP="00442B18">
      <w:pPr>
        <w:pStyle w:val="a6"/>
        <w:tabs>
          <w:tab w:val="left" w:pos="37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 - 4 940,0</w:t>
      </w:r>
      <w:r w:rsidR="00442B18" w:rsidRPr="00442B18">
        <w:rPr>
          <w:rFonts w:ascii="Times New Roman" w:hAnsi="Times New Roman"/>
          <w:sz w:val="28"/>
          <w:szCs w:val="28"/>
        </w:rPr>
        <w:t xml:space="preserve"> тыс. руб.</w:t>
      </w:r>
    </w:p>
    <w:p w:rsidR="00442B18" w:rsidRPr="00442B18" w:rsidRDefault="00442B18" w:rsidP="00442B18">
      <w:pPr>
        <w:pStyle w:val="a6"/>
        <w:rPr>
          <w:rFonts w:ascii="Times New Roman" w:hAnsi="Times New Roman"/>
          <w:sz w:val="28"/>
          <w:szCs w:val="28"/>
        </w:rPr>
      </w:pPr>
      <w:r w:rsidRPr="00442B18">
        <w:rPr>
          <w:rFonts w:ascii="Times New Roman" w:hAnsi="Times New Roman"/>
          <w:sz w:val="28"/>
          <w:szCs w:val="28"/>
        </w:rPr>
        <w:t>2018 год – 10914,4</w:t>
      </w:r>
      <w:r w:rsidRPr="00442B18">
        <w:rPr>
          <w:rFonts w:ascii="Times New Roman" w:hAnsi="Times New Roman"/>
          <w:b/>
        </w:rPr>
        <w:t xml:space="preserve"> </w:t>
      </w:r>
      <w:r w:rsidRPr="00442B18">
        <w:rPr>
          <w:rFonts w:ascii="Times New Roman" w:hAnsi="Times New Roman"/>
          <w:sz w:val="28"/>
          <w:szCs w:val="28"/>
        </w:rPr>
        <w:t>тыс.руб.</w:t>
      </w:r>
    </w:p>
    <w:p w:rsidR="00442B18" w:rsidRPr="00442B18" w:rsidRDefault="00442B18" w:rsidP="00442B18">
      <w:pPr>
        <w:pStyle w:val="a6"/>
        <w:rPr>
          <w:rFonts w:ascii="Times New Roman" w:hAnsi="Times New Roman"/>
          <w:sz w:val="28"/>
          <w:szCs w:val="28"/>
        </w:rPr>
      </w:pPr>
      <w:r w:rsidRPr="00442B18">
        <w:rPr>
          <w:rFonts w:ascii="Times New Roman" w:hAnsi="Times New Roman"/>
          <w:sz w:val="28"/>
          <w:szCs w:val="28"/>
        </w:rPr>
        <w:t>2019 год – 5628,9 тыс.руб.</w:t>
      </w:r>
    </w:p>
    <w:p w:rsidR="005832BB" w:rsidRDefault="00442B18" w:rsidP="00442B18">
      <w:pPr>
        <w:pStyle w:val="a6"/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442B18">
        <w:rPr>
          <w:rFonts w:ascii="Times New Roman" w:hAnsi="Times New Roman"/>
          <w:sz w:val="28"/>
          <w:szCs w:val="28"/>
        </w:rPr>
        <w:t>2020 год – 4158,6 тыс.руб.</w:t>
      </w:r>
      <w:r w:rsidRPr="00AA5CAB">
        <w:rPr>
          <w:rFonts w:ascii="Times New Roman" w:hAnsi="Times New Roman"/>
          <w:sz w:val="28"/>
          <w:szCs w:val="28"/>
        </w:rPr>
        <w:tab/>
      </w:r>
      <w:r w:rsidR="00AA5CAB" w:rsidRPr="00AA5CAB">
        <w:rPr>
          <w:rFonts w:ascii="Times New Roman" w:hAnsi="Times New Roman"/>
          <w:sz w:val="28"/>
          <w:szCs w:val="28"/>
        </w:rPr>
        <w:tab/>
      </w:r>
      <w:r w:rsidR="00AA5CAB">
        <w:rPr>
          <w:rFonts w:ascii="Times New Roman" w:hAnsi="Times New Roman"/>
          <w:sz w:val="28"/>
          <w:szCs w:val="28"/>
        </w:rPr>
        <w:tab/>
      </w:r>
      <w:r w:rsidR="005832BB">
        <w:rPr>
          <w:rFonts w:ascii="Times New Roman" w:hAnsi="Times New Roman"/>
          <w:sz w:val="28"/>
          <w:szCs w:val="28"/>
        </w:rPr>
        <w:tab/>
      </w:r>
      <w:r w:rsidR="005832BB">
        <w:rPr>
          <w:rFonts w:ascii="Times New Roman" w:hAnsi="Times New Roman"/>
          <w:sz w:val="28"/>
          <w:szCs w:val="28"/>
        </w:rPr>
        <w:tab/>
      </w:r>
    </w:p>
    <w:p w:rsidR="005832BB" w:rsidRDefault="005832BB" w:rsidP="005832BB">
      <w:pPr>
        <w:pStyle w:val="a6"/>
        <w:tabs>
          <w:tab w:val="left" w:pos="3750"/>
        </w:tabs>
        <w:rPr>
          <w:rFonts w:ascii="Times New Roman" w:hAnsi="Times New Roman"/>
          <w:sz w:val="28"/>
          <w:szCs w:val="28"/>
        </w:rPr>
      </w:pPr>
    </w:p>
    <w:p w:rsidR="003171A2" w:rsidRDefault="00127037" w:rsidP="005F779F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C23FD1">
        <w:rPr>
          <w:sz w:val="28"/>
          <w:szCs w:val="28"/>
        </w:rPr>
        <w:t xml:space="preserve">Источником финансирования Программы  является муниципальный </w:t>
      </w:r>
      <w:r w:rsidR="006623A6">
        <w:rPr>
          <w:sz w:val="28"/>
          <w:szCs w:val="28"/>
        </w:rPr>
        <w:t xml:space="preserve">бюджет муниципального образования </w:t>
      </w:r>
      <w:r w:rsidRPr="00C23FD1">
        <w:rPr>
          <w:sz w:val="28"/>
          <w:szCs w:val="28"/>
        </w:rPr>
        <w:t xml:space="preserve"> Соль-Илецкий городской округ. </w:t>
      </w:r>
      <w:r w:rsidR="00ED46AE">
        <w:rPr>
          <w:sz w:val="28"/>
          <w:szCs w:val="28"/>
        </w:rPr>
        <w:t xml:space="preserve">                                </w:t>
      </w:r>
      <w:r w:rsidR="00EB1ECB">
        <w:rPr>
          <w:sz w:val="28"/>
          <w:szCs w:val="28"/>
        </w:rPr>
        <w:t xml:space="preserve">                  </w:t>
      </w:r>
    </w:p>
    <w:p w:rsidR="00B27569" w:rsidRDefault="003171A2" w:rsidP="00317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A00DB" w:rsidRDefault="004A00DB" w:rsidP="004A00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1D00">
        <w:rPr>
          <w:rFonts w:ascii="Times New Roman" w:hAnsi="Times New Roman" w:cs="Times New Roman"/>
          <w:sz w:val="28"/>
          <w:szCs w:val="28"/>
        </w:rPr>
        <w:t>6.</w:t>
      </w:r>
      <w:r w:rsidRPr="00F4792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1D00">
        <w:rPr>
          <w:rFonts w:ascii="Times New Roman" w:hAnsi="Times New Roman" w:cs="Times New Roman"/>
          <w:sz w:val="28"/>
          <w:szCs w:val="28"/>
        </w:rPr>
        <w:t>нформация о значимости подпрограммы для достижения цели муниципальной программы.</w:t>
      </w:r>
    </w:p>
    <w:p w:rsidR="00FB0BAF" w:rsidRDefault="004A00DB" w:rsidP="00E652B1">
      <w:pPr>
        <w:pStyle w:val="a5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D0E72">
        <w:rPr>
          <w:bCs/>
          <w:sz w:val="28"/>
          <w:szCs w:val="28"/>
        </w:rPr>
        <w:t xml:space="preserve">         Мероприятия подпрограммы «</w:t>
      </w:r>
      <w:r w:rsidRPr="00CD0E72">
        <w:rPr>
          <w:sz w:val="28"/>
          <w:szCs w:val="28"/>
        </w:rPr>
        <w:t xml:space="preserve">Благоустройство территории муниципального образования Соль-Илецкий городской </w:t>
      </w:r>
      <w:r w:rsidR="00E652B1">
        <w:rPr>
          <w:sz w:val="28"/>
          <w:szCs w:val="28"/>
        </w:rPr>
        <w:t xml:space="preserve">  </w:t>
      </w:r>
      <w:r w:rsidR="000F7370">
        <w:rPr>
          <w:sz w:val="28"/>
          <w:szCs w:val="28"/>
        </w:rPr>
        <w:t>округ</w:t>
      </w:r>
      <w:r w:rsidR="00E978ED" w:rsidRPr="00E978ED">
        <w:rPr>
          <w:bCs/>
          <w:sz w:val="28"/>
          <w:szCs w:val="28"/>
        </w:rPr>
        <w:t xml:space="preserve"> на 2016-2020 годы</w:t>
      </w:r>
      <w:r w:rsidRPr="00CD0E72">
        <w:rPr>
          <w:sz w:val="28"/>
          <w:szCs w:val="28"/>
        </w:rPr>
        <w:t xml:space="preserve">» </w:t>
      </w:r>
      <w:r w:rsidR="00161254" w:rsidRPr="00CD0E72">
        <w:rPr>
          <w:sz w:val="28"/>
          <w:szCs w:val="28"/>
        </w:rPr>
        <w:t xml:space="preserve">позволят </w:t>
      </w:r>
      <w:r w:rsidR="00CD0E72" w:rsidRPr="00CD0E72">
        <w:rPr>
          <w:sz w:val="28"/>
          <w:szCs w:val="28"/>
        </w:rPr>
        <w:t>у</w:t>
      </w:r>
      <w:r w:rsidR="00CD0E72" w:rsidRPr="003D218B">
        <w:rPr>
          <w:sz w:val="28"/>
          <w:szCs w:val="28"/>
        </w:rPr>
        <w:t xml:space="preserve">величить  </w:t>
      </w:r>
      <w:r w:rsidR="00FB0BAF" w:rsidRPr="00CE36C9">
        <w:rPr>
          <w:color w:val="000000"/>
          <w:sz w:val="28"/>
          <w:szCs w:val="28"/>
        </w:rPr>
        <w:t xml:space="preserve">количество отремонтированных памятников, мемориалов  и малых архитектурных форм, </w:t>
      </w:r>
      <w:r w:rsidR="00FB0BAF" w:rsidRPr="00FC5C58">
        <w:rPr>
          <w:color w:val="000000"/>
          <w:sz w:val="28"/>
          <w:szCs w:val="28"/>
        </w:rPr>
        <w:t>улучшить содержание</w:t>
      </w:r>
      <w:r w:rsidR="00CE36C9" w:rsidRPr="00FC5C58">
        <w:rPr>
          <w:color w:val="000000"/>
          <w:sz w:val="28"/>
          <w:szCs w:val="28"/>
        </w:rPr>
        <w:t xml:space="preserve"> мест захоронений</w:t>
      </w:r>
      <w:r w:rsidR="00FB0BAF" w:rsidRPr="00FC5C58">
        <w:rPr>
          <w:color w:val="000000"/>
          <w:sz w:val="28"/>
          <w:szCs w:val="28"/>
        </w:rPr>
        <w:t>,</w:t>
      </w:r>
      <w:r w:rsidR="00FB0BAF" w:rsidRPr="00CE36C9">
        <w:rPr>
          <w:color w:val="000000"/>
          <w:sz w:val="28"/>
          <w:szCs w:val="28"/>
        </w:rPr>
        <w:t xml:space="preserve"> </w:t>
      </w:r>
      <w:r w:rsidR="00527A23" w:rsidRPr="00CE36C9">
        <w:rPr>
          <w:color w:val="000000"/>
          <w:sz w:val="28"/>
          <w:szCs w:val="28"/>
        </w:rPr>
        <w:t xml:space="preserve"> </w:t>
      </w:r>
      <w:r w:rsidR="00FB0BAF" w:rsidRPr="00CE36C9">
        <w:rPr>
          <w:color w:val="000000"/>
          <w:sz w:val="28"/>
          <w:szCs w:val="28"/>
        </w:rPr>
        <w:t>у</w:t>
      </w:r>
      <w:r w:rsidR="00FB0BAF" w:rsidRPr="00CE36C9">
        <w:rPr>
          <w:sz w:val="28"/>
          <w:szCs w:val="28"/>
        </w:rPr>
        <w:t>лучш</w:t>
      </w:r>
      <w:r w:rsidR="00FB0BAF">
        <w:rPr>
          <w:sz w:val="28"/>
          <w:szCs w:val="28"/>
        </w:rPr>
        <w:t>ить санитарное состояние</w:t>
      </w:r>
      <w:r w:rsidR="00FB0BAF" w:rsidRPr="00F75464">
        <w:rPr>
          <w:sz w:val="28"/>
          <w:szCs w:val="28"/>
        </w:rPr>
        <w:t xml:space="preserve"> округа</w:t>
      </w:r>
      <w:r w:rsidR="00CE36C9">
        <w:rPr>
          <w:sz w:val="28"/>
          <w:szCs w:val="28"/>
        </w:rPr>
        <w:t>.</w:t>
      </w:r>
      <w:r w:rsidR="00527A23">
        <w:rPr>
          <w:sz w:val="28"/>
          <w:szCs w:val="28"/>
        </w:rPr>
        <w:t xml:space="preserve">     </w:t>
      </w:r>
    </w:p>
    <w:p w:rsidR="00161254" w:rsidRDefault="00161254" w:rsidP="003171A2">
      <w:pPr>
        <w:jc w:val="both"/>
        <w:rPr>
          <w:sz w:val="28"/>
          <w:szCs w:val="28"/>
        </w:rPr>
      </w:pPr>
    </w:p>
    <w:p w:rsidR="0023179A" w:rsidRDefault="0023179A" w:rsidP="003171A2">
      <w:pPr>
        <w:jc w:val="both"/>
        <w:rPr>
          <w:sz w:val="28"/>
          <w:szCs w:val="28"/>
        </w:rPr>
      </w:pPr>
    </w:p>
    <w:p w:rsidR="00492B3F" w:rsidRDefault="00872B95" w:rsidP="00317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F7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3171A2">
        <w:rPr>
          <w:sz w:val="28"/>
          <w:szCs w:val="28"/>
        </w:rPr>
        <w:t xml:space="preserve"> </w:t>
      </w:r>
      <w:r w:rsidR="00B27569">
        <w:rPr>
          <w:sz w:val="28"/>
          <w:szCs w:val="28"/>
        </w:rPr>
        <w:t xml:space="preserve">  </w:t>
      </w: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101F48" w:rsidRDefault="00101F48" w:rsidP="003171A2">
      <w:pPr>
        <w:jc w:val="both"/>
        <w:rPr>
          <w:sz w:val="28"/>
          <w:szCs w:val="28"/>
        </w:rPr>
      </w:pPr>
    </w:p>
    <w:p w:rsidR="00AF6AD0" w:rsidRDefault="00AF6AD0" w:rsidP="004A14BD">
      <w:pPr>
        <w:tabs>
          <w:tab w:val="left" w:pos="5103"/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44270">
        <w:rPr>
          <w:sz w:val="28"/>
          <w:szCs w:val="28"/>
        </w:rPr>
        <w:t xml:space="preserve">                               </w:t>
      </w:r>
    </w:p>
    <w:p w:rsidR="004A14BD" w:rsidRDefault="004A14BD" w:rsidP="004A14BD">
      <w:pPr>
        <w:tabs>
          <w:tab w:val="left" w:pos="5103"/>
          <w:tab w:val="left" w:pos="7380"/>
        </w:tabs>
        <w:jc w:val="center"/>
        <w:rPr>
          <w:sz w:val="28"/>
          <w:szCs w:val="28"/>
        </w:rPr>
      </w:pPr>
    </w:p>
    <w:p w:rsidR="004A14BD" w:rsidRDefault="004A14BD" w:rsidP="004A14BD">
      <w:pPr>
        <w:tabs>
          <w:tab w:val="left" w:pos="5103"/>
          <w:tab w:val="left" w:pos="7380"/>
        </w:tabs>
        <w:jc w:val="center"/>
        <w:rPr>
          <w:sz w:val="28"/>
          <w:szCs w:val="28"/>
        </w:rPr>
      </w:pPr>
    </w:p>
    <w:p w:rsidR="00086889" w:rsidRDefault="00086889" w:rsidP="003171A2">
      <w:pPr>
        <w:jc w:val="both"/>
        <w:rPr>
          <w:sz w:val="28"/>
          <w:szCs w:val="28"/>
        </w:rPr>
      </w:pPr>
    </w:p>
    <w:p w:rsidR="00FB0BAF" w:rsidRDefault="00FB0BAF" w:rsidP="003171A2">
      <w:pPr>
        <w:jc w:val="both"/>
        <w:rPr>
          <w:sz w:val="28"/>
          <w:szCs w:val="28"/>
        </w:rPr>
      </w:pPr>
    </w:p>
    <w:p w:rsidR="00993891" w:rsidRDefault="00993891" w:rsidP="003171A2">
      <w:pPr>
        <w:jc w:val="both"/>
        <w:rPr>
          <w:sz w:val="28"/>
          <w:szCs w:val="28"/>
        </w:rPr>
      </w:pPr>
    </w:p>
    <w:p w:rsidR="00993891" w:rsidRDefault="00993891" w:rsidP="003171A2">
      <w:pPr>
        <w:jc w:val="both"/>
        <w:rPr>
          <w:sz w:val="28"/>
          <w:szCs w:val="28"/>
        </w:rPr>
      </w:pPr>
    </w:p>
    <w:p w:rsidR="00993891" w:rsidRDefault="00993891" w:rsidP="003171A2">
      <w:pPr>
        <w:jc w:val="both"/>
        <w:rPr>
          <w:sz w:val="28"/>
          <w:szCs w:val="28"/>
        </w:rPr>
      </w:pPr>
    </w:p>
    <w:p w:rsidR="00D728DE" w:rsidRDefault="00D728DE" w:rsidP="003171A2">
      <w:pPr>
        <w:jc w:val="both"/>
        <w:rPr>
          <w:sz w:val="28"/>
          <w:szCs w:val="28"/>
        </w:rPr>
      </w:pPr>
    </w:p>
    <w:p w:rsidR="00C033AF" w:rsidRDefault="00C033AF" w:rsidP="003171A2">
      <w:pPr>
        <w:jc w:val="both"/>
        <w:rPr>
          <w:sz w:val="28"/>
          <w:szCs w:val="28"/>
        </w:rPr>
      </w:pPr>
    </w:p>
    <w:p w:rsidR="00BB7BB2" w:rsidRDefault="00BB7BB2" w:rsidP="003171A2">
      <w:pPr>
        <w:jc w:val="both"/>
        <w:rPr>
          <w:sz w:val="28"/>
          <w:szCs w:val="28"/>
        </w:rPr>
      </w:pPr>
    </w:p>
    <w:p w:rsidR="00712F70" w:rsidRDefault="000E766A" w:rsidP="00317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7370" w:rsidRDefault="000F7370" w:rsidP="003171A2">
      <w:pPr>
        <w:jc w:val="both"/>
        <w:rPr>
          <w:sz w:val="28"/>
          <w:szCs w:val="28"/>
        </w:rPr>
      </w:pPr>
    </w:p>
    <w:p w:rsidR="000F7370" w:rsidRDefault="000F7370" w:rsidP="003171A2">
      <w:pPr>
        <w:jc w:val="both"/>
        <w:rPr>
          <w:sz w:val="28"/>
          <w:szCs w:val="28"/>
        </w:rPr>
      </w:pPr>
    </w:p>
    <w:p w:rsidR="000F7370" w:rsidRDefault="000F7370" w:rsidP="003171A2">
      <w:pPr>
        <w:jc w:val="both"/>
        <w:rPr>
          <w:sz w:val="28"/>
          <w:szCs w:val="28"/>
        </w:rPr>
      </w:pPr>
    </w:p>
    <w:p w:rsidR="000F7370" w:rsidRDefault="000F7370" w:rsidP="003171A2">
      <w:pPr>
        <w:jc w:val="both"/>
        <w:rPr>
          <w:sz w:val="28"/>
          <w:szCs w:val="28"/>
        </w:rPr>
      </w:pPr>
    </w:p>
    <w:p w:rsidR="0054516A" w:rsidRDefault="0054516A" w:rsidP="003171A2">
      <w:pPr>
        <w:jc w:val="both"/>
        <w:rPr>
          <w:sz w:val="28"/>
          <w:szCs w:val="28"/>
        </w:rPr>
      </w:pPr>
    </w:p>
    <w:p w:rsidR="000F7370" w:rsidRDefault="000F7370" w:rsidP="003171A2">
      <w:pPr>
        <w:jc w:val="both"/>
        <w:rPr>
          <w:sz w:val="28"/>
          <w:szCs w:val="28"/>
        </w:rPr>
      </w:pPr>
    </w:p>
    <w:p w:rsidR="000F7370" w:rsidRDefault="000F7370" w:rsidP="003171A2">
      <w:pPr>
        <w:jc w:val="both"/>
        <w:rPr>
          <w:sz w:val="28"/>
          <w:szCs w:val="28"/>
        </w:rPr>
      </w:pPr>
    </w:p>
    <w:p w:rsidR="006F28CB" w:rsidRDefault="006F28CB" w:rsidP="003171A2">
      <w:pPr>
        <w:jc w:val="both"/>
        <w:rPr>
          <w:sz w:val="28"/>
          <w:szCs w:val="28"/>
        </w:rPr>
      </w:pPr>
    </w:p>
    <w:p w:rsidR="006F28CB" w:rsidRDefault="006F28CB" w:rsidP="003171A2">
      <w:pPr>
        <w:jc w:val="both"/>
        <w:rPr>
          <w:sz w:val="28"/>
          <w:szCs w:val="28"/>
        </w:rPr>
      </w:pPr>
    </w:p>
    <w:p w:rsidR="00ED46AE" w:rsidRPr="00221E28" w:rsidRDefault="0013110B" w:rsidP="00317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A86">
        <w:rPr>
          <w:sz w:val="28"/>
          <w:szCs w:val="28"/>
        </w:rPr>
        <w:t xml:space="preserve">    </w:t>
      </w:r>
      <w:r w:rsidR="00993891">
        <w:rPr>
          <w:sz w:val="28"/>
          <w:szCs w:val="28"/>
        </w:rPr>
        <w:t xml:space="preserve">    </w:t>
      </w:r>
      <w:r w:rsidR="00086889">
        <w:rPr>
          <w:sz w:val="28"/>
          <w:szCs w:val="28"/>
        </w:rPr>
        <w:t xml:space="preserve">    </w:t>
      </w:r>
      <w:r w:rsidR="00670664">
        <w:rPr>
          <w:sz w:val="28"/>
          <w:szCs w:val="28"/>
        </w:rPr>
        <w:t xml:space="preserve">  </w:t>
      </w:r>
      <w:r w:rsidR="00492B3F">
        <w:rPr>
          <w:sz w:val="28"/>
          <w:szCs w:val="28"/>
        </w:rPr>
        <w:t xml:space="preserve">            </w:t>
      </w:r>
      <w:r w:rsidR="00472973" w:rsidRPr="00DD187D">
        <w:rPr>
          <w:sz w:val="28"/>
          <w:szCs w:val="28"/>
        </w:rPr>
        <w:t xml:space="preserve">    </w:t>
      </w:r>
      <w:r w:rsidR="00492B3F">
        <w:rPr>
          <w:sz w:val="28"/>
          <w:szCs w:val="28"/>
        </w:rPr>
        <w:t xml:space="preserve">       </w:t>
      </w:r>
      <w:r w:rsidR="00A134C2" w:rsidRPr="00AF6AD0">
        <w:rPr>
          <w:sz w:val="28"/>
          <w:szCs w:val="28"/>
        </w:rPr>
        <w:t xml:space="preserve">    </w:t>
      </w:r>
      <w:r w:rsidR="00492B3F">
        <w:rPr>
          <w:sz w:val="28"/>
          <w:szCs w:val="28"/>
        </w:rPr>
        <w:t xml:space="preserve">         </w:t>
      </w:r>
      <w:r w:rsidR="00651C54">
        <w:rPr>
          <w:sz w:val="28"/>
          <w:szCs w:val="28"/>
        </w:rPr>
        <w:t xml:space="preserve">    </w:t>
      </w:r>
      <w:r w:rsidR="00492B3F">
        <w:rPr>
          <w:sz w:val="28"/>
          <w:szCs w:val="28"/>
        </w:rPr>
        <w:t xml:space="preserve">    </w:t>
      </w:r>
      <w:r w:rsidR="000F7370">
        <w:rPr>
          <w:sz w:val="28"/>
          <w:szCs w:val="28"/>
        </w:rPr>
        <w:t xml:space="preserve">    </w:t>
      </w:r>
      <w:r w:rsidR="00492B3F">
        <w:rPr>
          <w:sz w:val="28"/>
          <w:szCs w:val="28"/>
        </w:rPr>
        <w:t xml:space="preserve">  </w:t>
      </w:r>
      <w:r w:rsidR="00E44270">
        <w:rPr>
          <w:sz w:val="28"/>
          <w:szCs w:val="28"/>
        </w:rPr>
        <w:t xml:space="preserve"> </w:t>
      </w:r>
      <w:r w:rsidR="00E978ED">
        <w:rPr>
          <w:sz w:val="28"/>
          <w:szCs w:val="28"/>
        </w:rPr>
        <w:t xml:space="preserve"> </w:t>
      </w:r>
      <w:r w:rsidR="00E44270">
        <w:rPr>
          <w:sz w:val="28"/>
          <w:szCs w:val="28"/>
        </w:rPr>
        <w:t xml:space="preserve"> </w:t>
      </w:r>
      <w:r w:rsidR="007F1BA4">
        <w:rPr>
          <w:sz w:val="28"/>
          <w:szCs w:val="28"/>
        </w:rPr>
        <w:t>Приложение № 3</w:t>
      </w:r>
      <w:r w:rsidR="007F1BA4" w:rsidRPr="00221E28">
        <w:rPr>
          <w:sz w:val="28"/>
          <w:szCs w:val="28"/>
        </w:rPr>
        <w:t xml:space="preserve">  к муниципальной</w:t>
      </w:r>
      <w:r w:rsidR="002B1903">
        <w:rPr>
          <w:sz w:val="28"/>
          <w:szCs w:val="28"/>
        </w:rPr>
        <w:t xml:space="preserve">                                                          </w:t>
      </w:r>
      <w:r w:rsidR="007F1BA4">
        <w:rPr>
          <w:sz w:val="28"/>
          <w:szCs w:val="28"/>
        </w:rPr>
        <w:t xml:space="preserve">                                        </w:t>
      </w:r>
      <w:r w:rsidR="00ED46AE" w:rsidRPr="00221E28">
        <w:rPr>
          <w:sz w:val="28"/>
          <w:szCs w:val="28"/>
        </w:rPr>
        <w:t xml:space="preserve">               </w:t>
      </w:r>
    </w:p>
    <w:p w:rsidR="00ED46AE" w:rsidRPr="00221E28" w:rsidRDefault="00ED46AE" w:rsidP="00ED46AE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        </w:t>
      </w:r>
      <w:r w:rsidR="005F779F">
        <w:rPr>
          <w:sz w:val="28"/>
          <w:szCs w:val="28"/>
        </w:rPr>
        <w:t xml:space="preserve"> </w:t>
      </w:r>
      <w:r w:rsidRPr="00221E28">
        <w:rPr>
          <w:sz w:val="28"/>
          <w:szCs w:val="28"/>
        </w:rPr>
        <w:t xml:space="preserve">                            </w:t>
      </w:r>
      <w:r w:rsidR="00E978ED">
        <w:rPr>
          <w:sz w:val="28"/>
          <w:szCs w:val="28"/>
        </w:rPr>
        <w:t xml:space="preserve"> </w:t>
      </w:r>
      <w:r w:rsidR="00DD187D">
        <w:rPr>
          <w:sz w:val="28"/>
          <w:szCs w:val="28"/>
        </w:rPr>
        <w:t>п</w:t>
      </w:r>
      <w:r w:rsidRPr="00221E28">
        <w:rPr>
          <w:sz w:val="28"/>
          <w:szCs w:val="28"/>
        </w:rPr>
        <w:t xml:space="preserve">рограмме «Благоустройство  и          </w:t>
      </w:r>
    </w:p>
    <w:p w:rsidR="00ED46AE" w:rsidRPr="00221E28" w:rsidRDefault="00ED46AE" w:rsidP="00ED46AE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</w:t>
      </w:r>
      <w:r w:rsidR="005F779F">
        <w:rPr>
          <w:sz w:val="28"/>
          <w:szCs w:val="28"/>
        </w:rPr>
        <w:t xml:space="preserve"> </w:t>
      </w:r>
      <w:r w:rsidRPr="00221E28">
        <w:rPr>
          <w:sz w:val="28"/>
          <w:szCs w:val="28"/>
        </w:rPr>
        <w:t xml:space="preserve">                           </w:t>
      </w:r>
      <w:r w:rsidR="00E978ED">
        <w:rPr>
          <w:sz w:val="28"/>
          <w:szCs w:val="28"/>
        </w:rPr>
        <w:t xml:space="preserve">  </w:t>
      </w:r>
      <w:r w:rsidRPr="00221E28">
        <w:rPr>
          <w:sz w:val="28"/>
          <w:szCs w:val="28"/>
        </w:rPr>
        <w:t xml:space="preserve"> озеленение   на территории </w:t>
      </w:r>
    </w:p>
    <w:p w:rsidR="00ED46AE" w:rsidRPr="00221E28" w:rsidRDefault="00ED46AE" w:rsidP="00ED46AE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E2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E97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97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bCs/>
          <w:sz w:val="28"/>
          <w:szCs w:val="28"/>
        </w:rPr>
        <w:t xml:space="preserve">муниципального     образования  </w:t>
      </w:r>
    </w:p>
    <w:p w:rsidR="00E978ED" w:rsidRDefault="00ED46AE" w:rsidP="00B8639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E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F779F"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 xml:space="preserve">     </w:t>
      </w:r>
      <w:r w:rsidR="00F75464"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78ED"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 xml:space="preserve"> </w:t>
      </w:r>
      <w:r w:rsidR="000F7370">
        <w:rPr>
          <w:rFonts w:ascii="Times New Roman" w:hAnsi="Times New Roman" w:cs="Times New Roman"/>
          <w:sz w:val="28"/>
          <w:szCs w:val="28"/>
        </w:rPr>
        <w:t xml:space="preserve"> </w:t>
      </w:r>
      <w:r w:rsidR="00E978ED">
        <w:rPr>
          <w:rFonts w:ascii="Times New Roman" w:hAnsi="Times New Roman" w:cs="Times New Roman"/>
          <w:sz w:val="28"/>
          <w:szCs w:val="28"/>
        </w:rPr>
        <w:t xml:space="preserve"> </w:t>
      </w:r>
      <w:r w:rsidR="000F7370">
        <w:rPr>
          <w:rFonts w:ascii="Times New Roman" w:hAnsi="Times New Roman" w:cs="Times New Roman"/>
          <w:sz w:val="28"/>
          <w:szCs w:val="28"/>
        </w:rPr>
        <w:t xml:space="preserve">  </w:t>
      </w:r>
      <w:r w:rsidR="00E978ED">
        <w:rPr>
          <w:rFonts w:ascii="Times New Roman" w:hAnsi="Times New Roman" w:cs="Times New Roman"/>
          <w:sz w:val="28"/>
          <w:szCs w:val="28"/>
        </w:rPr>
        <w:t xml:space="preserve"> </w:t>
      </w:r>
      <w:r w:rsidR="000F7370"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4A00DB" w:rsidRDefault="00E978ED" w:rsidP="00B8639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E978ED">
        <w:rPr>
          <w:rFonts w:ascii="Times New Roman" w:hAnsi="Times New Roman" w:cs="Times New Roman"/>
          <w:bCs/>
          <w:sz w:val="28"/>
          <w:szCs w:val="28"/>
        </w:rPr>
        <w:t xml:space="preserve"> на 2016-2020 годы</w:t>
      </w:r>
      <w:r w:rsidR="000F7370">
        <w:rPr>
          <w:rFonts w:ascii="Times New Roman" w:hAnsi="Times New Roman" w:cs="Times New Roman"/>
          <w:sz w:val="28"/>
          <w:szCs w:val="28"/>
        </w:rPr>
        <w:t>»</w:t>
      </w:r>
      <w:r w:rsidR="00ED46AE" w:rsidRPr="00221E28">
        <w:rPr>
          <w:rFonts w:ascii="Times New Roman" w:hAnsi="Times New Roman" w:cs="Times New Roman"/>
          <w:sz w:val="28"/>
          <w:szCs w:val="28"/>
        </w:rPr>
        <w:t xml:space="preserve"> </w:t>
      </w:r>
      <w:r w:rsidR="00ED46AE" w:rsidRPr="00221E28">
        <w:rPr>
          <w:sz w:val="28"/>
          <w:szCs w:val="28"/>
        </w:rPr>
        <w:t xml:space="preserve">                                                       </w:t>
      </w:r>
    </w:p>
    <w:p w:rsidR="00B8639C" w:rsidRPr="00B8639C" w:rsidRDefault="00B8639C" w:rsidP="00B8639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6AE" w:rsidRPr="00ED46AE" w:rsidRDefault="00ED46AE" w:rsidP="00ED46AE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Паспорт муниципальной </w:t>
      </w:r>
      <w:r w:rsidR="00385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</w:t>
      </w: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ED46AE" w:rsidRDefault="00ED46AE" w:rsidP="00B2756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ED46AE">
        <w:rPr>
          <w:rFonts w:ascii="Times New Roman" w:hAnsi="Times New Roman" w:cs="Times New Roman"/>
          <w:color w:val="000000"/>
          <w:sz w:val="28"/>
          <w:szCs w:val="28"/>
        </w:rPr>
        <w:t>Уличное освещение на территории муниципального образования Соль-Илецкий городской округ</w:t>
      </w:r>
      <w:r w:rsidR="00E978ED" w:rsidRPr="00E978ED">
        <w:rPr>
          <w:rFonts w:ascii="Times New Roman" w:hAnsi="Times New Roman" w:cs="Times New Roman"/>
          <w:bCs/>
          <w:sz w:val="28"/>
          <w:szCs w:val="28"/>
        </w:rPr>
        <w:t xml:space="preserve"> на 2016-2020 годы</w:t>
      </w:r>
      <w:r w:rsidRPr="00ED46A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W w:w="9540" w:type="dxa"/>
        <w:tblInd w:w="468" w:type="dxa"/>
        <w:tblLayout w:type="fixed"/>
        <w:tblLook w:val="0000"/>
      </w:tblPr>
      <w:tblGrid>
        <w:gridCol w:w="3042"/>
        <w:gridCol w:w="6498"/>
      </w:tblGrid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43E0">
              <w:rPr>
                <w:sz w:val="28"/>
                <w:szCs w:val="28"/>
              </w:rPr>
              <w:t>тдел по строительству, транспорту</w:t>
            </w:r>
            <w:r>
              <w:rPr>
                <w:sz w:val="28"/>
                <w:szCs w:val="28"/>
              </w:rPr>
              <w:t xml:space="preserve">, </w:t>
            </w:r>
            <w:r w:rsidRPr="001A43E0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 xml:space="preserve">, дорожному хозяйству, газификации и связи </w:t>
            </w:r>
            <w:r w:rsidR="00511D2A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Pr="001A43E0">
              <w:rPr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B23A93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23A93">
              <w:rPr>
                <w:sz w:val="28"/>
                <w:szCs w:val="28"/>
              </w:rPr>
              <w:t>Участники П</w:t>
            </w:r>
            <w:r>
              <w:rPr>
                <w:sz w:val="28"/>
                <w:szCs w:val="28"/>
              </w:rPr>
              <w:t>одп</w:t>
            </w:r>
            <w:r w:rsidRPr="00B23A93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Default="00161254" w:rsidP="00521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Цель </w:t>
            </w:r>
            <w:r w:rsidR="00521532"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Pr="001A43E0" w:rsidRDefault="008101C0" w:rsidP="008101C0">
            <w:pPr>
              <w:jc w:val="both"/>
              <w:rPr>
                <w:sz w:val="28"/>
                <w:szCs w:val="28"/>
              </w:rPr>
            </w:pPr>
            <w:r w:rsidRPr="00E64D82">
              <w:rPr>
                <w:sz w:val="28"/>
                <w:szCs w:val="28"/>
              </w:rPr>
              <w:t>Содержание уличного освещения на территории округа.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Задачи П</w:t>
            </w:r>
            <w:r w:rsidR="00521532"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Pr="008101C0" w:rsidRDefault="008101C0" w:rsidP="005215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C0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 системы уличного освещения, с установкой светильников на территории городского округа.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</w:t>
            </w:r>
            <w:r w:rsidR="00521532"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C0" w:rsidRPr="00B8639C" w:rsidRDefault="00D655B4" w:rsidP="005215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21D">
              <w:rPr>
                <w:rFonts w:ascii="Times New Roman" w:hAnsi="Times New Roman"/>
                <w:sz w:val="28"/>
                <w:szCs w:val="28"/>
              </w:rPr>
              <w:t>П</w:t>
            </w:r>
            <w:r w:rsidR="008101C0" w:rsidRPr="0086021D">
              <w:rPr>
                <w:rFonts w:ascii="Times New Roman" w:hAnsi="Times New Roman"/>
                <w:sz w:val="28"/>
                <w:szCs w:val="28"/>
              </w:rPr>
              <w:t>ротяжен</w:t>
            </w:r>
            <w:r w:rsidRPr="0086021D"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  <w:r w:rsidR="00710330">
              <w:rPr>
                <w:rFonts w:ascii="Times New Roman" w:hAnsi="Times New Roman"/>
                <w:sz w:val="28"/>
                <w:szCs w:val="28"/>
              </w:rPr>
              <w:t>освещенных частей улиц</w:t>
            </w:r>
            <w:r w:rsidR="008101C0" w:rsidRPr="00860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6AE" w:rsidRPr="00521532" w:rsidRDefault="00B67F62" w:rsidP="00710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4">
              <w:rPr>
                <w:rFonts w:ascii="Times New Roman" w:hAnsi="Times New Roman"/>
                <w:sz w:val="28"/>
                <w:szCs w:val="28"/>
              </w:rPr>
              <w:t>Количество з</w:t>
            </w:r>
            <w:r w:rsidR="00CD0E72" w:rsidRPr="00D655B4">
              <w:rPr>
                <w:rFonts w:ascii="Times New Roman" w:hAnsi="Times New Roman"/>
                <w:sz w:val="28"/>
                <w:szCs w:val="28"/>
              </w:rPr>
              <w:t>аме</w:t>
            </w:r>
            <w:r w:rsidR="00522E9C" w:rsidRPr="00D655B4">
              <w:rPr>
                <w:rFonts w:ascii="Times New Roman" w:hAnsi="Times New Roman"/>
                <w:sz w:val="28"/>
                <w:szCs w:val="28"/>
              </w:rPr>
              <w:t>н</w:t>
            </w:r>
            <w:r w:rsidRPr="00D655B4">
              <w:rPr>
                <w:rFonts w:ascii="Times New Roman" w:hAnsi="Times New Roman"/>
                <w:sz w:val="28"/>
                <w:szCs w:val="28"/>
              </w:rPr>
              <w:t>енных</w:t>
            </w:r>
            <w:r w:rsidR="00522E9C" w:rsidRPr="00D65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330">
              <w:rPr>
                <w:rFonts w:ascii="Times New Roman" w:hAnsi="Times New Roman"/>
                <w:sz w:val="28"/>
                <w:szCs w:val="28"/>
              </w:rPr>
              <w:t>светильников на светодиодные</w:t>
            </w:r>
            <w:r w:rsidR="008101C0" w:rsidRPr="00D65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Срок и этапы  реализации П</w:t>
            </w:r>
            <w:r w:rsidR="00521532"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Pr="001A43E0" w:rsidRDefault="00ED46AE" w:rsidP="00521532">
            <w:pPr>
              <w:jc w:val="both"/>
              <w:rPr>
                <w:sz w:val="28"/>
                <w:szCs w:val="28"/>
              </w:rPr>
            </w:pPr>
            <w:r w:rsidRPr="00492ABC">
              <w:rPr>
                <w:color w:val="000000"/>
                <w:sz w:val="28"/>
                <w:szCs w:val="28"/>
              </w:rPr>
              <w:t xml:space="preserve">Реализация Программы начинается с 2016 года. Мероприятия Программы рассчитаны на срок </w:t>
            </w:r>
            <w:r>
              <w:rPr>
                <w:color w:val="000000"/>
                <w:sz w:val="28"/>
                <w:szCs w:val="28"/>
              </w:rPr>
              <w:t>2016-</w:t>
            </w:r>
            <w:r w:rsidR="00993891">
              <w:rPr>
                <w:color w:val="000000"/>
                <w:sz w:val="28"/>
                <w:szCs w:val="28"/>
              </w:rPr>
              <w:t xml:space="preserve"> 2020</w:t>
            </w:r>
            <w:r w:rsidRPr="00492ABC">
              <w:rPr>
                <w:color w:val="000000"/>
                <w:sz w:val="28"/>
                <w:szCs w:val="28"/>
              </w:rPr>
              <w:t xml:space="preserve"> </w:t>
            </w:r>
            <w:r w:rsidR="00993891">
              <w:rPr>
                <w:color w:val="000000"/>
                <w:sz w:val="28"/>
                <w:szCs w:val="28"/>
              </w:rPr>
              <w:t>г</w:t>
            </w:r>
            <w:r w:rsidRPr="00492ABC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Объем бюджетных ассигнований П</w:t>
            </w:r>
            <w:r w:rsidR="00521532"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Pr="00C46A86" w:rsidRDefault="00ED46AE" w:rsidP="00521532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</w:t>
            </w:r>
            <w:r w:rsidR="00511D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="00993891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993891" w:rsidRPr="00C46A86">
              <w:rPr>
                <w:rFonts w:ascii="Times New Roman" w:hAnsi="Times New Roman" w:cs="Times New Roman"/>
                <w:sz w:val="28"/>
                <w:szCs w:val="28"/>
              </w:rPr>
              <w:t>6-2020</w:t>
            </w:r>
            <w:r w:rsidRPr="00C46A86">
              <w:rPr>
                <w:rFonts w:ascii="Times New Roman" w:hAnsi="Times New Roman" w:cs="Times New Roman"/>
                <w:sz w:val="28"/>
                <w:szCs w:val="28"/>
              </w:rPr>
              <w:t xml:space="preserve">  годы </w:t>
            </w:r>
          </w:p>
          <w:p w:rsidR="00E3640B" w:rsidRPr="0013110B" w:rsidRDefault="00ED46AE" w:rsidP="00E3640B">
            <w:pPr>
              <w:rPr>
                <w:sz w:val="28"/>
                <w:szCs w:val="28"/>
              </w:rPr>
            </w:pPr>
            <w:r w:rsidRPr="0013110B">
              <w:rPr>
                <w:sz w:val="28"/>
                <w:szCs w:val="28"/>
              </w:rPr>
              <w:t xml:space="preserve">Всего </w:t>
            </w:r>
            <w:r w:rsidR="00C46A86" w:rsidRPr="0013110B">
              <w:rPr>
                <w:sz w:val="28"/>
                <w:szCs w:val="28"/>
              </w:rPr>
              <w:t xml:space="preserve">  - </w:t>
            </w:r>
            <w:r w:rsidR="0054153D" w:rsidRPr="0013110B">
              <w:rPr>
                <w:sz w:val="28"/>
                <w:szCs w:val="28"/>
              </w:rPr>
              <w:t xml:space="preserve"> </w:t>
            </w:r>
            <w:r w:rsidR="00651C54" w:rsidRPr="0013110B">
              <w:rPr>
                <w:sz w:val="28"/>
                <w:szCs w:val="28"/>
              </w:rPr>
              <w:t xml:space="preserve"> </w:t>
            </w:r>
            <w:r w:rsidR="00FB5B3D" w:rsidRPr="00FB5B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60229,6</w:t>
            </w:r>
            <w:r w:rsidR="00FB5B3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3640B">
              <w:rPr>
                <w:sz w:val="28"/>
                <w:szCs w:val="28"/>
              </w:rPr>
              <w:t>тыс.руб.</w:t>
            </w:r>
            <w:r w:rsidR="00393BFC" w:rsidRPr="0013110B">
              <w:rPr>
                <w:sz w:val="28"/>
                <w:szCs w:val="28"/>
              </w:rPr>
              <w:t xml:space="preserve"> в том числе по годам:</w:t>
            </w:r>
          </w:p>
          <w:p w:rsidR="00E3640B" w:rsidRPr="00FB5B3D" w:rsidRDefault="00E3640B" w:rsidP="00E3640B">
            <w:pPr>
              <w:widowControl w:val="0"/>
              <w:autoSpaceDE w:val="0"/>
              <w:autoSpaceDN w:val="0"/>
              <w:jc w:val="both"/>
              <w:outlineLvl w:val="2"/>
              <w:rPr>
                <w:sz w:val="28"/>
                <w:szCs w:val="28"/>
              </w:rPr>
            </w:pPr>
            <w:r w:rsidRPr="0013110B">
              <w:rPr>
                <w:sz w:val="28"/>
                <w:szCs w:val="28"/>
              </w:rPr>
              <w:t xml:space="preserve">2016 </w:t>
            </w:r>
            <w:r w:rsidRPr="00FB5B3D">
              <w:rPr>
                <w:sz w:val="28"/>
                <w:szCs w:val="28"/>
              </w:rPr>
              <w:t>год - 11 1</w:t>
            </w:r>
            <w:r w:rsidRPr="00FB5B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51,6 </w:t>
            </w:r>
            <w:r w:rsidRPr="00FB5B3D">
              <w:rPr>
                <w:sz w:val="28"/>
                <w:szCs w:val="28"/>
              </w:rPr>
              <w:t>тыс.руб.</w:t>
            </w:r>
          </w:p>
          <w:p w:rsidR="00E3640B" w:rsidRPr="00FB5B3D" w:rsidRDefault="003B18F4" w:rsidP="00E3640B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 143</w:t>
            </w:r>
            <w:r w:rsidR="00E3640B" w:rsidRPr="00FB5B3D">
              <w:rPr>
                <w:sz w:val="28"/>
                <w:szCs w:val="28"/>
              </w:rPr>
              <w:t>26,6 тыс. руб.</w:t>
            </w:r>
          </w:p>
          <w:p w:rsidR="00E3640B" w:rsidRPr="00FB5B3D" w:rsidRDefault="00E3640B" w:rsidP="00E364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B3D">
              <w:rPr>
                <w:rFonts w:ascii="Times New Roman" w:hAnsi="Times New Roman"/>
                <w:sz w:val="28"/>
                <w:szCs w:val="28"/>
              </w:rPr>
              <w:t xml:space="preserve">2018 год -  </w:t>
            </w:r>
            <w:r w:rsidR="00FB5B3D" w:rsidRPr="00FB5B3D">
              <w:rPr>
                <w:rFonts w:ascii="Times New Roman" w:hAnsi="Times New Roman"/>
                <w:sz w:val="28"/>
                <w:szCs w:val="28"/>
              </w:rPr>
              <w:t>8360,0</w:t>
            </w:r>
            <w:r w:rsidR="00FB5B3D" w:rsidRPr="00FB5B3D">
              <w:rPr>
                <w:rFonts w:ascii="Times New Roman" w:hAnsi="Times New Roman"/>
                <w:b/>
              </w:rPr>
              <w:t xml:space="preserve"> </w:t>
            </w:r>
            <w:r w:rsidRPr="00FB5B3D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E3640B" w:rsidRPr="00FB5B3D" w:rsidRDefault="00E3640B" w:rsidP="00E364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B5B3D"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 w:rsidR="00FB5B3D" w:rsidRPr="00FB5B3D">
              <w:rPr>
                <w:rFonts w:ascii="Times New Roman" w:hAnsi="Times New Roman"/>
                <w:sz w:val="28"/>
                <w:szCs w:val="28"/>
              </w:rPr>
              <w:t xml:space="preserve">12217,2 </w:t>
            </w:r>
            <w:r w:rsidRPr="00FB5B3D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993891" w:rsidRPr="0054516A" w:rsidRDefault="00E3640B" w:rsidP="00FB5B3D">
            <w:pPr>
              <w:rPr>
                <w:sz w:val="28"/>
                <w:szCs w:val="28"/>
              </w:rPr>
            </w:pPr>
            <w:r w:rsidRPr="00FB5B3D">
              <w:rPr>
                <w:sz w:val="28"/>
                <w:szCs w:val="28"/>
              </w:rPr>
              <w:t xml:space="preserve">2020 год - </w:t>
            </w:r>
            <w:r w:rsidR="00FB5B3D" w:rsidRPr="00FB5B3D">
              <w:rPr>
                <w:sz w:val="28"/>
                <w:szCs w:val="28"/>
              </w:rPr>
              <w:t xml:space="preserve">14174,2 </w:t>
            </w:r>
            <w:r w:rsidRPr="00FB5B3D">
              <w:rPr>
                <w:sz w:val="28"/>
                <w:szCs w:val="28"/>
              </w:rPr>
              <w:t>тыс.руб.</w:t>
            </w:r>
            <w:r w:rsidR="00FB5B3D" w:rsidRPr="00FB5B3D">
              <w:rPr>
                <w:sz w:val="28"/>
                <w:szCs w:val="28"/>
              </w:rPr>
              <w:tab/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F012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ED46AE" w:rsidRPr="001A43E0" w:rsidRDefault="00ED46AE" w:rsidP="00F012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 w:rsidR="00521532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3C" w:rsidRPr="00457A3C" w:rsidRDefault="00605A3C" w:rsidP="008C7637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012C5" w:rsidRPr="00457A3C">
              <w:rPr>
                <w:color w:val="000000"/>
                <w:sz w:val="28"/>
                <w:szCs w:val="28"/>
              </w:rPr>
              <w:t>. </w:t>
            </w:r>
            <w:r w:rsidR="00457A3C" w:rsidRPr="00457A3C">
              <w:rPr>
                <w:sz w:val="28"/>
                <w:szCs w:val="28"/>
              </w:rPr>
              <w:t>Бесперебойное функционирование уличного освещения.</w:t>
            </w:r>
          </w:p>
          <w:p w:rsidR="0035443F" w:rsidRPr="008C7637" w:rsidRDefault="00605A3C" w:rsidP="006F28C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57A3C" w:rsidRPr="00457A3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Увеличение количества</w:t>
            </w:r>
            <w:r w:rsidR="00F012C5" w:rsidRPr="00457A3C">
              <w:rPr>
                <w:color w:val="000000"/>
                <w:sz w:val="28"/>
                <w:szCs w:val="28"/>
              </w:rPr>
              <w:t xml:space="preserve"> модернизированных светильников</w:t>
            </w:r>
            <w:r w:rsidR="008C7637" w:rsidRPr="00457A3C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ED46AE" w:rsidRDefault="00ED46AE" w:rsidP="00ED46AE"/>
    <w:p w:rsidR="006F28CB" w:rsidRDefault="00ED46AE" w:rsidP="00ED46AE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ab/>
      </w:r>
    </w:p>
    <w:p w:rsidR="006F28CB" w:rsidRDefault="006F28CB" w:rsidP="00ED46AE">
      <w:pPr>
        <w:jc w:val="center"/>
        <w:rPr>
          <w:sz w:val="28"/>
          <w:szCs w:val="28"/>
        </w:rPr>
      </w:pPr>
    </w:p>
    <w:p w:rsidR="006F28CB" w:rsidRDefault="006F28CB" w:rsidP="00ED46AE">
      <w:pPr>
        <w:jc w:val="center"/>
        <w:rPr>
          <w:sz w:val="28"/>
          <w:szCs w:val="28"/>
        </w:rPr>
      </w:pPr>
    </w:p>
    <w:p w:rsidR="006F28CB" w:rsidRDefault="006F28CB" w:rsidP="00ED46AE">
      <w:pPr>
        <w:jc w:val="center"/>
        <w:rPr>
          <w:sz w:val="28"/>
          <w:szCs w:val="28"/>
        </w:rPr>
      </w:pPr>
    </w:p>
    <w:p w:rsidR="00ED46AE" w:rsidRPr="00C23FD1" w:rsidRDefault="00D667E8" w:rsidP="00ED46AE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ED46AE" w:rsidRPr="004234BB">
        <w:rPr>
          <w:sz w:val="28"/>
          <w:szCs w:val="28"/>
        </w:rPr>
        <w:t>Характеристика состояния и обоснование проблем связанная с содержанием уличного освещения</w:t>
      </w:r>
      <w:r>
        <w:rPr>
          <w:sz w:val="28"/>
          <w:szCs w:val="28"/>
        </w:rPr>
        <w:t xml:space="preserve">  </w:t>
      </w:r>
      <w:r w:rsidR="00ED46AE" w:rsidRPr="004234BB">
        <w:rPr>
          <w:sz w:val="28"/>
          <w:szCs w:val="28"/>
        </w:rPr>
        <w:t>на территории Соль-Илецкого городского округа</w:t>
      </w:r>
      <w:r w:rsidR="00ED46AE">
        <w:rPr>
          <w:sz w:val="28"/>
          <w:szCs w:val="28"/>
        </w:rPr>
        <w:t xml:space="preserve"> </w:t>
      </w:r>
    </w:p>
    <w:p w:rsidR="004D6094" w:rsidRDefault="004234BB" w:rsidP="004D6094">
      <w:pPr>
        <w:shd w:val="clear" w:color="auto" w:fill="FFFFFF"/>
        <w:spacing w:before="144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4234BB">
        <w:rPr>
          <w:rFonts w:eastAsia="Calibri"/>
          <w:color w:val="000000"/>
          <w:sz w:val="28"/>
          <w:szCs w:val="28"/>
          <w:lang w:eastAsia="en-US"/>
        </w:rPr>
        <w:t xml:space="preserve">Необходимость разработки и реализации Подпрограммы обусловлена общим состоянием сетей наружного освещения на территории </w:t>
      </w:r>
      <w:r w:rsidR="00605A3C">
        <w:rPr>
          <w:rFonts w:eastAsia="Calibri"/>
          <w:color w:val="000000"/>
          <w:sz w:val="28"/>
          <w:szCs w:val="28"/>
          <w:lang w:eastAsia="en-US"/>
        </w:rPr>
        <w:t>Соль-Илецкого городского округа.</w:t>
      </w:r>
      <w:r w:rsidR="004D6094" w:rsidRPr="004D6094">
        <w:rPr>
          <w:sz w:val="28"/>
          <w:szCs w:val="28"/>
        </w:rPr>
        <w:t xml:space="preserve">          </w:t>
      </w:r>
    </w:p>
    <w:p w:rsidR="004D6094" w:rsidRPr="004D6094" w:rsidRDefault="004D6094" w:rsidP="004D6094">
      <w:pPr>
        <w:shd w:val="clear" w:color="auto" w:fill="FFFFFF"/>
        <w:spacing w:before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6094">
        <w:rPr>
          <w:sz w:val="28"/>
          <w:szCs w:val="28"/>
        </w:rPr>
        <w:t xml:space="preserve"> Соль-Илецкий городской округ входит в число динамично развиваю</w:t>
      </w:r>
      <w:r w:rsidRPr="004D6094">
        <w:rPr>
          <w:sz w:val="28"/>
          <w:szCs w:val="28"/>
        </w:rPr>
        <w:softHyphen/>
      </w:r>
      <w:r w:rsidRPr="004D6094">
        <w:rPr>
          <w:spacing w:val="-1"/>
          <w:sz w:val="28"/>
          <w:szCs w:val="28"/>
        </w:rPr>
        <w:t xml:space="preserve">щихся округов Оренбургской области. </w:t>
      </w:r>
    </w:p>
    <w:p w:rsidR="004D6094" w:rsidRPr="004D6094" w:rsidRDefault="004D6094" w:rsidP="004D609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20"/>
        <w:jc w:val="both"/>
        <w:rPr>
          <w:sz w:val="28"/>
          <w:szCs w:val="28"/>
        </w:rPr>
      </w:pPr>
      <w:r w:rsidRPr="004D6094">
        <w:rPr>
          <w:sz w:val="28"/>
          <w:szCs w:val="28"/>
        </w:rPr>
        <w:t>Энергоемкость экономики достаточно высока. Это связано с преобла</w:t>
      </w:r>
      <w:r w:rsidRPr="004D6094">
        <w:rPr>
          <w:sz w:val="28"/>
          <w:szCs w:val="28"/>
        </w:rPr>
        <w:softHyphen/>
        <w:t>данием в структуре производства энергоемких отраслей и с особыми при</w:t>
      </w:r>
      <w:r w:rsidRPr="004D6094">
        <w:rPr>
          <w:sz w:val="28"/>
          <w:szCs w:val="28"/>
        </w:rPr>
        <w:softHyphen/>
      </w:r>
      <w:r w:rsidRPr="004D6094">
        <w:rPr>
          <w:spacing w:val="-1"/>
          <w:sz w:val="28"/>
          <w:szCs w:val="28"/>
        </w:rPr>
        <w:t>родно-климатическими условиями, поэтому снижение энергоемкости валово</w:t>
      </w:r>
      <w:r w:rsidRPr="004D6094">
        <w:rPr>
          <w:spacing w:val="-1"/>
          <w:sz w:val="28"/>
          <w:szCs w:val="28"/>
        </w:rPr>
        <w:softHyphen/>
      </w:r>
      <w:r w:rsidRPr="004D6094">
        <w:rPr>
          <w:sz w:val="28"/>
          <w:szCs w:val="28"/>
        </w:rPr>
        <w:t xml:space="preserve">го продукта (далее - ВП) в Соль-Илецком городском округе требует выработки и последовательного воплощения долгосрочной стратегии, координации усилий органов муниципальной власти, крупного, </w:t>
      </w:r>
      <w:r w:rsidRPr="004D6094">
        <w:rPr>
          <w:spacing w:val="-1"/>
          <w:sz w:val="28"/>
          <w:szCs w:val="28"/>
        </w:rPr>
        <w:t>среднего и малого бизнеса, а также формирования эффективных механизмов взаимодействия всех участников процесса.</w:t>
      </w:r>
    </w:p>
    <w:p w:rsidR="004D6094" w:rsidRPr="004D6094" w:rsidRDefault="004D6094" w:rsidP="004D609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0"/>
        <w:jc w:val="both"/>
        <w:rPr>
          <w:sz w:val="28"/>
          <w:szCs w:val="28"/>
        </w:rPr>
      </w:pPr>
      <w:r w:rsidRPr="004D60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Подпрограмма </w:t>
      </w:r>
      <w:r w:rsidRPr="004D6094">
        <w:rPr>
          <w:sz w:val="28"/>
          <w:szCs w:val="28"/>
        </w:rPr>
        <w:t xml:space="preserve">направлена на создание в Соль-Илецком городском округе организационно-финансовых механизмов взаимодействия, концентрацию </w:t>
      </w:r>
      <w:r w:rsidRPr="004D6094">
        <w:rPr>
          <w:spacing w:val="2"/>
          <w:sz w:val="28"/>
          <w:szCs w:val="28"/>
        </w:rPr>
        <w:t xml:space="preserve">ресурсов субъектов экономики и построение функциональной системы </w:t>
      </w:r>
      <w:r w:rsidRPr="004D6094">
        <w:rPr>
          <w:spacing w:val="-1"/>
          <w:sz w:val="28"/>
          <w:szCs w:val="28"/>
        </w:rPr>
        <w:t xml:space="preserve">управления в сфере энергосбережения. </w:t>
      </w:r>
    </w:p>
    <w:p w:rsidR="004234BB" w:rsidRPr="004234BB" w:rsidRDefault="004234BB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234BB" w:rsidRPr="004234BB" w:rsidRDefault="00605A3C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 w:rsidR="00F7756C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4234BB" w:rsidRPr="004234BB">
        <w:rPr>
          <w:rFonts w:eastAsia="Calibri"/>
          <w:color w:val="000000"/>
          <w:sz w:val="28"/>
          <w:szCs w:val="28"/>
          <w:lang w:eastAsia="en-US"/>
        </w:rPr>
        <w:t>Администрация Соль-Илецкого городского округа предоставляет услугу населению по наружному освещению центральных и внутриквартальных дорог, пешеходных тротуаров, пешеходных переходов, парков, скверов. Аварийность и количество технологических отказов на сетях наружного освещения должны быть как можно реже. В связи с этим требуется привести сети наружного освещения в</w:t>
      </w:r>
      <w:r w:rsidR="00457A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234BB" w:rsidRPr="004234BB">
        <w:rPr>
          <w:rFonts w:eastAsia="Calibri"/>
          <w:color w:val="000000"/>
          <w:sz w:val="28"/>
          <w:szCs w:val="28"/>
          <w:lang w:eastAsia="en-US"/>
        </w:rPr>
        <w:t xml:space="preserve">соответствие со </w:t>
      </w:r>
      <w:r w:rsidR="004234BB" w:rsidRPr="00CB0374">
        <w:rPr>
          <w:rFonts w:eastAsia="Calibri"/>
          <w:color w:val="000000"/>
          <w:sz w:val="28"/>
          <w:szCs w:val="28"/>
          <w:lang w:eastAsia="en-US"/>
        </w:rPr>
        <w:t>СНиП 23-05-95*</w:t>
      </w:r>
      <w:r w:rsidR="004234BB" w:rsidRPr="004234BB">
        <w:rPr>
          <w:rFonts w:eastAsia="Calibri"/>
          <w:color w:val="000000"/>
          <w:sz w:val="28"/>
          <w:szCs w:val="28"/>
          <w:lang w:eastAsia="en-US"/>
        </w:rPr>
        <w:t xml:space="preserve"> "Естественное и искусственное освещение".</w:t>
      </w:r>
    </w:p>
    <w:p w:rsidR="004234BB" w:rsidRPr="004234BB" w:rsidRDefault="00457A3C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4234BB" w:rsidRPr="004234BB">
        <w:rPr>
          <w:rFonts w:eastAsia="Calibri"/>
          <w:color w:val="000000"/>
          <w:sz w:val="28"/>
          <w:szCs w:val="28"/>
          <w:lang w:eastAsia="en-US"/>
        </w:rPr>
        <w:t>Последовательное выполнение планируемых программных мероприятий и их своевременное финансирование позволит достичь поставленных задач и требуемых результатов.</w:t>
      </w:r>
    </w:p>
    <w:p w:rsidR="00ED46AE" w:rsidRDefault="00ED46AE" w:rsidP="004234BB">
      <w:pPr>
        <w:tabs>
          <w:tab w:val="left" w:pos="7380"/>
        </w:tabs>
        <w:rPr>
          <w:sz w:val="24"/>
          <w:szCs w:val="24"/>
        </w:rPr>
      </w:pPr>
    </w:p>
    <w:p w:rsidR="00F012C5" w:rsidRPr="00C23FD1" w:rsidRDefault="00F012C5" w:rsidP="004234BB">
      <w:pPr>
        <w:numPr>
          <w:ilvl w:val="0"/>
          <w:numId w:val="8"/>
        </w:num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>Приоритеты муниципальной политики в сфере реализации</w:t>
      </w:r>
    </w:p>
    <w:p w:rsidR="00F012C5" w:rsidRDefault="00F012C5" w:rsidP="00F012C5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C23FD1">
        <w:rPr>
          <w:sz w:val="28"/>
          <w:szCs w:val="28"/>
        </w:rPr>
        <w:t>программы</w:t>
      </w:r>
    </w:p>
    <w:p w:rsidR="004D6094" w:rsidRPr="004D6094" w:rsidRDefault="004D6094" w:rsidP="004D6094">
      <w:pPr>
        <w:keepNext/>
        <w:shd w:val="clear" w:color="auto" w:fill="FFFFFF"/>
        <w:autoSpaceDE w:val="0"/>
        <w:autoSpaceDN w:val="0"/>
        <w:adjustRightInd w:val="0"/>
        <w:jc w:val="both"/>
        <w:textAlignment w:val="baseline"/>
        <w:rPr>
          <w:spacing w:val="2"/>
          <w:sz w:val="28"/>
          <w:szCs w:val="28"/>
        </w:rPr>
      </w:pPr>
      <w:r w:rsidRPr="004D6094">
        <w:rPr>
          <w:b/>
          <w:sz w:val="28"/>
          <w:szCs w:val="28"/>
        </w:rPr>
        <w:t xml:space="preserve">      </w:t>
      </w:r>
      <w:r w:rsidRPr="004D6094">
        <w:rPr>
          <w:spacing w:val="2"/>
          <w:sz w:val="28"/>
          <w:szCs w:val="28"/>
        </w:rPr>
        <w:t xml:space="preserve"> Приоритеты эффективности использования энергоресурсов распространяются на все сферы производственного и бытового потребления и предполагают реализацию стимулов и возможность оптимизировать способы и качество энергоснабжения, включая: стимулирование использования всеми потребителями экологических и энергоэффективных технологий и возобновляемых источников энергии; поддержку практики энергетического аудита; обеспечение поддержки со стороны государства реализации инвестиционных проектов в энергетической сфере, предусматривающих внедрение энергосберегающих технологий нового поколения; ликвидацию без учетного пользования энергоресурсами, полное оснащение приборами учета расхода энергии потребителей розничного рынка, в первую очередь бытовых потребителей; развитие автоматизированных систем коммерческого учета </w:t>
      </w:r>
      <w:r w:rsidRPr="004D6094">
        <w:rPr>
          <w:spacing w:val="2"/>
          <w:sz w:val="28"/>
          <w:szCs w:val="28"/>
        </w:rPr>
        <w:lastRenderedPageBreak/>
        <w:t>электрической и тепловой энергии розничного рынка; реализацию специальных мер по повышению энергетической эффективности жилищно-коммунального комплекса.</w:t>
      </w:r>
    </w:p>
    <w:p w:rsidR="00F012C5" w:rsidRDefault="00F012C5" w:rsidP="00F012C5">
      <w:pPr>
        <w:jc w:val="both"/>
        <w:rPr>
          <w:sz w:val="28"/>
          <w:szCs w:val="28"/>
        </w:rPr>
      </w:pPr>
    </w:p>
    <w:p w:rsidR="004234BB" w:rsidRDefault="004234BB" w:rsidP="00DC77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="00EF2A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34BB">
        <w:rPr>
          <w:rFonts w:eastAsia="Calibri"/>
          <w:color w:val="000000"/>
          <w:sz w:val="28"/>
          <w:szCs w:val="28"/>
          <w:lang w:eastAsia="en-US"/>
        </w:rPr>
        <w:t>Цель Подпрограммы:</w:t>
      </w:r>
    </w:p>
    <w:p w:rsidR="008101C0" w:rsidRDefault="00101F48" w:rsidP="00DC77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</w:t>
      </w:r>
      <w:r w:rsidR="008101C0">
        <w:rPr>
          <w:sz w:val="28"/>
          <w:szCs w:val="28"/>
        </w:rPr>
        <w:t>с</w:t>
      </w:r>
      <w:r w:rsidR="008101C0" w:rsidRPr="00E64D82">
        <w:rPr>
          <w:sz w:val="28"/>
          <w:szCs w:val="28"/>
        </w:rPr>
        <w:t>одержание уличного освещения на территории округа.</w:t>
      </w:r>
    </w:p>
    <w:p w:rsidR="004234BB" w:rsidRPr="004234BB" w:rsidRDefault="004234BB" w:rsidP="00DC77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Pr="004234BB">
        <w:rPr>
          <w:rFonts w:eastAsia="Calibri"/>
          <w:color w:val="000000"/>
          <w:sz w:val="28"/>
          <w:szCs w:val="28"/>
          <w:lang w:eastAsia="en-US"/>
        </w:rPr>
        <w:t>Для достижения этой цели необходимо решение следующих задач:</w:t>
      </w:r>
    </w:p>
    <w:p w:rsidR="004234BB" w:rsidRDefault="008101C0" w:rsidP="00810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-р</w:t>
      </w:r>
      <w:r w:rsidRPr="008101C0">
        <w:rPr>
          <w:sz w:val="28"/>
          <w:szCs w:val="28"/>
        </w:rPr>
        <w:t>еконструкция, ремонт системы уличного освеще</w:t>
      </w:r>
      <w:r>
        <w:rPr>
          <w:sz w:val="28"/>
          <w:szCs w:val="28"/>
        </w:rPr>
        <w:t xml:space="preserve">ния, с установкой </w:t>
      </w:r>
      <w:r w:rsidRPr="008101C0">
        <w:rPr>
          <w:sz w:val="28"/>
          <w:szCs w:val="28"/>
        </w:rPr>
        <w:t>светильников на территории городского округа.</w:t>
      </w:r>
    </w:p>
    <w:p w:rsidR="008101C0" w:rsidRDefault="008101C0" w:rsidP="008101C0">
      <w:pPr>
        <w:jc w:val="both"/>
        <w:rPr>
          <w:sz w:val="28"/>
          <w:szCs w:val="28"/>
        </w:rPr>
      </w:pPr>
    </w:p>
    <w:p w:rsidR="00F012C5" w:rsidRDefault="004234BB" w:rsidP="00F012C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012C5" w:rsidRPr="00C23FD1">
        <w:rPr>
          <w:sz w:val="28"/>
          <w:szCs w:val="28"/>
        </w:rPr>
        <w:t xml:space="preserve">.  Сроки и этапы реализации </w:t>
      </w:r>
      <w:r w:rsidR="00F012C5">
        <w:rPr>
          <w:sz w:val="28"/>
          <w:szCs w:val="28"/>
        </w:rPr>
        <w:t>подп</w:t>
      </w:r>
      <w:r w:rsidR="00F012C5" w:rsidRPr="00C23FD1">
        <w:rPr>
          <w:sz w:val="28"/>
          <w:szCs w:val="28"/>
        </w:rPr>
        <w:t>рограммы</w:t>
      </w:r>
    </w:p>
    <w:p w:rsidR="00F012C5" w:rsidRDefault="00F012C5" w:rsidP="00F012C5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      Программа реализуе</w:t>
      </w:r>
      <w:r w:rsidR="00993891">
        <w:rPr>
          <w:sz w:val="28"/>
          <w:szCs w:val="28"/>
        </w:rPr>
        <w:t>тся в период с 2016 года по 2020</w:t>
      </w:r>
      <w:r w:rsidRPr="00C23FD1">
        <w:rPr>
          <w:sz w:val="28"/>
          <w:szCs w:val="28"/>
        </w:rPr>
        <w:t xml:space="preserve"> год, что позволит решить поставленные цели и задачи </w:t>
      </w:r>
      <w:r>
        <w:rPr>
          <w:sz w:val="28"/>
          <w:szCs w:val="28"/>
        </w:rPr>
        <w:t>по благоустройству Соль-Илецкого  городского округа.</w:t>
      </w:r>
    </w:p>
    <w:p w:rsidR="00F012C5" w:rsidRPr="00C23FD1" w:rsidRDefault="00F012C5" w:rsidP="00F012C5">
      <w:pPr>
        <w:jc w:val="both"/>
        <w:rPr>
          <w:sz w:val="28"/>
          <w:szCs w:val="28"/>
        </w:rPr>
      </w:pPr>
    </w:p>
    <w:p w:rsidR="00F012C5" w:rsidRDefault="004234BB" w:rsidP="004234B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012C5" w:rsidRPr="00C23FD1">
        <w:rPr>
          <w:sz w:val="28"/>
          <w:szCs w:val="28"/>
        </w:rPr>
        <w:t xml:space="preserve">. Характеристика основных мероприятий </w:t>
      </w:r>
      <w:r w:rsidR="00F012C5">
        <w:rPr>
          <w:sz w:val="28"/>
          <w:szCs w:val="28"/>
        </w:rPr>
        <w:t>Подп</w:t>
      </w:r>
      <w:r w:rsidR="00F012C5" w:rsidRPr="00C23FD1">
        <w:rPr>
          <w:sz w:val="28"/>
          <w:szCs w:val="28"/>
        </w:rPr>
        <w:t>рограммы</w:t>
      </w:r>
    </w:p>
    <w:p w:rsidR="004234BB" w:rsidRPr="004234BB" w:rsidRDefault="004234BB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4234BB">
        <w:rPr>
          <w:rFonts w:eastAsia="Calibri"/>
          <w:color w:val="000000"/>
          <w:sz w:val="28"/>
          <w:szCs w:val="28"/>
          <w:lang w:eastAsia="en-US"/>
        </w:rPr>
        <w:t>Работа по содержанию и ремонту уличного освещения носит плановый характер и осуществляется в соответствии с данной Подпрограммой, которая составлена на основе имеющихся стратегических целей и задач с учетом их приоритета. Финансирование Подпрограммы осуществляется за счет средств бюджета городского округа.</w:t>
      </w:r>
    </w:p>
    <w:p w:rsidR="004234BB" w:rsidRPr="004234BB" w:rsidRDefault="004234BB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Pr="004234BB">
        <w:rPr>
          <w:rFonts w:eastAsia="Calibri"/>
          <w:color w:val="000000"/>
          <w:sz w:val="28"/>
          <w:szCs w:val="28"/>
          <w:lang w:eastAsia="en-US"/>
        </w:rPr>
        <w:t>Объемы финансирован</w:t>
      </w:r>
      <w:r w:rsidR="00993891">
        <w:rPr>
          <w:rFonts w:eastAsia="Calibri"/>
          <w:color w:val="000000"/>
          <w:sz w:val="28"/>
          <w:szCs w:val="28"/>
          <w:lang w:eastAsia="en-US"/>
        </w:rPr>
        <w:t xml:space="preserve">ия Подпрограммы определяются  с </w:t>
      </w:r>
      <w:r w:rsidRPr="004234BB">
        <w:rPr>
          <w:rFonts w:eastAsia="Calibri"/>
          <w:color w:val="000000"/>
          <w:sz w:val="28"/>
          <w:szCs w:val="28"/>
          <w:lang w:eastAsia="en-US"/>
        </w:rPr>
        <w:t xml:space="preserve">2016 </w:t>
      </w:r>
      <w:r w:rsidR="00993891">
        <w:rPr>
          <w:rFonts w:eastAsia="Calibri"/>
          <w:color w:val="000000"/>
          <w:sz w:val="28"/>
          <w:szCs w:val="28"/>
          <w:lang w:eastAsia="en-US"/>
        </w:rPr>
        <w:t>по</w:t>
      </w:r>
      <w:r w:rsidR="00C46A86">
        <w:rPr>
          <w:rFonts w:eastAsia="Calibri"/>
          <w:color w:val="000000"/>
          <w:sz w:val="28"/>
          <w:szCs w:val="28"/>
          <w:lang w:eastAsia="en-US"/>
        </w:rPr>
        <w:t xml:space="preserve"> 2020</w:t>
      </w:r>
      <w:r w:rsidRPr="004234BB">
        <w:rPr>
          <w:rFonts w:eastAsia="Calibri"/>
          <w:color w:val="000000"/>
          <w:sz w:val="28"/>
          <w:szCs w:val="28"/>
          <w:lang w:eastAsia="en-US"/>
        </w:rPr>
        <w:t xml:space="preserve"> г</w:t>
      </w:r>
      <w:r w:rsidR="00993891">
        <w:rPr>
          <w:rFonts w:eastAsia="Calibri"/>
          <w:color w:val="000000"/>
          <w:sz w:val="28"/>
          <w:szCs w:val="28"/>
          <w:lang w:eastAsia="en-US"/>
        </w:rPr>
        <w:t>г.</w:t>
      </w:r>
      <w:r w:rsidRPr="004234BB">
        <w:rPr>
          <w:rFonts w:eastAsia="Calibri"/>
          <w:color w:val="000000"/>
          <w:sz w:val="28"/>
          <w:szCs w:val="28"/>
          <w:lang w:eastAsia="en-US"/>
        </w:rPr>
        <w:t xml:space="preserve"> в процессе формирования бюджетов и подлежат корректировке.</w:t>
      </w:r>
    </w:p>
    <w:p w:rsidR="004234BB" w:rsidRDefault="004234BB" w:rsidP="00F012C5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4234BB">
        <w:rPr>
          <w:rFonts w:eastAsia="Calibri"/>
          <w:color w:val="000000"/>
          <w:sz w:val="28"/>
          <w:szCs w:val="28"/>
          <w:lang w:eastAsia="en-US"/>
        </w:rPr>
        <w:t xml:space="preserve">Подпрограммой предусматривается выполнить мероприятия на территории городского округа по содержанию освещения:  центральных и внутриквартальных дорог, пешеходных тротуаров, пешеходных переходов, парков, скверов. </w:t>
      </w:r>
    </w:p>
    <w:p w:rsidR="004234BB" w:rsidRPr="004234BB" w:rsidRDefault="00F96317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4234BB" w:rsidRPr="004234BB">
        <w:rPr>
          <w:rFonts w:eastAsia="Calibri"/>
          <w:color w:val="000000"/>
          <w:sz w:val="28"/>
          <w:szCs w:val="28"/>
          <w:lang w:eastAsia="en-US"/>
        </w:rPr>
        <w:t>Результатом Подпрограммы послужит:</w:t>
      </w:r>
    </w:p>
    <w:p w:rsidR="008101C0" w:rsidRPr="00457A3C" w:rsidRDefault="008101C0" w:rsidP="008101C0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-б</w:t>
      </w:r>
      <w:r w:rsidRPr="00457A3C">
        <w:rPr>
          <w:sz w:val="28"/>
          <w:szCs w:val="28"/>
        </w:rPr>
        <w:t>есперебойное функционирование уличного освещения.</w:t>
      </w:r>
    </w:p>
    <w:p w:rsidR="004234BB" w:rsidRPr="00C23FD1" w:rsidRDefault="008101C0" w:rsidP="008101C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-увеличение количества</w:t>
      </w:r>
      <w:r w:rsidRPr="00457A3C">
        <w:rPr>
          <w:color w:val="000000"/>
          <w:sz w:val="28"/>
          <w:szCs w:val="28"/>
        </w:rPr>
        <w:t xml:space="preserve"> модернизированных светильников. </w:t>
      </w:r>
    </w:p>
    <w:p w:rsidR="00C07A63" w:rsidRDefault="00F012C5" w:rsidP="007A3A26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</w:t>
      </w:r>
      <w:r w:rsidRPr="00D667E8">
        <w:rPr>
          <w:sz w:val="28"/>
          <w:szCs w:val="28"/>
        </w:rPr>
        <w:t xml:space="preserve">      </w:t>
      </w:r>
      <w:r w:rsidR="002E1AEF" w:rsidRPr="00D667E8">
        <w:rPr>
          <w:sz w:val="28"/>
          <w:szCs w:val="28"/>
        </w:rPr>
        <w:t xml:space="preserve"> </w:t>
      </w:r>
      <w:r w:rsidR="00C07A63">
        <w:rPr>
          <w:sz w:val="28"/>
          <w:szCs w:val="28"/>
        </w:rPr>
        <w:t xml:space="preserve">  </w:t>
      </w:r>
    </w:p>
    <w:p w:rsidR="00086889" w:rsidRPr="00D667E8" w:rsidRDefault="00D667E8" w:rsidP="007A3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3A26" w:rsidRPr="00D667E8">
        <w:rPr>
          <w:sz w:val="28"/>
          <w:szCs w:val="28"/>
        </w:rPr>
        <w:t>Для достижения поставленной цели и установленных задач в рамках подпрограммы  предусматривается реализация  мероприятий</w:t>
      </w:r>
      <w:r>
        <w:rPr>
          <w:sz w:val="28"/>
          <w:szCs w:val="28"/>
        </w:rPr>
        <w:t>:</w:t>
      </w:r>
    </w:p>
    <w:p w:rsidR="00086889" w:rsidRPr="00D667E8" w:rsidRDefault="00086889" w:rsidP="007A3A26">
      <w:pPr>
        <w:jc w:val="both"/>
        <w:rPr>
          <w:sz w:val="28"/>
          <w:szCs w:val="28"/>
        </w:rPr>
      </w:pPr>
    </w:p>
    <w:p w:rsidR="00086889" w:rsidRPr="00D667E8" w:rsidRDefault="00D667E8" w:rsidP="007A3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67E8">
        <w:rPr>
          <w:sz w:val="28"/>
          <w:szCs w:val="28"/>
        </w:rPr>
        <w:t>-о</w:t>
      </w:r>
      <w:r w:rsidR="00086889" w:rsidRPr="00D667E8">
        <w:rPr>
          <w:sz w:val="28"/>
          <w:szCs w:val="28"/>
        </w:rPr>
        <w:t>плата за потребленную электроэнергию  на территории округа</w:t>
      </w:r>
      <w:r w:rsidR="00F61F45">
        <w:rPr>
          <w:sz w:val="28"/>
          <w:szCs w:val="28"/>
        </w:rPr>
        <w:t>;</w:t>
      </w:r>
    </w:p>
    <w:p w:rsidR="00D667E8" w:rsidRPr="00D667E8" w:rsidRDefault="00D667E8" w:rsidP="007A3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667E8">
        <w:rPr>
          <w:color w:val="000000"/>
          <w:sz w:val="28"/>
          <w:szCs w:val="28"/>
        </w:rPr>
        <w:t>-подготовка проектно-сметной  документации экспертиза проектной документации по монтажу уличного освещения. Монтаж сети улич</w:t>
      </w:r>
      <w:r w:rsidR="00F61F45">
        <w:rPr>
          <w:color w:val="000000"/>
          <w:sz w:val="28"/>
          <w:szCs w:val="28"/>
        </w:rPr>
        <w:t>ного освещения;</w:t>
      </w:r>
    </w:p>
    <w:p w:rsidR="00A268B5" w:rsidRDefault="00D667E8" w:rsidP="00F012C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667E8">
        <w:rPr>
          <w:color w:val="000000"/>
          <w:sz w:val="28"/>
          <w:szCs w:val="28"/>
        </w:rPr>
        <w:t>-приобретение (закуп</w:t>
      </w:r>
      <w:r w:rsidR="00993891">
        <w:rPr>
          <w:color w:val="000000"/>
          <w:sz w:val="28"/>
          <w:szCs w:val="28"/>
        </w:rPr>
        <w:t>ка)  светодиодных светильников  для последующего текущего содержания и технического обслуживания</w:t>
      </w:r>
      <w:r w:rsidRPr="00D667E8">
        <w:rPr>
          <w:color w:val="000000"/>
          <w:sz w:val="28"/>
          <w:szCs w:val="28"/>
        </w:rPr>
        <w:t xml:space="preserve"> сетей уличного освещения (ремонт, замена)</w:t>
      </w:r>
      <w:r w:rsidR="00993891">
        <w:rPr>
          <w:color w:val="000000"/>
          <w:sz w:val="28"/>
          <w:szCs w:val="28"/>
        </w:rPr>
        <w:t>.</w:t>
      </w:r>
    </w:p>
    <w:p w:rsidR="00A268B5" w:rsidRDefault="00A268B5" w:rsidP="00F012C5">
      <w:pPr>
        <w:jc w:val="both"/>
        <w:rPr>
          <w:sz w:val="28"/>
          <w:szCs w:val="28"/>
        </w:rPr>
      </w:pPr>
    </w:p>
    <w:p w:rsidR="00F012C5" w:rsidRPr="00652AE5" w:rsidRDefault="004234BB" w:rsidP="00A5573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012C5" w:rsidRPr="00C23FD1">
        <w:rPr>
          <w:sz w:val="28"/>
          <w:szCs w:val="28"/>
        </w:rPr>
        <w:t xml:space="preserve">. Ресурсное обеспечение </w:t>
      </w:r>
      <w:r w:rsidR="00F012C5">
        <w:rPr>
          <w:sz w:val="28"/>
          <w:szCs w:val="28"/>
        </w:rPr>
        <w:t>подп</w:t>
      </w:r>
      <w:r w:rsidR="00F012C5" w:rsidRPr="00C23FD1">
        <w:rPr>
          <w:sz w:val="28"/>
          <w:szCs w:val="28"/>
        </w:rPr>
        <w:t>рограммы</w:t>
      </w:r>
    </w:p>
    <w:p w:rsidR="00F44546" w:rsidRPr="0013110B" w:rsidRDefault="00F012C5" w:rsidP="00F44546">
      <w:pPr>
        <w:rPr>
          <w:sz w:val="28"/>
          <w:szCs w:val="28"/>
        </w:rPr>
      </w:pPr>
      <w:r w:rsidRPr="00652AE5">
        <w:rPr>
          <w:sz w:val="28"/>
          <w:szCs w:val="28"/>
        </w:rPr>
        <w:t xml:space="preserve">  </w:t>
      </w:r>
      <w:r w:rsidR="00F44546">
        <w:rPr>
          <w:sz w:val="28"/>
          <w:szCs w:val="28"/>
        </w:rPr>
        <w:t xml:space="preserve"> </w:t>
      </w:r>
      <w:r w:rsidRPr="00C033AF">
        <w:rPr>
          <w:sz w:val="28"/>
          <w:szCs w:val="28"/>
        </w:rPr>
        <w:t xml:space="preserve">Общий объем финансирования для реализации мероприятий подпрограммы  составит </w:t>
      </w:r>
      <w:r w:rsidR="0023179A" w:rsidRPr="00C033AF">
        <w:rPr>
          <w:sz w:val="28"/>
          <w:szCs w:val="28"/>
        </w:rPr>
        <w:t xml:space="preserve">  </w:t>
      </w:r>
      <w:r w:rsidR="00EC586D" w:rsidRPr="00C46A86">
        <w:rPr>
          <w:sz w:val="28"/>
          <w:szCs w:val="28"/>
        </w:rPr>
        <w:t xml:space="preserve"> </w:t>
      </w:r>
      <w:r w:rsidR="00EC586D" w:rsidRPr="0013110B">
        <w:rPr>
          <w:sz w:val="28"/>
          <w:szCs w:val="28"/>
        </w:rPr>
        <w:t xml:space="preserve">-   </w:t>
      </w:r>
      <w:r w:rsidR="00F44546" w:rsidRPr="00FB5B3D">
        <w:rPr>
          <w:rFonts w:eastAsia="Calibri"/>
          <w:bCs/>
          <w:color w:val="000000"/>
          <w:sz w:val="28"/>
          <w:szCs w:val="28"/>
          <w:lang w:eastAsia="en-US"/>
        </w:rPr>
        <w:t>60229,6</w:t>
      </w:r>
      <w:r w:rsidR="00F4454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="00F44546">
        <w:rPr>
          <w:sz w:val="28"/>
          <w:szCs w:val="28"/>
        </w:rPr>
        <w:t>тыс.руб.</w:t>
      </w:r>
      <w:r w:rsidR="00F44546" w:rsidRPr="0013110B">
        <w:rPr>
          <w:sz w:val="28"/>
          <w:szCs w:val="28"/>
        </w:rPr>
        <w:t xml:space="preserve"> в том числе по годам:</w:t>
      </w:r>
    </w:p>
    <w:p w:rsidR="00F44546" w:rsidRPr="00FB5B3D" w:rsidRDefault="00F44546" w:rsidP="00F44546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 w:rsidRPr="0013110B">
        <w:rPr>
          <w:sz w:val="28"/>
          <w:szCs w:val="28"/>
        </w:rPr>
        <w:t xml:space="preserve">2016 </w:t>
      </w:r>
      <w:r w:rsidRPr="00FB5B3D">
        <w:rPr>
          <w:sz w:val="28"/>
          <w:szCs w:val="28"/>
        </w:rPr>
        <w:t>год - 11 1</w:t>
      </w:r>
      <w:r w:rsidRPr="00FB5B3D">
        <w:rPr>
          <w:rFonts w:eastAsia="Calibri"/>
          <w:bCs/>
          <w:sz w:val="28"/>
          <w:szCs w:val="28"/>
          <w:lang w:eastAsia="en-US"/>
        </w:rPr>
        <w:t xml:space="preserve">51,6 </w:t>
      </w:r>
      <w:r w:rsidRPr="00FB5B3D">
        <w:rPr>
          <w:sz w:val="28"/>
          <w:szCs w:val="28"/>
        </w:rPr>
        <w:t>тыс.руб.</w:t>
      </w:r>
    </w:p>
    <w:p w:rsidR="00F44546" w:rsidRPr="00FB5B3D" w:rsidRDefault="003B18F4" w:rsidP="00F4454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-  143</w:t>
      </w:r>
      <w:r w:rsidR="00F44546" w:rsidRPr="00FB5B3D">
        <w:rPr>
          <w:sz w:val="28"/>
          <w:szCs w:val="28"/>
        </w:rPr>
        <w:t>26,6 тыс. руб.</w:t>
      </w:r>
    </w:p>
    <w:p w:rsidR="00F44546" w:rsidRPr="00FB5B3D" w:rsidRDefault="00F44546" w:rsidP="00F4454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B5B3D">
        <w:rPr>
          <w:rFonts w:ascii="Times New Roman" w:hAnsi="Times New Roman"/>
          <w:sz w:val="28"/>
          <w:szCs w:val="28"/>
        </w:rPr>
        <w:t>2018 год -  8360,0</w:t>
      </w:r>
      <w:r w:rsidRPr="00FB5B3D">
        <w:rPr>
          <w:rFonts w:ascii="Times New Roman" w:hAnsi="Times New Roman"/>
          <w:b/>
        </w:rPr>
        <w:t xml:space="preserve"> </w:t>
      </w:r>
      <w:r w:rsidRPr="00FB5B3D">
        <w:rPr>
          <w:rFonts w:ascii="Times New Roman" w:hAnsi="Times New Roman"/>
          <w:sz w:val="28"/>
          <w:szCs w:val="28"/>
        </w:rPr>
        <w:t>тыс.руб.</w:t>
      </w:r>
    </w:p>
    <w:p w:rsidR="00F44546" w:rsidRPr="00FB5B3D" w:rsidRDefault="00F44546" w:rsidP="00F44546">
      <w:pPr>
        <w:pStyle w:val="a6"/>
        <w:rPr>
          <w:rFonts w:ascii="Times New Roman" w:hAnsi="Times New Roman"/>
          <w:sz w:val="28"/>
          <w:szCs w:val="28"/>
        </w:rPr>
      </w:pPr>
      <w:r w:rsidRPr="00FB5B3D">
        <w:rPr>
          <w:rFonts w:ascii="Times New Roman" w:hAnsi="Times New Roman"/>
          <w:sz w:val="28"/>
          <w:szCs w:val="28"/>
        </w:rPr>
        <w:lastRenderedPageBreak/>
        <w:t>2019 год -  12217,2 тыс.руб.</w:t>
      </w:r>
    </w:p>
    <w:p w:rsidR="00F44546" w:rsidRDefault="00F44546" w:rsidP="00F44546">
      <w:pPr>
        <w:jc w:val="both"/>
        <w:rPr>
          <w:sz w:val="28"/>
          <w:szCs w:val="28"/>
        </w:rPr>
      </w:pPr>
      <w:r w:rsidRPr="00FB5B3D">
        <w:rPr>
          <w:sz w:val="28"/>
          <w:szCs w:val="28"/>
        </w:rPr>
        <w:t>2020 год - 14174,2 тыс.руб.</w:t>
      </w:r>
      <w:r w:rsidRPr="00FB5B3D">
        <w:rPr>
          <w:sz w:val="28"/>
          <w:szCs w:val="28"/>
        </w:rPr>
        <w:tab/>
      </w:r>
      <w:r w:rsidR="00F012C5">
        <w:rPr>
          <w:sz w:val="28"/>
          <w:szCs w:val="28"/>
        </w:rPr>
        <w:t xml:space="preserve">       </w:t>
      </w:r>
    </w:p>
    <w:p w:rsidR="00F012C5" w:rsidRDefault="00F44546" w:rsidP="00F44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12C5">
        <w:rPr>
          <w:sz w:val="28"/>
          <w:szCs w:val="28"/>
        </w:rPr>
        <w:t xml:space="preserve"> </w:t>
      </w:r>
      <w:r w:rsidR="00F012C5" w:rsidRPr="00C23FD1">
        <w:rPr>
          <w:sz w:val="28"/>
          <w:szCs w:val="28"/>
        </w:rPr>
        <w:t>Источником финансирования Программы  является м</w:t>
      </w:r>
      <w:r w:rsidR="00B8639C">
        <w:rPr>
          <w:sz w:val="28"/>
          <w:szCs w:val="28"/>
        </w:rPr>
        <w:t xml:space="preserve">униципальный бюджет муниципального образования </w:t>
      </w:r>
      <w:r w:rsidR="00F012C5" w:rsidRPr="00C23FD1">
        <w:rPr>
          <w:sz w:val="28"/>
          <w:szCs w:val="28"/>
        </w:rPr>
        <w:t xml:space="preserve"> Соль-Илецкий городской округ. </w:t>
      </w:r>
    </w:p>
    <w:p w:rsidR="004A4A06" w:rsidRPr="00C23FD1" w:rsidRDefault="004A4A06" w:rsidP="00F012C5">
      <w:pPr>
        <w:jc w:val="both"/>
        <w:rPr>
          <w:sz w:val="28"/>
          <w:szCs w:val="28"/>
        </w:rPr>
      </w:pPr>
    </w:p>
    <w:p w:rsidR="004A00DB" w:rsidRDefault="004A00DB" w:rsidP="004A00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1D00">
        <w:rPr>
          <w:rFonts w:ascii="Times New Roman" w:hAnsi="Times New Roman" w:cs="Times New Roman"/>
          <w:sz w:val="28"/>
          <w:szCs w:val="28"/>
        </w:rPr>
        <w:t>6.</w:t>
      </w:r>
      <w:r w:rsidRPr="00F4792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1D00">
        <w:rPr>
          <w:rFonts w:ascii="Times New Roman" w:hAnsi="Times New Roman" w:cs="Times New Roman"/>
          <w:sz w:val="28"/>
          <w:szCs w:val="28"/>
        </w:rPr>
        <w:t>нформация о значимости подпрограммы для достижения цели муниципальной программы.</w:t>
      </w:r>
    </w:p>
    <w:p w:rsidR="004A00DB" w:rsidRDefault="004A00DB" w:rsidP="004A00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01C0" w:rsidRPr="0013110B" w:rsidRDefault="004A00DB" w:rsidP="008101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D00">
        <w:rPr>
          <w:bCs/>
          <w:sz w:val="28"/>
          <w:szCs w:val="28"/>
        </w:rPr>
        <w:t xml:space="preserve">         </w:t>
      </w:r>
      <w:r w:rsidRPr="008101C0">
        <w:rPr>
          <w:rFonts w:ascii="Times New Roman" w:hAnsi="Times New Roman" w:cs="Times New Roman"/>
          <w:bCs/>
          <w:sz w:val="28"/>
          <w:szCs w:val="28"/>
        </w:rPr>
        <w:t xml:space="preserve">Мероприятия подпрограммы </w:t>
      </w:r>
      <w:r w:rsidRPr="008101C0">
        <w:rPr>
          <w:rFonts w:ascii="Times New Roman" w:hAnsi="Times New Roman" w:cs="Times New Roman"/>
          <w:color w:val="000000"/>
          <w:sz w:val="28"/>
          <w:szCs w:val="28"/>
        </w:rPr>
        <w:t>«Уличное освещение на территории муниципального образования Соль-Илецкий городской окру</w:t>
      </w:r>
      <w:r w:rsidR="000F737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553A1" w:rsidRPr="00F553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3A1" w:rsidRPr="00E978ED">
        <w:rPr>
          <w:rFonts w:ascii="Times New Roman" w:hAnsi="Times New Roman" w:cs="Times New Roman"/>
          <w:bCs/>
          <w:sz w:val="28"/>
          <w:szCs w:val="28"/>
        </w:rPr>
        <w:t>на 2016-2020 годы</w:t>
      </w:r>
      <w:r w:rsidRPr="0013110B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13110B">
        <w:rPr>
          <w:rFonts w:ascii="Times New Roman" w:hAnsi="Times New Roman" w:cs="Times New Roman"/>
          <w:sz w:val="28"/>
          <w:szCs w:val="28"/>
        </w:rPr>
        <w:t xml:space="preserve">позволят </w:t>
      </w:r>
      <w:r w:rsidR="008101C0" w:rsidRPr="0013110B">
        <w:rPr>
          <w:rFonts w:ascii="Times New Roman" w:hAnsi="Times New Roman" w:cs="Times New Roman"/>
          <w:sz w:val="28"/>
          <w:szCs w:val="28"/>
        </w:rPr>
        <w:t xml:space="preserve">увеличить протяженность освещенных частей улиц - </w:t>
      </w:r>
      <w:smartTag w:uri="urn:schemas-microsoft-com:office:smarttags" w:element="metricconverter">
        <w:smartTagPr>
          <w:attr w:name="ProductID" w:val="77 км"/>
        </w:smartTagPr>
        <w:r w:rsidR="0086021D" w:rsidRPr="0013110B">
          <w:rPr>
            <w:rFonts w:ascii="Times New Roman" w:hAnsi="Times New Roman" w:cs="Times New Roman"/>
            <w:sz w:val="28"/>
            <w:szCs w:val="28"/>
          </w:rPr>
          <w:t>77</w:t>
        </w:r>
        <w:r w:rsidR="008101C0" w:rsidRPr="0013110B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="008101C0" w:rsidRPr="0013110B">
        <w:rPr>
          <w:rFonts w:ascii="Times New Roman" w:hAnsi="Times New Roman" w:cs="Times New Roman"/>
          <w:sz w:val="28"/>
          <w:szCs w:val="28"/>
        </w:rPr>
        <w:t>.</w:t>
      </w:r>
      <w:r w:rsidR="00522E9C" w:rsidRPr="0013110B">
        <w:rPr>
          <w:rFonts w:ascii="Times New Roman" w:hAnsi="Times New Roman" w:cs="Times New Roman"/>
          <w:sz w:val="28"/>
          <w:szCs w:val="28"/>
        </w:rPr>
        <w:t>,</w:t>
      </w:r>
    </w:p>
    <w:p w:rsidR="00ED46AE" w:rsidRDefault="00522E9C" w:rsidP="00A55731">
      <w:pPr>
        <w:jc w:val="both"/>
        <w:rPr>
          <w:sz w:val="28"/>
          <w:szCs w:val="28"/>
        </w:rPr>
      </w:pPr>
      <w:r w:rsidRPr="0013110B">
        <w:rPr>
          <w:sz w:val="28"/>
          <w:szCs w:val="28"/>
        </w:rPr>
        <w:t xml:space="preserve">увеличить замененных </w:t>
      </w:r>
      <w:r w:rsidR="008101C0" w:rsidRPr="0013110B">
        <w:rPr>
          <w:sz w:val="28"/>
          <w:szCs w:val="28"/>
        </w:rPr>
        <w:t xml:space="preserve"> светильников на светодиодные – </w:t>
      </w:r>
      <w:r w:rsidR="004D6094" w:rsidRPr="0013110B">
        <w:rPr>
          <w:sz w:val="28"/>
          <w:szCs w:val="28"/>
        </w:rPr>
        <w:t>6</w:t>
      </w:r>
      <w:r w:rsidR="00143417" w:rsidRPr="0013110B">
        <w:rPr>
          <w:sz w:val="28"/>
          <w:szCs w:val="28"/>
        </w:rPr>
        <w:t xml:space="preserve">00 </w:t>
      </w:r>
      <w:r w:rsidR="008101C0" w:rsidRPr="0013110B">
        <w:rPr>
          <w:sz w:val="28"/>
          <w:szCs w:val="28"/>
        </w:rPr>
        <w:t xml:space="preserve"> шт.</w:t>
      </w: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D728DE" w:rsidRDefault="00D728DE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5775FD" w:rsidRDefault="005775FD" w:rsidP="00A55731">
      <w:pPr>
        <w:jc w:val="both"/>
        <w:rPr>
          <w:sz w:val="28"/>
          <w:szCs w:val="28"/>
        </w:rPr>
      </w:pPr>
    </w:p>
    <w:p w:rsidR="00EC586D" w:rsidRDefault="00EC586D" w:rsidP="00A55731">
      <w:pPr>
        <w:jc w:val="both"/>
        <w:rPr>
          <w:sz w:val="28"/>
          <w:szCs w:val="28"/>
        </w:rPr>
      </w:pPr>
    </w:p>
    <w:p w:rsidR="00A268B5" w:rsidRDefault="00A268B5" w:rsidP="00A55731">
      <w:pPr>
        <w:jc w:val="both"/>
        <w:rPr>
          <w:sz w:val="28"/>
          <w:szCs w:val="28"/>
        </w:rPr>
      </w:pPr>
    </w:p>
    <w:p w:rsidR="00A268B5" w:rsidRDefault="00A268B5" w:rsidP="009934C3">
      <w:pPr>
        <w:jc w:val="center"/>
        <w:rPr>
          <w:sz w:val="28"/>
          <w:szCs w:val="28"/>
        </w:rPr>
      </w:pPr>
    </w:p>
    <w:p w:rsidR="009934C3" w:rsidRDefault="009934C3" w:rsidP="009934C3">
      <w:pPr>
        <w:jc w:val="center"/>
        <w:rPr>
          <w:sz w:val="28"/>
          <w:szCs w:val="28"/>
        </w:rPr>
      </w:pPr>
    </w:p>
    <w:p w:rsidR="009934C3" w:rsidRDefault="009934C3" w:rsidP="009934C3">
      <w:pPr>
        <w:jc w:val="center"/>
        <w:rPr>
          <w:sz w:val="28"/>
          <w:szCs w:val="28"/>
        </w:rPr>
      </w:pPr>
    </w:p>
    <w:p w:rsidR="009934C3" w:rsidRDefault="009934C3" w:rsidP="009934C3">
      <w:pPr>
        <w:jc w:val="center"/>
        <w:rPr>
          <w:sz w:val="28"/>
          <w:szCs w:val="28"/>
        </w:rPr>
      </w:pPr>
    </w:p>
    <w:p w:rsidR="009934C3" w:rsidRDefault="009934C3" w:rsidP="009934C3">
      <w:pPr>
        <w:jc w:val="center"/>
        <w:rPr>
          <w:sz w:val="28"/>
          <w:szCs w:val="28"/>
        </w:rPr>
      </w:pPr>
    </w:p>
    <w:p w:rsidR="009934C3" w:rsidRDefault="009934C3" w:rsidP="009934C3">
      <w:pPr>
        <w:jc w:val="center"/>
        <w:rPr>
          <w:sz w:val="28"/>
          <w:szCs w:val="28"/>
        </w:rPr>
      </w:pPr>
    </w:p>
    <w:p w:rsidR="009934C3" w:rsidRDefault="009934C3" w:rsidP="009934C3">
      <w:pPr>
        <w:jc w:val="center"/>
        <w:rPr>
          <w:sz w:val="28"/>
          <w:szCs w:val="28"/>
        </w:rPr>
      </w:pPr>
    </w:p>
    <w:p w:rsidR="009934C3" w:rsidRDefault="009934C3" w:rsidP="009934C3">
      <w:pPr>
        <w:jc w:val="center"/>
        <w:rPr>
          <w:sz w:val="28"/>
          <w:szCs w:val="28"/>
        </w:rPr>
      </w:pPr>
    </w:p>
    <w:p w:rsidR="009934C3" w:rsidRDefault="009934C3" w:rsidP="009934C3">
      <w:pPr>
        <w:jc w:val="center"/>
        <w:rPr>
          <w:sz w:val="28"/>
          <w:szCs w:val="28"/>
        </w:rPr>
      </w:pPr>
    </w:p>
    <w:p w:rsidR="009934C3" w:rsidRPr="00221E28" w:rsidRDefault="009934C3" w:rsidP="00993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4</w:t>
      </w:r>
      <w:r w:rsidRPr="00221E28">
        <w:rPr>
          <w:sz w:val="28"/>
          <w:szCs w:val="28"/>
        </w:rPr>
        <w:t xml:space="preserve">  к муниципальной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221E28">
        <w:rPr>
          <w:sz w:val="28"/>
          <w:szCs w:val="28"/>
        </w:rPr>
        <w:t xml:space="preserve">               </w:t>
      </w:r>
    </w:p>
    <w:p w:rsidR="009934C3" w:rsidRPr="00221E28" w:rsidRDefault="009934C3" w:rsidP="009934C3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221E2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п</w:t>
      </w:r>
      <w:r w:rsidRPr="00221E28">
        <w:rPr>
          <w:sz w:val="28"/>
          <w:szCs w:val="28"/>
        </w:rPr>
        <w:t xml:space="preserve">рограмме «Благоустройство  и          </w:t>
      </w:r>
    </w:p>
    <w:p w:rsidR="009934C3" w:rsidRPr="00221E28" w:rsidRDefault="009934C3" w:rsidP="009934C3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221E28">
        <w:rPr>
          <w:sz w:val="28"/>
          <w:szCs w:val="28"/>
        </w:rPr>
        <w:t xml:space="preserve">                            озеленение   на территории </w:t>
      </w:r>
    </w:p>
    <w:p w:rsidR="009934C3" w:rsidRPr="00221E28" w:rsidRDefault="009934C3" w:rsidP="009934C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E2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bCs/>
          <w:sz w:val="28"/>
          <w:szCs w:val="28"/>
        </w:rPr>
        <w:t xml:space="preserve">муниципального     образования  </w:t>
      </w:r>
    </w:p>
    <w:p w:rsidR="009934C3" w:rsidRPr="00221E28" w:rsidRDefault="009934C3" w:rsidP="009934C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E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1E28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на </w:t>
      </w:r>
    </w:p>
    <w:p w:rsidR="009934C3" w:rsidRDefault="009934C3" w:rsidP="009934C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E373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2016-2020 </w:t>
      </w:r>
      <w:r w:rsidRPr="00221E28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221E28">
        <w:rPr>
          <w:sz w:val="28"/>
          <w:szCs w:val="28"/>
        </w:rPr>
        <w:t xml:space="preserve">                                                       </w:t>
      </w:r>
    </w:p>
    <w:p w:rsidR="009934C3" w:rsidRPr="00B8639C" w:rsidRDefault="009934C3" w:rsidP="009934C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4C3" w:rsidRPr="00ED46AE" w:rsidRDefault="009934C3" w:rsidP="009934C3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Паспорт муниципальной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</w:t>
      </w: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9934C3" w:rsidRDefault="009934C3" w:rsidP="009934C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0DB8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в Соль-Илецком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ком округе Оренбургской области</w:t>
      </w:r>
      <w:r w:rsidRPr="00ED46A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</w:p>
    <w:tbl>
      <w:tblPr>
        <w:tblW w:w="9639" w:type="dxa"/>
        <w:tblInd w:w="250" w:type="dxa"/>
        <w:tblLayout w:type="fixed"/>
        <w:tblLook w:val="0000"/>
      </w:tblPr>
      <w:tblGrid>
        <w:gridCol w:w="3042"/>
        <w:gridCol w:w="6597"/>
      </w:tblGrid>
      <w:tr w:rsidR="009934C3" w:rsidRPr="001A43E0" w:rsidTr="009934C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C3" w:rsidRPr="001A43E0" w:rsidRDefault="009934C3" w:rsidP="002B6CDE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C3" w:rsidRPr="001A43E0" w:rsidRDefault="009934C3" w:rsidP="002B6CDE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43E0">
              <w:rPr>
                <w:sz w:val="28"/>
                <w:szCs w:val="28"/>
              </w:rPr>
              <w:t>тдел по строительству, транспорту</w:t>
            </w:r>
            <w:r>
              <w:rPr>
                <w:sz w:val="28"/>
                <w:szCs w:val="28"/>
              </w:rPr>
              <w:t xml:space="preserve">, </w:t>
            </w:r>
            <w:r w:rsidRPr="001A43E0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 xml:space="preserve">, дорожному хозяйству, газификации и связи администрации муниципального образования </w:t>
            </w:r>
            <w:r w:rsidRPr="001A43E0">
              <w:rPr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9934C3" w:rsidRPr="001A43E0" w:rsidTr="009934C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C3" w:rsidRPr="00B23A93" w:rsidRDefault="009934C3" w:rsidP="002B6CDE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23A93">
              <w:rPr>
                <w:sz w:val="28"/>
                <w:szCs w:val="28"/>
              </w:rPr>
              <w:t>Участники П</w:t>
            </w:r>
            <w:r>
              <w:rPr>
                <w:sz w:val="28"/>
                <w:szCs w:val="28"/>
              </w:rPr>
              <w:t>одп</w:t>
            </w:r>
            <w:r w:rsidRPr="00B23A93">
              <w:rPr>
                <w:sz w:val="28"/>
                <w:szCs w:val="28"/>
              </w:rPr>
              <w:t>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C3" w:rsidRDefault="009934C3" w:rsidP="002B6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9934C3" w:rsidRPr="001A43E0" w:rsidTr="009934C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C3" w:rsidRPr="001A43E0" w:rsidRDefault="009934C3" w:rsidP="002B6CDE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C3" w:rsidRPr="001A43E0" w:rsidRDefault="009934C3" w:rsidP="002B6CDE">
            <w:pPr>
              <w:jc w:val="both"/>
              <w:rPr>
                <w:sz w:val="28"/>
                <w:szCs w:val="28"/>
              </w:rPr>
            </w:pPr>
            <w:r w:rsidRPr="00F13695">
              <w:rPr>
                <w:sz w:val="28"/>
                <w:szCs w:val="28"/>
              </w:rPr>
              <w:t>Повышение уровня благоустройства территории округа</w:t>
            </w:r>
          </w:p>
        </w:tc>
      </w:tr>
      <w:tr w:rsidR="009934C3" w:rsidRPr="001A43E0" w:rsidTr="009934C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C3" w:rsidRPr="001A43E0" w:rsidRDefault="009934C3" w:rsidP="002B6CDE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Задачи П</w:t>
            </w:r>
            <w:r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C3" w:rsidRDefault="009934C3" w:rsidP="002B6C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дворовых 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9934C3" w:rsidRDefault="009934C3" w:rsidP="002B6C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(парков, скверов, Набережных и т.д.)</w:t>
            </w:r>
          </w:p>
          <w:p w:rsidR="009934C3" w:rsidRDefault="009934C3" w:rsidP="002B6C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</w:t>
            </w:r>
            <w:r w:rsidRPr="00BF5394">
              <w:rPr>
                <w:rFonts w:ascii="Times New Roman" w:hAnsi="Times New Roman" w:cs="Times New Roman"/>
                <w:sz w:val="28"/>
                <w:szCs w:val="28"/>
              </w:rPr>
              <w:t>овлечен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BF5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</w:t>
            </w:r>
            <w:r w:rsidRPr="00BF539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организаций </w:t>
            </w:r>
            <w:r w:rsidRPr="00BF5394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реализацию мероприятий по благоустройству</w:t>
            </w:r>
          </w:p>
          <w:p w:rsidR="009934C3" w:rsidRPr="008101C0" w:rsidRDefault="009934C3" w:rsidP="002B6C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1B03E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Правил благоустройства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1B03EB">
              <w:rPr>
                <w:rFonts w:ascii="Times New Roman" w:hAnsi="Times New Roman" w:cs="Times New Roman"/>
                <w:sz w:val="28"/>
                <w:szCs w:val="28"/>
              </w:rPr>
              <w:t>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</w:tr>
      <w:tr w:rsidR="009934C3" w:rsidRPr="001A43E0" w:rsidTr="009934C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C3" w:rsidRPr="001A43E0" w:rsidRDefault="009934C3" w:rsidP="002B6CDE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</w:t>
            </w:r>
            <w:r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C3" w:rsidRPr="00CB3BDC" w:rsidRDefault="009934C3" w:rsidP="002B6C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B3BDC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9934C3" w:rsidRDefault="009934C3" w:rsidP="002B6C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B3BDC">
              <w:rPr>
                <w:rFonts w:ascii="Times New Roman" w:hAnsi="Times New Roman" w:cs="Times New Roman"/>
                <w:sz w:val="28"/>
                <w:szCs w:val="28"/>
              </w:rPr>
              <w:tab/>
              <w:t>Доля благоустроенных муниципальных территорий общего пользования от общего количества таких территорий.</w:t>
            </w:r>
          </w:p>
          <w:p w:rsidR="009934C3" w:rsidRDefault="009934C3" w:rsidP="002B6C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1264B2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МКД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4C3" w:rsidRDefault="009934C3" w:rsidP="002B6C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1264B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субботников по обустройству дворовых территорий в весенний и осенний периоды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4C3" w:rsidRPr="00521532" w:rsidRDefault="009934C3" w:rsidP="002B6C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1264B2">
              <w:rPr>
                <w:rFonts w:ascii="Times New Roman" w:hAnsi="Times New Roman" w:cs="Times New Roman"/>
                <w:sz w:val="28"/>
                <w:szCs w:val="28"/>
              </w:rPr>
              <w:t>Утверждение правил благоустройства территории МО (с учетом общественных обсуждений)</w:t>
            </w:r>
          </w:p>
        </w:tc>
      </w:tr>
      <w:tr w:rsidR="009934C3" w:rsidRPr="001A43E0" w:rsidTr="009934C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C3" w:rsidRPr="001A43E0" w:rsidRDefault="009934C3" w:rsidP="002B6CDE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>Срок и этапы  реализации П</w:t>
            </w:r>
            <w:r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C3" w:rsidRPr="001A43E0" w:rsidRDefault="009934C3" w:rsidP="002B6CDE">
            <w:pPr>
              <w:jc w:val="both"/>
              <w:rPr>
                <w:sz w:val="28"/>
                <w:szCs w:val="28"/>
              </w:rPr>
            </w:pPr>
            <w:r w:rsidRPr="00492ABC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мероприятий Подп</w:t>
            </w:r>
            <w:r w:rsidRPr="00492ABC">
              <w:rPr>
                <w:color w:val="000000"/>
                <w:sz w:val="28"/>
                <w:szCs w:val="28"/>
              </w:rPr>
              <w:t xml:space="preserve">рограммы рассчитаны на </w:t>
            </w:r>
            <w:r>
              <w:rPr>
                <w:color w:val="000000"/>
                <w:sz w:val="28"/>
                <w:szCs w:val="28"/>
              </w:rPr>
              <w:t>2017-2019г.</w:t>
            </w:r>
            <w:r w:rsidRPr="00492ABC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9934C3" w:rsidRPr="001A43E0" w:rsidTr="009934C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C3" w:rsidRPr="001A43E0" w:rsidRDefault="009934C3" w:rsidP="002B6CDE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Объем бюджетных ассигнований П</w:t>
            </w:r>
            <w:r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C3" w:rsidRPr="00C46A86" w:rsidRDefault="009934C3" w:rsidP="002B6CDE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9934C3" w:rsidRDefault="009934C3" w:rsidP="002B6CDE">
            <w:pPr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 xml:space="preserve">Всего </w:t>
            </w:r>
            <w:r w:rsidR="00961D82">
              <w:rPr>
                <w:sz w:val="28"/>
                <w:szCs w:val="28"/>
              </w:rPr>
              <w:t>-24700,73</w:t>
            </w:r>
            <w:r>
              <w:rPr>
                <w:sz w:val="28"/>
                <w:szCs w:val="28"/>
              </w:rPr>
              <w:t xml:space="preserve"> тыс. руб. в том числе:</w:t>
            </w:r>
          </w:p>
          <w:p w:rsidR="009934C3" w:rsidRDefault="009934C3" w:rsidP="002B6CD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 w:rsidRPr="00004534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E373B4" w:rsidRPr="00E373B4">
              <w:rPr>
                <w:rFonts w:ascii="Times New Roman" w:hAnsi="Times New Roman"/>
                <w:sz w:val="28"/>
                <w:szCs w:val="28"/>
              </w:rPr>
              <w:t>12240,31</w:t>
            </w:r>
            <w:r w:rsidR="00E37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3B4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.руб.</w:t>
            </w:r>
          </w:p>
          <w:p w:rsidR="009934C3" w:rsidRDefault="009934C3" w:rsidP="002B6CD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E373B4" w:rsidRPr="00E373B4">
              <w:rPr>
                <w:rFonts w:ascii="Times New Roman" w:hAnsi="Times New Roman"/>
                <w:sz w:val="28"/>
                <w:szCs w:val="28"/>
              </w:rPr>
              <w:t>8156,11</w:t>
            </w:r>
            <w:r w:rsidR="00E37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3B4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9934C3" w:rsidRDefault="009934C3" w:rsidP="002B6CD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="00E373B4">
              <w:rPr>
                <w:rFonts w:ascii="Times New Roman" w:hAnsi="Times New Roman"/>
                <w:sz w:val="28"/>
                <w:szCs w:val="28"/>
              </w:rPr>
              <w:t xml:space="preserve">86,33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934C3" w:rsidRDefault="009934C3" w:rsidP="002B6CD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9934C3" w:rsidRPr="00004534" w:rsidRDefault="009934C3" w:rsidP="002B6CD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          -0,00 тыс. руб.</w:t>
            </w:r>
          </w:p>
          <w:p w:rsidR="00895155" w:rsidRDefault="00895155" w:rsidP="00895155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95155" w:rsidRPr="00BC4D4F" w:rsidRDefault="00895155" w:rsidP="00895155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C4D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812E4">
              <w:rPr>
                <w:sz w:val="28"/>
                <w:szCs w:val="28"/>
              </w:rPr>
              <w:t>24915,4</w:t>
            </w:r>
            <w:r w:rsidRPr="00BC4D4F">
              <w:rPr>
                <w:sz w:val="28"/>
                <w:szCs w:val="28"/>
              </w:rPr>
              <w:t>тыс. руб.</w:t>
            </w:r>
          </w:p>
          <w:p w:rsidR="009934C3" w:rsidRPr="00C46A86" w:rsidRDefault="00895155" w:rsidP="00895155">
            <w:pPr>
              <w:jc w:val="both"/>
              <w:rPr>
                <w:sz w:val="28"/>
                <w:szCs w:val="28"/>
              </w:rPr>
            </w:pPr>
            <w:r w:rsidRPr="00BC4D4F">
              <w:rPr>
                <w:sz w:val="28"/>
                <w:szCs w:val="28"/>
              </w:rPr>
              <w:t xml:space="preserve">2017 год -  </w:t>
            </w:r>
            <w:r w:rsidRPr="00E812E4">
              <w:rPr>
                <w:sz w:val="28"/>
                <w:szCs w:val="28"/>
              </w:rPr>
              <w:t>24915,4</w:t>
            </w:r>
            <w:r w:rsidRPr="00E812E4">
              <w:rPr>
                <w:bCs/>
                <w:color w:val="000000"/>
                <w:sz w:val="28"/>
                <w:szCs w:val="28"/>
              </w:rPr>
              <w:t>тыс.</w:t>
            </w:r>
            <w:r w:rsidRPr="00E812E4">
              <w:rPr>
                <w:sz w:val="28"/>
                <w:szCs w:val="28"/>
              </w:rPr>
              <w:t xml:space="preserve"> руб.</w:t>
            </w:r>
          </w:p>
        </w:tc>
      </w:tr>
      <w:tr w:rsidR="009934C3" w:rsidRPr="001A43E0" w:rsidTr="009934C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C3" w:rsidRPr="001A43E0" w:rsidRDefault="009934C3" w:rsidP="002B6C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9934C3" w:rsidRPr="001A43E0" w:rsidRDefault="009934C3" w:rsidP="002B6C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C3" w:rsidRDefault="009934C3" w:rsidP="002B6CD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C6741E">
              <w:rPr>
                <w:color w:val="000000"/>
                <w:sz w:val="28"/>
                <w:szCs w:val="28"/>
              </w:rPr>
              <w:t xml:space="preserve">Приведение в нормативное состояние  </w:t>
            </w:r>
            <w:r>
              <w:rPr>
                <w:color w:val="000000"/>
                <w:sz w:val="28"/>
                <w:szCs w:val="28"/>
              </w:rPr>
              <w:t xml:space="preserve">дворовых территорий и территорий общего пользования </w:t>
            </w:r>
            <w:r w:rsidRPr="00360305">
              <w:rPr>
                <w:color w:val="000000"/>
                <w:sz w:val="28"/>
                <w:szCs w:val="28"/>
              </w:rPr>
              <w:t>городского округа.</w:t>
            </w:r>
          </w:p>
          <w:p w:rsidR="009934C3" w:rsidRPr="008C7637" w:rsidRDefault="009934C3" w:rsidP="002B6CD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934C3" w:rsidRDefault="009934C3" w:rsidP="009934C3">
      <w:pPr>
        <w:rPr>
          <w:sz w:val="28"/>
          <w:szCs w:val="28"/>
        </w:rPr>
      </w:pPr>
    </w:p>
    <w:p w:rsidR="009934C3" w:rsidRDefault="009934C3" w:rsidP="009934C3">
      <w:r>
        <w:t xml:space="preserve">  *подпрограмма действует до 31.12.2017г.</w:t>
      </w:r>
    </w:p>
    <w:p w:rsidR="000F7370" w:rsidRDefault="000F7370" w:rsidP="00A55731">
      <w:pPr>
        <w:jc w:val="both"/>
        <w:rPr>
          <w:sz w:val="28"/>
          <w:szCs w:val="28"/>
        </w:rPr>
      </w:pPr>
    </w:p>
    <w:p w:rsidR="008A2AC1" w:rsidRDefault="008A2AC1" w:rsidP="00A55731">
      <w:pPr>
        <w:jc w:val="both"/>
        <w:rPr>
          <w:sz w:val="28"/>
          <w:szCs w:val="28"/>
        </w:rPr>
      </w:pPr>
    </w:p>
    <w:p w:rsidR="000F7370" w:rsidRDefault="000F7370" w:rsidP="00A55731">
      <w:pPr>
        <w:jc w:val="both"/>
        <w:rPr>
          <w:sz w:val="28"/>
          <w:szCs w:val="28"/>
        </w:rPr>
      </w:pPr>
    </w:p>
    <w:p w:rsidR="00662D87" w:rsidRDefault="00662D87" w:rsidP="00A55731">
      <w:pPr>
        <w:jc w:val="both"/>
        <w:rPr>
          <w:sz w:val="28"/>
          <w:szCs w:val="28"/>
        </w:rPr>
        <w:sectPr w:rsidR="00662D87" w:rsidSect="00E55126">
          <w:pgSz w:w="11906" w:h="16838"/>
          <w:pgMar w:top="851" w:right="851" w:bottom="397" w:left="1418" w:header="709" w:footer="709" w:gutter="0"/>
          <w:cols w:space="708"/>
          <w:docGrid w:linePitch="360"/>
        </w:sectPr>
      </w:pPr>
    </w:p>
    <w:tbl>
      <w:tblPr>
        <w:tblW w:w="0" w:type="auto"/>
        <w:tblInd w:w="9747" w:type="dxa"/>
        <w:tblLook w:val="04A0"/>
      </w:tblPr>
      <w:tblGrid>
        <w:gridCol w:w="6173"/>
      </w:tblGrid>
      <w:tr w:rsidR="00662D87" w:rsidRPr="00EA09FE" w:rsidTr="00C47C12">
        <w:tc>
          <w:tcPr>
            <w:tcW w:w="6173" w:type="dxa"/>
            <w:shd w:val="clear" w:color="auto" w:fill="auto"/>
          </w:tcPr>
          <w:p w:rsidR="00662D87" w:rsidRPr="00EA09FE" w:rsidRDefault="00662D87" w:rsidP="00C47C12">
            <w:pPr>
              <w:tabs>
                <w:tab w:val="left" w:pos="5103"/>
                <w:tab w:val="left" w:pos="7380"/>
                <w:tab w:val="left" w:pos="10773"/>
                <w:tab w:val="left" w:pos="10915"/>
              </w:tabs>
              <w:rPr>
                <w:sz w:val="28"/>
                <w:szCs w:val="28"/>
              </w:rPr>
            </w:pPr>
            <w:r w:rsidRPr="00EA09FE">
              <w:rPr>
                <w:sz w:val="28"/>
                <w:szCs w:val="28"/>
              </w:rPr>
              <w:lastRenderedPageBreak/>
              <w:t xml:space="preserve">Приложение № 6  к муниципальной               </w:t>
            </w:r>
          </w:p>
          <w:p w:rsidR="00662D87" w:rsidRPr="00EA09FE" w:rsidRDefault="00662D87" w:rsidP="00C47C12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</w:rPr>
            </w:pPr>
            <w:r w:rsidRPr="00EA09FE">
              <w:rPr>
                <w:sz w:val="28"/>
                <w:szCs w:val="28"/>
              </w:rPr>
              <w:t xml:space="preserve">Программе «Благоустройство  и          </w:t>
            </w:r>
          </w:p>
          <w:p w:rsidR="00662D87" w:rsidRPr="00EA09FE" w:rsidRDefault="00662D87" w:rsidP="00C47C12">
            <w:pPr>
              <w:tabs>
                <w:tab w:val="left" w:pos="7380"/>
              </w:tabs>
              <w:spacing w:line="276" w:lineRule="auto"/>
              <w:rPr>
                <w:bCs/>
                <w:sz w:val="28"/>
                <w:szCs w:val="28"/>
              </w:rPr>
            </w:pPr>
            <w:r w:rsidRPr="00EA09FE">
              <w:rPr>
                <w:sz w:val="28"/>
                <w:szCs w:val="28"/>
              </w:rPr>
              <w:t xml:space="preserve">озеленение   на территории </w:t>
            </w:r>
            <w:r w:rsidRPr="00EA09FE">
              <w:rPr>
                <w:bCs/>
                <w:sz w:val="28"/>
                <w:szCs w:val="28"/>
              </w:rPr>
              <w:t xml:space="preserve">  муниципального  образования  </w:t>
            </w:r>
            <w:r>
              <w:rPr>
                <w:sz w:val="28"/>
                <w:szCs w:val="28"/>
              </w:rPr>
              <w:t>Соль-Илецкого городской</w:t>
            </w:r>
            <w:r w:rsidRPr="00EA09FE">
              <w:rPr>
                <w:sz w:val="28"/>
                <w:szCs w:val="28"/>
              </w:rPr>
              <w:t xml:space="preserve"> округ»                                                        </w:t>
            </w:r>
          </w:p>
        </w:tc>
      </w:tr>
    </w:tbl>
    <w:p w:rsidR="00662D87" w:rsidRPr="00D24672" w:rsidRDefault="00662D87" w:rsidP="00662D87">
      <w:pPr>
        <w:spacing w:line="276" w:lineRule="auto"/>
        <w:jc w:val="center"/>
      </w:pPr>
      <w:r>
        <w:rPr>
          <w:sz w:val="28"/>
          <w:szCs w:val="28"/>
        </w:rPr>
        <w:t xml:space="preserve">    </w:t>
      </w:r>
      <w:r w:rsidRPr="00D24672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662D87" w:rsidRPr="0050242A" w:rsidRDefault="00662D87" w:rsidP="00662D87">
      <w:pPr>
        <w:jc w:val="center"/>
        <w:outlineLvl w:val="0"/>
        <w:rPr>
          <w:sz w:val="24"/>
          <w:szCs w:val="24"/>
        </w:rPr>
      </w:pPr>
      <w:r w:rsidRPr="0050242A">
        <w:rPr>
          <w:sz w:val="24"/>
          <w:szCs w:val="24"/>
        </w:rPr>
        <w:t>Сведения</w:t>
      </w:r>
    </w:p>
    <w:p w:rsidR="00662D87" w:rsidRPr="0050242A" w:rsidRDefault="00662D87" w:rsidP="00662D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242A">
        <w:rPr>
          <w:rFonts w:ascii="Times New Roman" w:hAnsi="Times New Roman" w:cs="Times New Roman"/>
          <w:sz w:val="24"/>
          <w:szCs w:val="24"/>
        </w:rPr>
        <w:t>о показателях</w:t>
      </w:r>
      <w:r w:rsidRPr="00174B1B">
        <w:t xml:space="preserve"> </w:t>
      </w:r>
      <w:r>
        <w:t>(</w:t>
      </w:r>
      <w:r w:rsidRPr="00174B1B">
        <w:rPr>
          <w:rFonts w:ascii="Times New Roman" w:hAnsi="Times New Roman" w:cs="Times New Roman"/>
          <w:sz w:val="24"/>
          <w:szCs w:val="24"/>
        </w:rPr>
        <w:t>индикаторах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242A">
        <w:rPr>
          <w:rFonts w:ascii="Times New Roman" w:hAnsi="Times New Roman" w:cs="Times New Roman"/>
          <w:sz w:val="24"/>
          <w:szCs w:val="24"/>
        </w:rPr>
        <w:t xml:space="preserve"> Программы,</w:t>
      </w:r>
    </w:p>
    <w:p w:rsidR="00662D87" w:rsidRDefault="00662D87" w:rsidP="00662D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 и их значения </w:t>
      </w:r>
    </w:p>
    <w:p w:rsidR="00662D87" w:rsidRPr="0050242A" w:rsidRDefault="00662D87" w:rsidP="00662D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Таблица 1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4658"/>
        <w:gridCol w:w="72"/>
        <w:gridCol w:w="38"/>
        <w:gridCol w:w="1282"/>
        <w:gridCol w:w="30"/>
        <w:gridCol w:w="1430"/>
        <w:gridCol w:w="8"/>
        <w:gridCol w:w="1202"/>
        <w:gridCol w:w="8"/>
        <w:gridCol w:w="102"/>
        <w:gridCol w:w="1100"/>
        <w:gridCol w:w="8"/>
        <w:gridCol w:w="1532"/>
        <w:gridCol w:w="8"/>
        <w:gridCol w:w="1422"/>
        <w:gridCol w:w="1100"/>
        <w:gridCol w:w="110"/>
        <w:gridCol w:w="1210"/>
      </w:tblGrid>
      <w:tr w:rsidR="00662D87" w:rsidRPr="00AD2908" w:rsidTr="00C47C12">
        <w:trPr>
          <w:trHeight w:val="257"/>
        </w:trPr>
        <w:tc>
          <w:tcPr>
            <w:tcW w:w="438" w:type="dxa"/>
            <w:vMerge w:val="restart"/>
          </w:tcPr>
          <w:p w:rsidR="00662D87" w:rsidRPr="007817B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4658" w:type="dxa"/>
            <w:vMerge w:val="restart"/>
          </w:tcPr>
          <w:p w:rsidR="00662D87" w:rsidRPr="007817B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422" w:type="dxa"/>
            <w:gridSpan w:val="4"/>
            <w:vMerge w:val="restart"/>
          </w:tcPr>
          <w:p w:rsidR="00662D87" w:rsidRPr="007817B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662D87" w:rsidRPr="007817B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0" w:type="dxa"/>
            <w:gridSpan w:val="13"/>
          </w:tcPr>
          <w:p w:rsidR="00662D87" w:rsidRPr="007817B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Значения целевых индикаторов (показателей)</w:t>
            </w:r>
          </w:p>
        </w:tc>
      </w:tr>
      <w:tr w:rsidR="00662D87" w:rsidRPr="00AD2908" w:rsidTr="00C47C12">
        <w:trPr>
          <w:trHeight w:val="615"/>
        </w:trPr>
        <w:tc>
          <w:tcPr>
            <w:tcW w:w="438" w:type="dxa"/>
            <w:vMerge/>
          </w:tcPr>
          <w:p w:rsidR="00662D87" w:rsidRPr="00AD2908" w:rsidRDefault="00662D87" w:rsidP="00C47C12"/>
        </w:tc>
        <w:tc>
          <w:tcPr>
            <w:tcW w:w="4658" w:type="dxa"/>
            <w:vMerge/>
          </w:tcPr>
          <w:p w:rsidR="00662D87" w:rsidRPr="00AD2908" w:rsidRDefault="00662D87" w:rsidP="00C47C12"/>
        </w:tc>
        <w:tc>
          <w:tcPr>
            <w:tcW w:w="1422" w:type="dxa"/>
            <w:gridSpan w:val="4"/>
            <w:vMerge/>
          </w:tcPr>
          <w:p w:rsidR="00662D87" w:rsidRPr="007817B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0" w:type="dxa"/>
          </w:tcPr>
          <w:p w:rsidR="00662D87" w:rsidRPr="00AD2908" w:rsidRDefault="00662D87" w:rsidP="00C47C12">
            <w:pPr>
              <w:jc w:val="center"/>
            </w:pPr>
            <w:r>
              <w:t>Исходные показатели базового года</w:t>
            </w:r>
          </w:p>
        </w:tc>
        <w:tc>
          <w:tcPr>
            <w:tcW w:w="1320" w:type="dxa"/>
            <w:gridSpan w:val="4"/>
          </w:tcPr>
          <w:p w:rsidR="00662D87" w:rsidRPr="00AD2908" w:rsidRDefault="00662D87" w:rsidP="00C47C12">
            <w:pPr>
              <w:jc w:val="center"/>
            </w:pPr>
            <w:r w:rsidRPr="00AD2908">
              <w:t>2015 год</w:t>
            </w:r>
          </w:p>
        </w:tc>
        <w:tc>
          <w:tcPr>
            <w:tcW w:w="1100" w:type="dxa"/>
          </w:tcPr>
          <w:p w:rsidR="00662D87" w:rsidRPr="00AD2908" w:rsidRDefault="00662D87" w:rsidP="00C47C12">
            <w:r>
              <w:t xml:space="preserve"> </w:t>
            </w:r>
            <w:r w:rsidRPr="00AD2908">
              <w:t>2016 год</w:t>
            </w:r>
          </w:p>
        </w:tc>
        <w:tc>
          <w:tcPr>
            <w:tcW w:w="1540" w:type="dxa"/>
            <w:gridSpan w:val="2"/>
          </w:tcPr>
          <w:p w:rsidR="00662D87" w:rsidRPr="00AD2908" w:rsidRDefault="00662D87" w:rsidP="00C47C12">
            <w:r>
              <w:t xml:space="preserve">   </w:t>
            </w:r>
            <w:r w:rsidRPr="00AD2908">
              <w:t>2017 год</w:t>
            </w:r>
          </w:p>
        </w:tc>
        <w:tc>
          <w:tcPr>
            <w:tcW w:w="1430" w:type="dxa"/>
            <w:gridSpan w:val="2"/>
          </w:tcPr>
          <w:p w:rsidR="00662D87" w:rsidRPr="00AD2908" w:rsidRDefault="00662D87" w:rsidP="00C47C12">
            <w:r>
              <w:t>2018год</w:t>
            </w:r>
          </w:p>
        </w:tc>
        <w:tc>
          <w:tcPr>
            <w:tcW w:w="1100" w:type="dxa"/>
          </w:tcPr>
          <w:p w:rsidR="00662D87" w:rsidRPr="00AD2908" w:rsidRDefault="00662D87" w:rsidP="00C47C12">
            <w:r>
              <w:t>2019 год</w:t>
            </w:r>
          </w:p>
        </w:tc>
        <w:tc>
          <w:tcPr>
            <w:tcW w:w="1320" w:type="dxa"/>
            <w:gridSpan w:val="2"/>
          </w:tcPr>
          <w:p w:rsidR="00662D87" w:rsidRPr="00AD2908" w:rsidRDefault="00662D87" w:rsidP="00C47C12">
            <w:r>
              <w:t>2020 год</w:t>
            </w:r>
          </w:p>
        </w:tc>
      </w:tr>
      <w:tr w:rsidR="00662D87" w:rsidRPr="00AD2908" w:rsidTr="00C47C12">
        <w:trPr>
          <w:trHeight w:val="436"/>
        </w:trPr>
        <w:tc>
          <w:tcPr>
            <w:tcW w:w="438" w:type="dxa"/>
            <w:vMerge/>
          </w:tcPr>
          <w:p w:rsidR="00662D87" w:rsidRPr="00AD2908" w:rsidRDefault="00662D87" w:rsidP="00C47C12"/>
        </w:tc>
        <w:tc>
          <w:tcPr>
            <w:tcW w:w="4658" w:type="dxa"/>
            <w:vMerge/>
          </w:tcPr>
          <w:p w:rsidR="00662D87" w:rsidRPr="00AD2908" w:rsidRDefault="00662D87" w:rsidP="00C47C12"/>
        </w:tc>
        <w:tc>
          <w:tcPr>
            <w:tcW w:w="1422" w:type="dxa"/>
            <w:gridSpan w:val="4"/>
            <w:vMerge/>
          </w:tcPr>
          <w:p w:rsidR="00662D87" w:rsidRPr="007817B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0" w:type="dxa"/>
          </w:tcPr>
          <w:p w:rsidR="00662D87" w:rsidRPr="007817B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gridSpan w:val="4"/>
          </w:tcPr>
          <w:p w:rsidR="00662D87" w:rsidRPr="007817B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</w:tcPr>
          <w:p w:rsidR="00662D87" w:rsidRPr="00AD2908" w:rsidRDefault="00662D87" w:rsidP="00C47C12">
            <w:r w:rsidRPr="00AD2908">
              <w:t>Прогноз</w:t>
            </w:r>
          </w:p>
        </w:tc>
        <w:tc>
          <w:tcPr>
            <w:tcW w:w="1540" w:type="dxa"/>
            <w:gridSpan w:val="2"/>
          </w:tcPr>
          <w:p w:rsidR="00662D87" w:rsidRPr="00AD2908" w:rsidRDefault="00662D87" w:rsidP="00C47C12">
            <w:r>
              <w:t xml:space="preserve">   </w:t>
            </w:r>
            <w:r w:rsidRPr="00AD2908">
              <w:t>Прогноз</w:t>
            </w:r>
          </w:p>
        </w:tc>
        <w:tc>
          <w:tcPr>
            <w:tcW w:w="1430" w:type="dxa"/>
            <w:gridSpan w:val="2"/>
          </w:tcPr>
          <w:p w:rsidR="00662D87" w:rsidRPr="00AD2908" w:rsidRDefault="00662D87" w:rsidP="00C47C12">
            <w:r>
              <w:t xml:space="preserve">Прогноз </w:t>
            </w:r>
          </w:p>
        </w:tc>
        <w:tc>
          <w:tcPr>
            <w:tcW w:w="1100" w:type="dxa"/>
          </w:tcPr>
          <w:p w:rsidR="00662D87" w:rsidRPr="00AD2908" w:rsidRDefault="00662D87" w:rsidP="00C47C12">
            <w:r>
              <w:t xml:space="preserve">Прогноз </w:t>
            </w:r>
          </w:p>
        </w:tc>
        <w:tc>
          <w:tcPr>
            <w:tcW w:w="1320" w:type="dxa"/>
            <w:gridSpan w:val="2"/>
          </w:tcPr>
          <w:p w:rsidR="00662D87" w:rsidRPr="00AD2908" w:rsidRDefault="00662D87" w:rsidP="00C47C12">
            <w:r>
              <w:t>Прогноз</w:t>
            </w:r>
          </w:p>
        </w:tc>
      </w:tr>
      <w:tr w:rsidR="00662D87" w:rsidRPr="00AD2908" w:rsidTr="00C47C12">
        <w:trPr>
          <w:trHeight w:val="430"/>
        </w:trPr>
        <w:tc>
          <w:tcPr>
            <w:tcW w:w="438" w:type="dxa"/>
          </w:tcPr>
          <w:p w:rsidR="00662D87" w:rsidRPr="00AD2908" w:rsidRDefault="00662D87" w:rsidP="00C47C12">
            <w:pPr>
              <w:jc w:val="center"/>
            </w:pPr>
            <w:r w:rsidRPr="00AD2908">
              <w:t>1</w:t>
            </w:r>
          </w:p>
        </w:tc>
        <w:tc>
          <w:tcPr>
            <w:tcW w:w="4658" w:type="dxa"/>
          </w:tcPr>
          <w:p w:rsidR="00662D87" w:rsidRPr="00AD2908" w:rsidRDefault="00662D87" w:rsidP="00C47C12">
            <w:pPr>
              <w:jc w:val="center"/>
            </w:pPr>
            <w:r w:rsidRPr="00AD2908">
              <w:t>2</w:t>
            </w:r>
          </w:p>
        </w:tc>
        <w:tc>
          <w:tcPr>
            <w:tcW w:w="1422" w:type="dxa"/>
            <w:gridSpan w:val="4"/>
          </w:tcPr>
          <w:p w:rsidR="00662D87" w:rsidRPr="007817B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30" w:type="dxa"/>
          </w:tcPr>
          <w:p w:rsidR="00662D87" w:rsidRPr="007817B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20" w:type="dxa"/>
            <w:gridSpan w:val="4"/>
          </w:tcPr>
          <w:p w:rsidR="00662D87" w:rsidRPr="007817B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00" w:type="dxa"/>
          </w:tcPr>
          <w:p w:rsidR="00662D87" w:rsidRPr="00AD2908" w:rsidRDefault="00662D87" w:rsidP="00C47C12">
            <w:pPr>
              <w:jc w:val="center"/>
            </w:pPr>
            <w:r w:rsidRPr="00AD2908">
              <w:t>6</w:t>
            </w:r>
          </w:p>
        </w:tc>
        <w:tc>
          <w:tcPr>
            <w:tcW w:w="1540" w:type="dxa"/>
            <w:gridSpan w:val="2"/>
          </w:tcPr>
          <w:p w:rsidR="00662D87" w:rsidRPr="00AD2908" w:rsidRDefault="00662D87" w:rsidP="00C47C12">
            <w:pPr>
              <w:jc w:val="center"/>
            </w:pPr>
            <w:r w:rsidRPr="00AD2908">
              <w:t>7</w:t>
            </w:r>
          </w:p>
        </w:tc>
        <w:tc>
          <w:tcPr>
            <w:tcW w:w="1430" w:type="dxa"/>
            <w:gridSpan w:val="2"/>
          </w:tcPr>
          <w:p w:rsidR="00662D87" w:rsidRPr="00AD2908" w:rsidRDefault="00662D87" w:rsidP="00C47C12">
            <w:pPr>
              <w:jc w:val="center"/>
            </w:pPr>
            <w:r>
              <w:t>8</w:t>
            </w:r>
          </w:p>
        </w:tc>
        <w:tc>
          <w:tcPr>
            <w:tcW w:w="1100" w:type="dxa"/>
          </w:tcPr>
          <w:p w:rsidR="00662D87" w:rsidRPr="00AD2908" w:rsidRDefault="00662D87" w:rsidP="00C47C12">
            <w:pPr>
              <w:jc w:val="center"/>
            </w:pPr>
            <w:r>
              <w:t>9</w:t>
            </w:r>
          </w:p>
        </w:tc>
        <w:tc>
          <w:tcPr>
            <w:tcW w:w="1320" w:type="dxa"/>
            <w:gridSpan w:val="2"/>
          </w:tcPr>
          <w:p w:rsidR="00662D87" w:rsidRPr="00AD2908" w:rsidRDefault="00662D87" w:rsidP="00C47C12">
            <w:pPr>
              <w:jc w:val="center"/>
            </w:pPr>
            <w:r>
              <w:t>10</w:t>
            </w:r>
          </w:p>
        </w:tc>
      </w:tr>
      <w:tr w:rsidR="00662D87" w:rsidRPr="00AD2908" w:rsidTr="00C47C12">
        <w:trPr>
          <w:trHeight w:val="499"/>
        </w:trPr>
        <w:tc>
          <w:tcPr>
            <w:tcW w:w="438" w:type="dxa"/>
          </w:tcPr>
          <w:p w:rsidR="00662D87" w:rsidRPr="00212D6C" w:rsidRDefault="00662D87" w:rsidP="00C47C12">
            <w:pPr>
              <w:jc w:val="center"/>
            </w:pPr>
            <w:r w:rsidRPr="00212D6C">
              <w:t>1.</w:t>
            </w:r>
          </w:p>
        </w:tc>
        <w:tc>
          <w:tcPr>
            <w:tcW w:w="4658" w:type="dxa"/>
          </w:tcPr>
          <w:p w:rsidR="00662D87" w:rsidRPr="00363E7F" w:rsidRDefault="00662D87" w:rsidP="00C47C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E7F">
              <w:t>Уровень озеленения территории парков и скверов</w:t>
            </w:r>
          </w:p>
        </w:tc>
        <w:tc>
          <w:tcPr>
            <w:tcW w:w="1422" w:type="dxa"/>
            <w:gridSpan w:val="4"/>
          </w:tcPr>
          <w:p w:rsidR="00662D87" w:rsidRPr="00363E7F" w:rsidRDefault="00662D87" w:rsidP="00C47C12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%</w:t>
            </w:r>
          </w:p>
        </w:tc>
        <w:tc>
          <w:tcPr>
            <w:tcW w:w="1430" w:type="dxa"/>
          </w:tcPr>
          <w:p w:rsidR="00662D87" w:rsidRPr="00363E7F" w:rsidRDefault="00662D87" w:rsidP="00C47C12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50</w:t>
            </w:r>
          </w:p>
        </w:tc>
        <w:tc>
          <w:tcPr>
            <w:tcW w:w="1320" w:type="dxa"/>
            <w:gridSpan w:val="4"/>
          </w:tcPr>
          <w:p w:rsidR="00662D87" w:rsidRPr="00363E7F" w:rsidRDefault="00662D87" w:rsidP="00C47C12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662D87" w:rsidRPr="00363E7F" w:rsidRDefault="00662D87" w:rsidP="00C47C12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53</w:t>
            </w:r>
          </w:p>
        </w:tc>
        <w:tc>
          <w:tcPr>
            <w:tcW w:w="1540" w:type="dxa"/>
            <w:gridSpan w:val="2"/>
          </w:tcPr>
          <w:p w:rsidR="00662D87" w:rsidRPr="00363E7F" w:rsidRDefault="00662D87" w:rsidP="00C47C12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55</w:t>
            </w:r>
          </w:p>
        </w:tc>
        <w:tc>
          <w:tcPr>
            <w:tcW w:w="1430" w:type="dxa"/>
            <w:gridSpan w:val="2"/>
          </w:tcPr>
          <w:p w:rsidR="00662D87" w:rsidRPr="00363E7F" w:rsidRDefault="00662D87" w:rsidP="00C47C12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662D87" w:rsidRPr="00363E7F" w:rsidRDefault="00662D87" w:rsidP="00C47C12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60</w:t>
            </w:r>
          </w:p>
        </w:tc>
        <w:tc>
          <w:tcPr>
            <w:tcW w:w="1320" w:type="dxa"/>
            <w:gridSpan w:val="2"/>
          </w:tcPr>
          <w:p w:rsidR="00662D87" w:rsidRPr="00363E7F" w:rsidRDefault="00662D87" w:rsidP="00C47C12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63</w:t>
            </w:r>
          </w:p>
        </w:tc>
      </w:tr>
      <w:tr w:rsidR="00662D87" w:rsidRPr="00AD2908" w:rsidTr="00C47C12">
        <w:trPr>
          <w:trHeight w:val="623"/>
        </w:trPr>
        <w:tc>
          <w:tcPr>
            <w:tcW w:w="438" w:type="dxa"/>
          </w:tcPr>
          <w:p w:rsidR="00662D87" w:rsidRPr="00212D6C" w:rsidRDefault="00662D87" w:rsidP="00C47C12">
            <w:pPr>
              <w:jc w:val="center"/>
            </w:pPr>
            <w:r>
              <w:t>2.</w:t>
            </w:r>
          </w:p>
        </w:tc>
        <w:tc>
          <w:tcPr>
            <w:tcW w:w="4658" w:type="dxa"/>
          </w:tcPr>
          <w:p w:rsidR="00662D87" w:rsidRPr="00156CD0" w:rsidRDefault="00662D87" w:rsidP="00C47C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CD0">
              <w:rPr>
                <w:sz w:val="24"/>
                <w:szCs w:val="24"/>
              </w:rPr>
              <w:t xml:space="preserve">Сокращение обращений граждан по вопросам некачественного содержания территории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22" w:type="dxa"/>
            <w:gridSpan w:val="4"/>
          </w:tcPr>
          <w:p w:rsidR="00662D87" w:rsidRPr="00212D6C" w:rsidRDefault="00662D87" w:rsidP="00C47C1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30" w:type="dxa"/>
          </w:tcPr>
          <w:p w:rsidR="00662D87" w:rsidRPr="00156CD0" w:rsidRDefault="00662D87" w:rsidP="00C47C12">
            <w:pPr>
              <w:jc w:val="center"/>
            </w:pPr>
            <w:r>
              <w:t>100</w:t>
            </w:r>
          </w:p>
        </w:tc>
        <w:tc>
          <w:tcPr>
            <w:tcW w:w="1320" w:type="dxa"/>
            <w:gridSpan w:val="4"/>
          </w:tcPr>
          <w:p w:rsidR="00662D87" w:rsidRPr="00156CD0" w:rsidRDefault="00662D87" w:rsidP="00C47C12">
            <w:pPr>
              <w:jc w:val="center"/>
            </w:pPr>
            <w:r w:rsidRPr="00156CD0">
              <w:t>100</w:t>
            </w:r>
          </w:p>
        </w:tc>
        <w:tc>
          <w:tcPr>
            <w:tcW w:w="1100" w:type="dxa"/>
          </w:tcPr>
          <w:p w:rsidR="00662D87" w:rsidRPr="00156CD0" w:rsidRDefault="00662D87" w:rsidP="00C47C12">
            <w:pPr>
              <w:jc w:val="center"/>
            </w:pPr>
            <w:r w:rsidRPr="00156CD0">
              <w:t>97</w:t>
            </w:r>
          </w:p>
        </w:tc>
        <w:tc>
          <w:tcPr>
            <w:tcW w:w="1540" w:type="dxa"/>
            <w:gridSpan w:val="2"/>
          </w:tcPr>
          <w:p w:rsidR="00662D87" w:rsidRPr="00156CD0" w:rsidRDefault="00662D87" w:rsidP="00C47C12">
            <w:pPr>
              <w:jc w:val="center"/>
            </w:pPr>
            <w:r w:rsidRPr="00156CD0">
              <w:t>95</w:t>
            </w:r>
          </w:p>
        </w:tc>
        <w:tc>
          <w:tcPr>
            <w:tcW w:w="1430" w:type="dxa"/>
            <w:gridSpan w:val="2"/>
          </w:tcPr>
          <w:p w:rsidR="00662D87" w:rsidRPr="00785697" w:rsidRDefault="00662D87" w:rsidP="00C47C12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100" w:type="dxa"/>
          </w:tcPr>
          <w:p w:rsidR="00662D87" w:rsidRPr="00785697" w:rsidRDefault="00662D87" w:rsidP="00C47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320" w:type="dxa"/>
            <w:gridSpan w:val="2"/>
          </w:tcPr>
          <w:p w:rsidR="00662D87" w:rsidRPr="00785697" w:rsidRDefault="00662D87" w:rsidP="00C47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662D87" w:rsidRPr="00AD2908" w:rsidTr="00C47C12">
        <w:trPr>
          <w:trHeight w:val="544"/>
        </w:trPr>
        <w:tc>
          <w:tcPr>
            <w:tcW w:w="438" w:type="dxa"/>
          </w:tcPr>
          <w:p w:rsidR="00662D87" w:rsidRPr="00212D6C" w:rsidRDefault="00662D87" w:rsidP="00C47C12">
            <w:pPr>
              <w:jc w:val="center"/>
            </w:pPr>
            <w:r>
              <w:t>3.</w:t>
            </w:r>
          </w:p>
        </w:tc>
        <w:tc>
          <w:tcPr>
            <w:tcW w:w="4658" w:type="dxa"/>
          </w:tcPr>
          <w:p w:rsidR="00662D87" w:rsidRPr="00156CD0" w:rsidRDefault="00662D87" w:rsidP="00C47C12">
            <w:pPr>
              <w:rPr>
                <w:sz w:val="24"/>
                <w:szCs w:val="24"/>
              </w:rPr>
            </w:pPr>
            <w:r w:rsidRPr="00F317D7">
              <w:rPr>
                <w:sz w:val="24"/>
                <w:szCs w:val="24"/>
              </w:rPr>
              <w:t>Доля освещенности улиц населенных пунктов округа</w:t>
            </w:r>
          </w:p>
        </w:tc>
        <w:tc>
          <w:tcPr>
            <w:tcW w:w="1422" w:type="dxa"/>
            <w:gridSpan w:val="4"/>
          </w:tcPr>
          <w:p w:rsidR="00662D87" w:rsidRPr="00A31E8A" w:rsidRDefault="00662D87" w:rsidP="00C47C12">
            <w:pPr>
              <w:jc w:val="center"/>
              <w:rPr>
                <w:sz w:val="24"/>
                <w:szCs w:val="24"/>
                <w:highlight w:val="yellow"/>
              </w:rPr>
            </w:pPr>
            <w:r w:rsidRPr="00A31E8A">
              <w:rPr>
                <w:sz w:val="24"/>
                <w:szCs w:val="24"/>
              </w:rPr>
              <w:t>%</w:t>
            </w:r>
          </w:p>
        </w:tc>
        <w:tc>
          <w:tcPr>
            <w:tcW w:w="1430" w:type="dxa"/>
          </w:tcPr>
          <w:p w:rsidR="00662D87" w:rsidRPr="00680B44" w:rsidRDefault="00662D87" w:rsidP="00C47C12">
            <w:pPr>
              <w:jc w:val="center"/>
              <w:rPr>
                <w:color w:val="000000"/>
              </w:rPr>
            </w:pPr>
            <w:r w:rsidRPr="00680B44">
              <w:rPr>
                <w:color w:val="000000"/>
              </w:rPr>
              <w:t>29,8</w:t>
            </w:r>
          </w:p>
          <w:p w:rsidR="00662D87" w:rsidRPr="00680B44" w:rsidRDefault="00662D87" w:rsidP="00C47C1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gridSpan w:val="4"/>
          </w:tcPr>
          <w:p w:rsidR="00662D87" w:rsidRPr="00680B44" w:rsidRDefault="00662D87" w:rsidP="00C47C12">
            <w:pPr>
              <w:jc w:val="center"/>
              <w:rPr>
                <w:color w:val="000000"/>
              </w:rPr>
            </w:pPr>
            <w:r w:rsidRPr="00680B44">
              <w:rPr>
                <w:color w:val="000000"/>
              </w:rPr>
              <w:t>29,8</w:t>
            </w:r>
          </w:p>
          <w:p w:rsidR="00662D87" w:rsidRPr="00680B44" w:rsidRDefault="00662D87" w:rsidP="00C47C1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662D87" w:rsidRPr="000E2A4E" w:rsidRDefault="00662D87" w:rsidP="00C47C12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30</w:t>
            </w:r>
          </w:p>
        </w:tc>
        <w:tc>
          <w:tcPr>
            <w:tcW w:w="1540" w:type="dxa"/>
            <w:gridSpan w:val="2"/>
          </w:tcPr>
          <w:p w:rsidR="00662D87" w:rsidRPr="000E2A4E" w:rsidRDefault="00662D87" w:rsidP="00C47C12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31,5</w:t>
            </w:r>
          </w:p>
        </w:tc>
        <w:tc>
          <w:tcPr>
            <w:tcW w:w="1430" w:type="dxa"/>
            <w:gridSpan w:val="2"/>
          </w:tcPr>
          <w:p w:rsidR="00662D87" w:rsidRPr="000E2A4E" w:rsidRDefault="00662D87" w:rsidP="00C47C12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662D87" w:rsidRPr="000E2A4E" w:rsidRDefault="00662D87" w:rsidP="00C47C12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32,6</w:t>
            </w:r>
          </w:p>
        </w:tc>
        <w:tc>
          <w:tcPr>
            <w:tcW w:w="1320" w:type="dxa"/>
            <w:gridSpan w:val="2"/>
          </w:tcPr>
          <w:p w:rsidR="00662D87" w:rsidRPr="000E2A4E" w:rsidRDefault="00662D87" w:rsidP="00C47C12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33</w:t>
            </w:r>
          </w:p>
        </w:tc>
      </w:tr>
      <w:tr w:rsidR="00662D87" w:rsidRPr="00AD2908" w:rsidTr="00C47C12">
        <w:trPr>
          <w:trHeight w:val="257"/>
        </w:trPr>
        <w:tc>
          <w:tcPr>
            <w:tcW w:w="438" w:type="dxa"/>
          </w:tcPr>
          <w:p w:rsidR="00662D87" w:rsidRPr="00DB1749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5320" w:type="dxa"/>
            <w:gridSpan w:val="18"/>
          </w:tcPr>
          <w:p w:rsidR="00662D87" w:rsidRPr="00AD2908" w:rsidRDefault="00662D87" w:rsidP="00C47C12">
            <w:pPr>
              <w:jc w:val="center"/>
              <w:outlineLvl w:val="3"/>
              <w:rPr>
                <w:color w:val="000000"/>
                <w:highlight w:val="yellow"/>
              </w:rPr>
            </w:pPr>
            <w:r w:rsidRPr="006A16CA">
              <w:rPr>
                <w:b/>
                <w:color w:val="000000"/>
              </w:rPr>
              <w:t>Подпрограмма 1.  «Озеленение   территории муниципального образования  Соль-Илец</w:t>
            </w:r>
            <w:r>
              <w:rPr>
                <w:b/>
                <w:color w:val="000000"/>
              </w:rPr>
              <w:t>кий городской округ</w:t>
            </w:r>
            <w:r w:rsidRPr="006A16CA">
              <w:rPr>
                <w:b/>
                <w:color w:val="000000"/>
              </w:rPr>
              <w:t>»</w:t>
            </w:r>
          </w:p>
        </w:tc>
      </w:tr>
      <w:tr w:rsidR="00662D87" w:rsidRPr="00AD2908" w:rsidTr="00C47C12">
        <w:trPr>
          <w:trHeight w:val="499"/>
        </w:trPr>
        <w:tc>
          <w:tcPr>
            <w:tcW w:w="438" w:type="dxa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658" w:type="dxa"/>
          </w:tcPr>
          <w:p w:rsidR="00662D87" w:rsidRPr="00087A28" w:rsidRDefault="00662D87" w:rsidP="00C47C12">
            <w:r w:rsidRPr="00033F9F">
              <w:t xml:space="preserve">Количество </w:t>
            </w:r>
            <w:r w:rsidRPr="00A0473D">
              <w:t xml:space="preserve">высаженных саженцев деревьев и кустарников </w:t>
            </w:r>
          </w:p>
        </w:tc>
        <w:tc>
          <w:tcPr>
            <w:tcW w:w="1422" w:type="dxa"/>
            <w:gridSpan w:val="4"/>
          </w:tcPr>
          <w:p w:rsidR="00662D87" w:rsidRPr="00AD2908" w:rsidRDefault="00662D87" w:rsidP="00C47C12">
            <w:pPr>
              <w:jc w:val="center"/>
            </w:pPr>
            <w:r>
              <w:t>шт.</w:t>
            </w:r>
          </w:p>
        </w:tc>
        <w:tc>
          <w:tcPr>
            <w:tcW w:w="1430" w:type="dxa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849</w:t>
            </w:r>
          </w:p>
        </w:tc>
        <w:tc>
          <w:tcPr>
            <w:tcW w:w="121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849</w:t>
            </w:r>
          </w:p>
        </w:tc>
        <w:tc>
          <w:tcPr>
            <w:tcW w:w="1210" w:type="dxa"/>
            <w:gridSpan w:val="3"/>
          </w:tcPr>
          <w:p w:rsidR="00662D87" w:rsidRPr="001F2D38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540" w:type="dxa"/>
            <w:gridSpan w:val="2"/>
          </w:tcPr>
          <w:p w:rsidR="00662D87" w:rsidRPr="001F2D38" w:rsidRDefault="00662D87" w:rsidP="00C47C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1000</w:t>
            </w:r>
          </w:p>
        </w:tc>
        <w:tc>
          <w:tcPr>
            <w:tcW w:w="1430" w:type="dxa"/>
            <w:gridSpan w:val="2"/>
          </w:tcPr>
          <w:p w:rsidR="00662D87" w:rsidRPr="001F2D38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550</w:t>
            </w:r>
          </w:p>
        </w:tc>
        <w:tc>
          <w:tcPr>
            <w:tcW w:w="1100" w:type="dxa"/>
          </w:tcPr>
          <w:p w:rsidR="00662D87" w:rsidRPr="001F2D38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550</w:t>
            </w:r>
          </w:p>
        </w:tc>
        <w:tc>
          <w:tcPr>
            <w:tcW w:w="1320" w:type="dxa"/>
            <w:gridSpan w:val="2"/>
          </w:tcPr>
          <w:p w:rsidR="00662D87" w:rsidRPr="001F2D38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550</w:t>
            </w:r>
          </w:p>
        </w:tc>
      </w:tr>
      <w:tr w:rsidR="00662D87" w:rsidRPr="00AD2908" w:rsidTr="00C47C12">
        <w:trPr>
          <w:trHeight w:val="257"/>
        </w:trPr>
        <w:tc>
          <w:tcPr>
            <w:tcW w:w="438" w:type="dxa"/>
          </w:tcPr>
          <w:p w:rsidR="00662D87" w:rsidRPr="00AD2908" w:rsidRDefault="00662D87" w:rsidP="00C47C12">
            <w:pPr>
              <w:jc w:val="center"/>
            </w:pPr>
            <w:r>
              <w:t>6.</w:t>
            </w:r>
          </w:p>
        </w:tc>
        <w:tc>
          <w:tcPr>
            <w:tcW w:w="15320" w:type="dxa"/>
            <w:gridSpan w:val="18"/>
          </w:tcPr>
          <w:p w:rsidR="00662D87" w:rsidRPr="00AD2908" w:rsidRDefault="00662D87" w:rsidP="00C47C12">
            <w:pPr>
              <w:jc w:val="center"/>
              <w:outlineLvl w:val="3"/>
              <w:rPr>
                <w:color w:val="000000"/>
                <w:highlight w:val="yellow"/>
              </w:rPr>
            </w:pPr>
            <w:r w:rsidRPr="00ED6FD3">
              <w:rPr>
                <w:b/>
                <w:color w:val="000000"/>
              </w:rPr>
              <w:t>Подпрограмма 2. «Благоустройство территории муниципального образования Соль-Илецкий городской окр</w:t>
            </w:r>
            <w:r>
              <w:rPr>
                <w:b/>
                <w:color w:val="000000"/>
              </w:rPr>
              <w:t>уг</w:t>
            </w:r>
            <w:r w:rsidRPr="00ED6FD3">
              <w:rPr>
                <w:b/>
                <w:color w:val="000000"/>
              </w:rPr>
              <w:t xml:space="preserve">»  </w:t>
            </w:r>
          </w:p>
        </w:tc>
      </w:tr>
      <w:tr w:rsidR="00662D87" w:rsidRPr="00AD2908" w:rsidTr="00C47C12">
        <w:trPr>
          <w:trHeight w:val="309"/>
        </w:trPr>
        <w:tc>
          <w:tcPr>
            <w:tcW w:w="438" w:type="dxa"/>
          </w:tcPr>
          <w:p w:rsidR="00662D87" w:rsidRDefault="00662D87" w:rsidP="00C47C12">
            <w:pPr>
              <w:jc w:val="center"/>
            </w:pPr>
            <w:r>
              <w:t>7.</w:t>
            </w:r>
          </w:p>
        </w:tc>
        <w:tc>
          <w:tcPr>
            <w:tcW w:w="4768" w:type="dxa"/>
            <w:gridSpan w:val="3"/>
          </w:tcPr>
          <w:p w:rsidR="00662D87" w:rsidRPr="00F317D7" w:rsidRDefault="00662D87" w:rsidP="00C47C12">
            <w:pPr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  <w:r w:rsidRPr="00F317D7">
              <w:t xml:space="preserve">Улучшение санитарного состояния округа </w:t>
            </w:r>
          </w:p>
        </w:tc>
        <w:tc>
          <w:tcPr>
            <w:tcW w:w="1312" w:type="dxa"/>
            <w:gridSpan w:val="2"/>
          </w:tcPr>
          <w:p w:rsidR="00662D87" w:rsidRPr="00F317D7" w:rsidRDefault="00662D87" w:rsidP="00C47C12">
            <w:pPr>
              <w:autoSpaceDE w:val="0"/>
              <w:autoSpaceDN w:val="0"/>
              <w:adjustRightInd w:val="0"/>
              <w:jc w:val="center"/>
              <w:outlineLvl w:val="3"/>
            </w:pPr>
            <w:r w:rsidRPr="00F317D7">
              <w:t>%</w:t>
            </w:r>
          </w:p>
        </w:tc>
        <w:tc>
          <w:tcPr>
            <w:tcW w:w="1430" w:type="dxa"/>
          </w:tcPr>
          <w:p w:rsidR="00662D87" w:rsidRPr="00F317D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0" w:type="dxa"/>
            <w:gridSpan w:val="2"/>
          </w:tcPr>
          <w:p w:rsidR="00662D87" w:rsidRPr="00F317D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0" w:type="dxa"/>
            <w:gridSpan w:val="3"/>
          </w:tcPr>
          <w:p w:rsidR="00662D87" w:rsidRPr="00363E7F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540" w:type="dxa"/>
            <w:gridSpan w:val="2"/>
          </w:tcPr>
          <w:p w:rsidR="00662D87" w:rsidRPr="00363E7F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430" w:type="dxa"/>
            <w:gridSpan w:val="2"/>
          </w:tcPr>
          <w:p w:rsidR="00662D87" w:rsidRPr="00363E7F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100" w:type="dxa"/>
          </w:tcPr>
          <w:p w:rsidR="00662D87" w:rsidRPr="00363E7F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320" w:type="dxa"/>
            <w:gridSpan w:val="2"/>
          </w:tcPr>
          <w:p w:rsidR="00662D87" w:rsidRPr="00363E7F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63</w:t>
            </w:r>
          </w:p>
        </w:tc>
      </w:tr>
      <w:tr w:rsidR="00662D87" w:rsidRPr="00AD2908" w:rsidTr="00C47C12">
        <w:trPr>
          <w:trHeight w:val="309"/>
        </w:trPr>
        <w:tc>
          <w:tcPr>
            <w:tcW w:w="438" w:type="dxa"/>
          </w:tcPr>
          <w:p w:rsidR="00662D87" w:rsidRDefault="00662D87" w:rsidP="00C47C12">
            <w:pPr>
              <w:jc w:val="center"/>
            </w:pPr>
            <w:r>
              <w:t>8.</w:t>
            </w:r>
          </w:p>
        </w:tc>
        <w:tc>
          <w:tcPr>
            <w:tcW w:w="4768" w:type="dxa"/>
            <w:gridSpan w:val="3"/>
          </w:tcPr>
          <w:p w:rsidR="00662D87" w:rsidRPr="00F317D7" w:rsidRDefault="00662D87" w:rsidP="00C47C12">
            <w:pPr>
              <w:autoSpaceDE w:val="0"/>
              <w:autoSpaceDN w:val="0"/>
              <w:adjustRightInd w:val="0"/>
              <w:outlineLvl w:val="3"/>
            </w:pPr>
            <w: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312" w:type="dxa"/>
            <w:gridSpan w:val="2"/>
          </w:tcPr>
          <w:p w:rsidR="00662D87" w:rsidRPr="00F317D7" w:rsidRDefault="00662D87" w:rsidP="00C47C12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чел./дни</w:t>
            </w:r>
          </w:p>
        </w:tc>
        <w:tc>
          <w:tcPr>
            <w:tcW w:w="1430" w:type="dxa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3952</w:t>
            </w:r>
          </w:p>
        </w:tc>
        <w:tc>
          <w:tcPr>
            <w:tcW w:w="121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  <w:gridSpan w:val="3"/>
          </w:tcPr>
          <w:p w:rsidR="00662D87" w:rsidRPr="00363E7F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0" w:type="dxa"/>
            <w:gridSpan w:val="2"/>
          </w:tcPr>
          <w:p w:rsidR="00662D87" w:rsidRPr="00363E7F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30" w:type="dxa"/>
            <w:gridSpan w:val="2"/>
          </w:tcPr>
          <w:p w:rsidR="00662D87" w:rsidRPr="00363E7F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3952</w:t>
            </w:r>
          </w:p>
        </w:tc>
        <w:tc>
          <w:tcPr>
            <w:tcW w:w="1100" w:type="dxa"/>
          </w:tcPr>
          <w:p w:rsidR="00662D87" w:rsidRPr="00363E7F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3952</w:t>
            </w:r>
          </w:p>
        </w:tc>
        <w:tc>
          <w:tcPr>
            <w:tcW w:w="1320" w:type="dxa"/>
            <w:gridSpan w:val="2"/>
          </w:tcPr>
          <w:p w:rsidR="00662D87" w:rsidRPr="00363E7F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3952</w:t>
            </w:r>
          </w:p>
        </w:tc>
      </w:tr>
      <w:tr w:rsidR="00662D87" w:rsidRPr="00AD2908" w:rsidTr="00C47C12">
        <w:trPr>
          <w:trHeight w:val="305"/>
        </w:trPr>
        <w:tc>
          <w:tcPr>
            <w:tcW w:w="438" w:type="dxa"/>
          </w:tcPr>
          <w:p w:rsidR="00662D87" w:rsidRDefault="00662D87" w:rsidP="00C47C12">
            <w:pPr>
              <w:jc w:val="center"/>
            </w:pPr>
            <w:r>
              <w:t>9.</w:t>
            </w:r>
          </w:p>
        </w:tc>
        <w:tc>
          <w:tcPr>
            <w:tcW w:w="4768" w:type="dxa"/>
            <w:gridSpan w:val="3"/>
            <w:shd w:val="clear" w:color="auto" w:fill="auto"/>
          </w:tcPr>
          <w:p w:rsidR="00662D87" w:rsidRPr="009669F7" w:rsidRDefault="00662D87" w:rsidP="00C47C1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669F7">
              <w:rPr>
                <w:sz w:val="22"/>
                <w:szCs w:val="22"/>
              </w:rPr>
              <w:t>Содержания мест захоронений расположенных на территории округа</w:t>
            </w:r>
          </w:p>
        </w:tc>
        <w:tc>
          <w:tcPr>
            <w:tcW w:w="1312" w:type="dxa"/>
            <w:gridSpan w:val="2"/>
          </w:tcPr>
          <w:p w:rsidR="00662D87" w:rsidRPr="009669F7" w:rsidRDefault="00662D87" w:rsidP="00C47C12">
            <w:pPr>
              <w:autoSpaceDE w:val="0"/>
              <w:autoSpaceDN w:val="0"/>
              <w:adjustRightInd w:val="0"/>
              <w:jc w:val="center"/>
              <w:outlineLvl w:val="3"/>
            </w:pPr>
            <w:r w:rsidRPr="009669F7">
              <w:t>Ед.</w:t>
            </w:r>
          </w:p>
        </w:tc>
        <w:tc>
          <w:tcPr>
            <w:tcW w:w="1430" w:type="dxa"/>
          </w:tcPr>
          <w:p w:rsidR="00662D87" w:rsidRPr="009669F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10" w:type="dxa"/>
            <w:gridSpan w:val="2"/>
          </w:tcPr>
          <w:p w:rsidR="00662D87" w:rsidRPr="009669F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10" w:type="dxa"/>
            <w:gridSpan w:val="3"/>
          </w:tcPr>
          <w:p w:rsidR="00662D87" w:rsidRPr="009669F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40" w:type="dxa"/>
            <w:gridSpan w:val="2"/>
          </w:tcPr>
          <w:p w:rsidR="00662D87" w:rsidRPr="009669F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30" w:type="dxa"/>
            <w:gridSpan w:val="2"/>
          </w:tcPr>
          <w:p w:rsidR="00662D87" w:rsidRPr="009669F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00" w:type="dxa"/>
          </w:tcPr>
          <w:p w:rsidR="00662D87" w:rsidRPr="009669F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0" w:type="dxa"/>
            <w:gridSpan w:val="2"/>
          </w:tcPr>
          <w:p w:rsidR="00662D87" w:rsidRPr="009669F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9F7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62D87" w:rsidRPr="00AD2908" w:rsidTr="00C47C12">
        <w:trPr>
          <w:trHeight w:val="499"/>
        </w:trPr>
        <w:tc>
          <w:tcPr>
            <w:tcW w:w="15758" w:type="dxa"/>
            <w:gridSpan w:val="19"/>
          </w:tcPr>
          <w:p w:rsidR="00662D87" w:rsidRPr="007817B3" w:rsidRDefault="00662D87" w:rsidP="00C47C12">
            <w:pPr>
              <w:autoSpaceDE w:val="0"/>
              <w:autoSpaceDN w:val="0"/>
              <w:adjustRightInd w:val="0"/>
              <w:outlineLvl w:val="3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</w:t>
            </w:r>
            <w:r w:rsidRPr="00582B31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     </w:t>
            </w:r>
            <w:r w:rsidRPr="00ED6FD3">
              <w:rPr>
                <w:b/>
                <w:color w:val="000000"/>
              </w:rPr>
              <w:t>Подпрограмма 3.</w:t>
            </w:r>
            <w:r>
              <w:rPr>
                <w:b/>
                <w:color w:val="000000"/>
              </w:rPr>
              <w:t xml:space="preserve"> </w:t>
            </w:r>
            <w:r w:rsidRPr="00ED6FD3">
              <w:rPr>
                <w:b/>
                <w:color w:val="000000"/>
              </w:rPr>
              <w:t>«Уличное освещение на территории муниципального образования Соль-Илец</w:t>
            </w:r>
            <w:r>
              <w:rPr>
                <w:b/>
                <w:color w:val="000000"/>
              </w:rPr>
              <w:t>кий городской округ</w:t>
            </w:r>
            <w:r w:rsidRPr="00ED6FD3">
              <w:rPr>
                <w:b/>
                <w:color w:val="000000"/>
              </w:rPr>
              <w:t>»</w:t>
            </w:r>
          </w:p>
        </w:tc>
      </w:tr>
      <w:tr w:rsidR="00662D87" w:rsidRPr="00E352D3" w:rsidTr="00C47C12">
        <w:trPr>
          <w:trHeight w:val="242"/>
        </w:trPr>
        <w:tc>
          <w:tcPr>
            <w:tcW w:w="438" w:type="dxa"/>
          </w:tcPr>
          <w:p w:rsidR="00662D87" w:rsidRPr="00AD2908" w:rsidRDefault="00662D87" w:rsidP="00C47C12">
            <w:r>
              <w:lastRenderedPageBreak/>
              <w:t>11</w:t>
            </w:r>
          </w:p>
        </w:tc>
        <w:tc>
          <w:tcPr>
            <w:tcW w:w="4730" w:type="dxa"/>
            <w:gridSpan w:val="2"/>
          </w:tcPr>
          <w:p w:rsidR="00662D87" w:rsidRPr="00AD2908" w:rsidRDefault="00662D87" w:rsidP="00C47C12">
            <w:pPr>
              <w:autoSpaceDE w:val="0"/>
              <w:autoSpaceDN w:val="0"/>
              <w:adjustRightInd w:val="0"/>
              <w:outlineLvl w:val="3"/>
            </w:pPr>
            <w:r>
              <w:t>Протяженность</w:t>
            </w:r>
            <w:r w:rsidRPr="00AD2908">
              <w:t xml:space="preserve"> освещенных частей улиц </w:t>
            </w:r>
          </w:p>
        </w:tc>
        <w:tc>
          <w:tcPr>
            <w:tcW w:w="1320" w:type="dxa"/>
            <w:gridSpan w:val="2"/>
          </w:tcPr>
          <w:p w:rsidR="00662D87" w:rsidRPr="00AD2908" w:rsidRDefault="00662D87" w:rsidP="00C47C12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 w:rsidRPr="00AD2908">
              <w:rPr>
                <w:color w:val="000000"/>
              </w:rPr>
              <w:t>км.</w:t>
            </w:r>
          </w:p>
        </w:tc>
        <w:tc>
          <w:tcPr>
            <w:tcW w:w="1468" w:type="dxa"/>
            <w:gridSpan w:val="3"/>
          </w:tcPr>
          <w:p w:rsidR="00662D87" w:rsidRPr="00E352D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76,5</w:t>
            </w:r>
          </w:p>
        </w:tc>
        <w:tc>
          <w:tcPr>
            <w:tcW w:w="1210" w:type="dxa"/>
            <w:gridSpan w:val="2"/>
          </w:tcPr>
          <w:p w:rsidR="00662D87" w:rsidRPr="00E352D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76,5</w:t>
            </w:r>
          </w:p>
        </w:tc>
        <w:tc>
          <w:tcPr>
            <w:tcW w:w="1210" w:type="dxa"/>
            <w:gridSpan w:val="3"/>
          </w:tcPr>
          <w:p w:rsidR="00662D87" w:rsidRPr="00E352D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77,1</w:t>
            </w:r>
          </w:p>
        </w:tc>
        <w:tc>
          <w:tcPr>
            <w:tcW w:w="1540" w:type="dxa"/>
            <w:gridSpan w:val="2"/>
          </w:tcPr>
          <w:p w:rsidR="00662D87" w:rsidRPr="00E352D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78,1</w:t>
            </w:r>
          </w:p>
        </w:tc>
        <w:tc>
          <w:tcPr>
            <w:tcW w:w="1422" w:type="dxa"/>
          </w:tcPr>
          <w:p w:rsidR="00662D87" w:rsidRPr="00E352D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210" w:type="dxa"/>
            <w:gridSpan w:val="2"/>
          </w:tcPr>
          <w:p w:rsidR="00662D87" w:rsidRPr="00E352D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1210" w:type="dxa"/>
          </w:tcPr>
          <w:p w:rsidR="00662D87" w:rsidRPr="00E352D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662D87" w:rsidRPr="00AD2908" w:rsidTr="00C47C12">
        <w:trPr>
          <w:trHeight w:val="529"/>
        </w:trPr>
        <w:tc>
          <w:tcPr>
            <w:tcW w:w="438" w:type="dxa"/>
          </w:tcPr>
          <w:p w:rsidR="00662D87" w:rsidRPr="00AD2908" w:rsidRDefault="00662D87" w:rsidP="00C47C12">
            <w:r>
              <w:t>12</w:t>
            </w:r>
          </w:p>
        </w:tc>
        <w:tc>
          <w:tcPr>
            <w:tcW w:w="4730" w:type="dxa"/>
            <w:gridSpan w:val="2"/>
          </w:tcPr>
          <w:p w:rsidR="00662D87" w:rsidRPr="00AD2908" w:rsidRDefault="00662D87" w:rsidP="00C47C12">
            <w:pPr>
              <w:autoSpaceDE w:val="0"/>
              <w:autoSpaceDN w:val="0"/>
              <w:adjustRightInd w:val="0"/>
              <w:outlineLvl w:val="3"/>
            </w:pPr>
            <w:r w:rsidRPr="0004283D">
              <w:t>Количество замененных светильников на светодиодные</w:t>
            </w:r>
          </w:p>
        </w:tc>
        <w:tc>
          <w:tcPr>
            <w:tcW w:w="1320" w:type="dxa"/>
            <w:gridSpan w:val="2"/>
          </w:tcPr>
          <w:p w:rsidR="00662D87" w:rsidRPr="00AD2908" w:rsidRDefault="00662D87" w:rsidP="00C47C12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 w:rsidRPr="00AD2908">
              <w:rPr>
                <w:color w:val="000000"/>
              </w:rPr>
              <w:t>шт.</w:t>
            </w:r>
          </w:p>
        </w:tc>
        <w:tc>
          <w:tcPr>
            <w:tcW w:w="1468" w:type="dxa"/>
            <w:gridSpan w:val="3"/>
          </w:tcPr>
          <w:p w:rsidR="00662D87" w:rsidRPr="001F2D38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0" w:type="dxa"/>
            <w:gridSpan w:val="2"/>
          </w:tcPr>
          <w:p w:rsidR="00662D87" w:rsidRPr="001F2D38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210" w:type="dxa"/>
            <w:gridSpan w:val="3"/>
          </w:tcPr>
          <w:p w:rsidR="00662D87" w:rsidRPr="001F2D38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2D38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540" w:type="dxa"/>
            <w:gridSpan w:val="2"/>
          </w:tcPr>
          <w:p w:rsidR="00662D87" w:rsidRPr="007817B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422" w:type="dxa"/>
          </w:tcPr>
          <w:p w:rsidR="00662D87" w:rsidRPr="007817B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210" w:type="dxa"/>
            <w:gridSpan w:val="2"/>
          </w:tcPr>
          <w:p w:rsidR="00662D87" w:rsidRPr="007817B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210" w:type="dxa"/>
          </w:tcPr>
          <w:p w:rsidR="00662D87" w:rsidRPr="007817B3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</w:t>
            </w:r>
          </w:p>
        </w:tc>
      </w:tr>
      <w:tr w:rsidR="00662D87" w:rsidRPr="00AD2908" w:rsidTr="00C47C12">
        <w:trPr>
          <w:trHeight w:val="327"/>
        </w:trPr>
        <w:tc>
          <w:tcPr>
            <w:tcW w:w="15758" w:type="dxa"/>
            <w:gridSpan w:val="19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6041">
              <w:rPr>
                <w:rFonts w:ascii="Times New Roman" w:hAnsi="Times New Roman" w:cs="Times New Roman"/>
                <w:b/>
                <w:szCs w:val="22"/>
              </w:rPr>
              <w:t>Подпрограмма 4. «Формирование современной городской среды в Соль-Илецком городс</w:t>
            </w:r>
            <w:r>
              <w:rPr>
                <w:rFonts w:ascii="Times New Roman" w:hAnsi="Times New Roman" w:cs="Times New Roman"/>
                <w:b/>
                <w:szCs w:val="22"/>
              </w:rPr>
              <w:t>ком округе Оренбургской области</w:t>
            </w:r>
            <w:r w:rsidRPr="00FD6041">
              <w:rPr>
                <w:rFonts w:ascii="Times New Roman" w:hAnsi="Times New Roman" w:cs="Times New Roman"/>
                <w:b/>
                <w:szCs w:val="22"/>
              </w:rPr>
              <w:t>»</w:t>
            </w:r>
          </w:p>
        </w:tc>
      </w:tr>
      <w:tr w:rsidR="00662D87" w:rsidRPr="00AD2908" w:rsidTr="00C47C12">
        <w:trPr>
          <w:trHeight w:val="529"/>
        </w:trPr>
        <w:tc>
          <w:tcPr>
            <w:tcW w:w="438" w:type="dxa"/>
          </w:tcPr>
          <w:p w:rsidR="00662D87" w:rsidRDefault="00662D87" w:rsidP="00C47C12">
            <w:r>
              <w:t>13</w:t>
            </w:r>
          </w:p>
        </w:tc>
        <w:tc>
          <w:tcPr>
            <w:tcW w:w="4730" w:type="dxa"/>
            <w:gridSpan w:val="2"/>
            <w:vAlign w:val="center"/>
          </w:tcPr>
          <w:p w:rsidR="00662D87" w:rsidRPr="00FD0567" w:rsidRDefault="00662D87" w:rsidP="00C47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320" w:type="dxa"/>
            <w:gridSpan w:val="2"/>
          </w:tcPr>
          <w:p w:rsidR="00662D87" w:rsidRPr="00AD2908" w:rsidRDefault="00662D87" w:rsidP="00C47C12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%.</w:t>
            </w:r>
          </w:p>
        </w:tc>
        <w:tc>
          <w:tcPr>
            <w:tcW w:w="1468" w:type="dxa"/>
            <w:gridSpan w:val="3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5,7</w:t>
            </w:r>
          </w:p>
        </w:tc>
        <w:tc>
          <w:tcPr>
            <w:tcW w:w="121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3"/>
          </w:tcPr>
          <w:p w:rsidR="00662D87" w:rsidRPr="001F2D38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422" w:type="dxa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2D87" w:rsidRPr="00AD2908" w:rsidTr="00C47C12">
        <w:trPr>
          <w:trHeight w:val="529"/>
        </w:trPr>
        <w:tc>
          <w:tcPr>
            <w:tcW w:w="438" w:type="dxa"/>
          </w:tcPr>
          <w:p w:rsidR="00662D87" w:rsidRDefault="00662D87" w:rsidP="00C47C12">
            <w:r>
              <w:t>14</w:t>
            </w:r>
          </w:p>
        </w:tc>
        <w:tc>
          <w:tcPr>
            <w:tcW w:w="4730" w:type="dxa"/>
            <w:gridSpan w:val="2"/>
            <w:vAlign w:val="center"/>
          </w:tcPr>
          <w:p w:rsidR="00662D87" w:rsidRPr="007F555C" w:rsidRDefault="00662D87" w:rsidP="00C47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55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320" w:type="dxa"/>
            <w:gridSpan w:val="2"/>
          </w:tcPr>
          <w:p w:rsidR="00662D87" w:rsidRPr="00AD2908" w:rsidRDefault="00662D87" w:rsidP="00C47C12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68" w:type="dxa"/>
            <w:gridSpan w:val="3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15,4</w:t>
            </w:r>
          </w:p>
        </w:tc>
        <w:tc>
          <w:tcPr>
            <w:tcW w:w="121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3"/>
          </w:tcPr>
          <w:p w:rsidR="00662D87" w:rsidRPr="001F2D38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422" w:type="dxa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210" w:type="dxa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2D87" w:rsidRPr="00AD2908" w:rsidTr="00C47C12">
        <w:trPr>
          <w:trHeight w:val="529"/>
        </w:trPr>
        <w:tc>
          <w:tcPr>
            <w:tcW w:w="438" w:type="dxa"/>
          </w:tcPr>
          <w:p w:rsidR="00662D87" w:rsidRDefault="00662D87" w:rsidP="00C47C12">
            <w:r>
              <w:t>15</w:t>
            </w:r>
          </w:p>
        </w:tc>
        <w:tc>
          <w:tcPr>
            <w:tcW w:w="4730" w:type="dxa"/>
            <w:gridSpan w:val="2"/>
            <w:vAlign w:val="center"/>
          </w:tcPr>
          <w:p w:rsidR="00662D87" w:rsidRPr="006617DC" w:rsidRDefault="00662D87" w:rsidP="00C47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7D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320" w:type="dxa"/>
            <w:gridSpan w:val="2"/>
          </w:tcPr>
          <w:p w:rsidR="00662D87" w:rsidRPr="00AD2908" w:rsidRDefault="00662D87" w:rsidP="00C47C12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ед</w:t>
            </w:r>
          </w:p>
        </w:tc>
        <w:tc>
          <w:tcPr>
            <w:tcW w:w="1468" w:type="dxa"/>
            <w:gridSpan w:val="3"/>
          </w:tcPr>
          <w:p w:rsidR="00662D87" w:rsidRPr="00DF1668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1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3"/>
          </w:tcPr>
          <w:p w:rsidR="00662D87" w:rsidRPr="001F2D38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2" w:type="dxa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2D87" w:rsidRPr="00AD2908" w:rsidTr="00C47C12">
        <w:trPr>
          <w:trHeight w:val="529"/>
        </w:trPr>
        <w:tc>
          <w:tcPr>
            <w:tcW w:w="438" w:type="dxa"/>
          </w:tcPr>
          <w:p w:rsidR="00662D87" w:rsidRDefault="00662D87" w:rsidP="00C47C12">
            <w:r>
              <w:t>16</w:t>
            </w:r>
          </w:p>
        </w:tc>
        <w:tc>
          <w:tcPr>
            <w:tcW w:w="4730" w:type="dxa"/>
            <w:gridSpan w:val="2"/>
            <w:vAlign w:val="center"/>
          </w:tcPr>
          <w:p w:rsidR="00662D87" w:rsidRPr="006617DC" w:rsidRDefault="00662D87" w:rsidP="00C47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7D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320" w:type="dxa"/>
            <w:gridSpan w:val="2"/>
          </w:tcPr>
          <w:p w:rsidR="00662D87" w:rsidRPr="00D227BA" w:rsidRDefault="00662D87" w:rsidP="00C47C12">
            <w:pPr>
              <w:jc w:val="center"/>
              <w:rPr>
                <w:sz w:val="24"/>
                <w:szCs w:val="24"/>
              </w:rPr>
            </w:pPr>
            <w:r w:rsidRPr="00D227BA">
              <w:rPr>
                <w:sz w:val="24"/>
                <w:szCs w:val="24"/>
              </w:rPr>
              <w:t>Ед.</w:t>
            </w:r>
          </w:p>
        </w:tc>
        <w:tc>
          <w:tcPr>
            <w:tcW w:w="1468" w:type="dxa"/>
            <w:gridSpan w:val="3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3"/>
          </w:tcPr>
          <w:p w:rsidR="00662D87" w:rsidRPr="001F2D38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2" w:type="dxa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2D87" w:rsidRPr="00AD2908" w:rsidTr="00C47C12">
        <w:trPr>
          <w:trHeight w:val="529"/>
        </w:trPr>
        <w:tc>
          <w:tcPr>
            <w:tcW w:w="438" w:type="dxa"/>
          </w:tcPr>
          <w:p w:rsidR="00662D87" w:rsidRDefault="00662D87" w:rsidP="00C47C12">
            <w:r>
              <w:t>17</w:t>
            </w:r>
          </w:p>
        </w:tc>
        <w:tc>
          <w:tcPr>
            <w:tcW w:w="4730" w:type="dxa"/>
            <w:gridSpan w:val="2"/>
            <w:vAlign w:val="center"/>
          </w:tcPr>
          <w:p w:rsidR="00662D87" w:rsidRPr="00F43A85" w:rsidRDefault="00662D87" w:rsidP="00C47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43A85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общественных обсуждений) </w:t>
            </w:r>
          </w:p>
        </w:tc>
        <w:tc>
          <w:tcPr>
            <w:tcW w:w="1320" w:type="dxa"/>
            <w:gridSpan w:val="2"/>
          </w:tcPr>
          <w:p w:rsidR="00662D87" w:rsidRPr="00D227BA" w:rsidRDefault="00662D87" w:rsidP="00C47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468" w:type="dxa"/>
            <w:gridSpan w:val="3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1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3"/>
          </w:tcPr>
          <w:p w:rsidR="00662D87" w:rsidRPr="001F2D38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2" w:type="dxa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2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</w:tcPr>
          <w:p w:rsidR="00662D87" w:rsidRDefault="00662D87" w:rsidP="00C47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62D87" w:rsidRPr="00FD341B" w:rsidRDefault="00662D87" w:rsidP="00662D87">
      <w:pPr>
        <w:outlineLvl w:val="0"/>
        <w:rPr>
          <w:color w:val="000000"/>
          <w:sz w:val="24"/>
          <w:szCs w:val="24"/>
        </w:rPr>
      </w:pPr>
      <w:r w:rsidRPr="00AD2908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Pr="00AD2908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Pr="00AD290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                                                      </w:t>
      </w:r>
      <w:r w:rsidRPr="00AD2908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Таблица 2</w:t>
      </w:r>
    </w:p>
    <w:p w:rsidR="00662D87" w:rsidRDefault="00662D87" w:rsidP="00662D8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D2908">
        <w:rPr>
          <w:sz w:val="24"/>
          <w:szCs w:val="24"/>
        </w:rPr>
        <w:t>Перечень</w:t>
      </w:r>
    </w:p>
    <w:p w:rsidR="00662D87" w:rsidRPr="00AD2908" w:rsidRDefault="00662D87" w:rsidP="00662D8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D2908">
        <w:rPr>
          <w:sz w:val="24"/>
          <w:szCs w:val="24"/>
        </w:rPr>
        <w:t>ведомственных целевых программ и основных мероприятий</w:t>
      </w:r>
      <w:r>
        <w:rPr>
          <w:sz w:val="24"/>
          <w:szCs w:val="24"/>
        </w:rPr>
        <w:t xml:space="preserve"> </w:t>
      </w:r>
      <w:r w:rsidRPr="00AD2908">
        <w:rPr>
          <w:sz w:val="24"/>
          <w:szCs w:val="24"/>
        </w:rPr>
        <w:t>муниципальной программы</w:t>
      </w:r>
    </w:p>
    <w:tbl>
      <w:tblPr>
        <w:tblW w:w="157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2914"/>
        <w:gridCol w:w="317"/>
        <w:gridCol w:w="1809"/>
        <w:gridCol w:w="992"/>
        <w:gridCol w:w="227"/>
        <w:gridCol w:w="624"/>
        <w:gridCol w:w="283"/>
        <w:gridCol w:w="228"/>
        <w:gridCol w:w="2182"/>
        <w:gridCol w:w="283"/>
        <w:gridCol w:w="1560"/>
        <w:gridCol w:w="141"/>
        <w:gridCol w:w="142"/>
        <w:gridCol w:w="851"/>
        <w:gridCol w:w="2409"/>
      </w:tblGrid>
      <w:tr w:rsidR="00662D87" w:rsidRPr="00D82010" w:rsidTr="00C47C12">
        <w:tc>
          <w:tcPr>
            <w:tcW w:w="772" w:type="dxa"/>
            <w:vMerge w:val="restart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N п/п</w:t>
            </w:r>
          </w:p>
        </w:tc>
        <w:tc>
          <w:tcPr>
            <w:tcW w:w="3231" w:type="dxa"/>
            <w:gridSpan w:val="2"/>
            <w:vMerge w:val="restart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09" w:type="dxa"/>
            <w:vMerge w:val="restart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Ответственный исполнитель</w:t>
            </w:r>
          </w:p>
        </w:tc>
        <w:tc>
          <w:tcPr>
            <w:tcW w:w="2126" w:type="dxa"/>
            <w:gridSpan w:val="4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Срок</w:t>
            </w:r>
          </w:p>
        </w:tc>
        <w:tc>
          <w:tcPr>
            <w:tcW w:w="2693" w:type="dxa"/>
            <w:gridSpan w:val="3"/>
            <w:vMerge w:val="restart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Ожидаемый конечный результат (краткое описание)</w:t>
            </w:r>
          </w:p>
        </w:tc>
        <w:tc>
          <w:tcPr>
            <w:tcW w:w="2694" w:type="dxa"/>
            <w:gridSpan w:val="4"/>
            <w:vMerge w:val="restart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Последствия не реализации ведомственной целевой  программы, основного мероприятия</w:t>
            </w:r>
          </w:p>
        </w:tc>
        <w:tc>
          <w:tcPr>
            <w:tcW w:w="2409" w:type="dxa"/>
            <w:vMerge w:val="restart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Связь с показателями(индикаторами) Программы (Подпрограммы)</w:t>
            </w:r>
          </w:p>
        </w:tc>
      </w:tr>
      <w:tr w:rsidR="00662D87" w:rsidRPr="00D82010" w:rsidTr="00C47C12">
        <w:tc>
          <w:tcPr>
            <w:tcW w:w="772" w:type="dxa"/>
            <w:vMerge/>
          </w:tcPr>
          <w:p w:rsidR="00662D87" w:rsidRPr="00D82010" w:rsidRDefault="00662D87" w:rsidP="00C47C12">
            <w:pPr>
              <w:spacing w:after="200" w:line="276" w:lineRule="auto"/>
            </w:pPr>
          </w:p>
        </w:tc>
        <w:tc>
          <w:tcPr>
            <w:tcW w:w="3231" w:type="dxa"/>
            <w:gridSpan w:val="2"/>
            <w:vMerge/>
          </w:tcPr>
          <w:p w:rsidR="00662D87" w:rsidRPr="00D82010" w:rsidRDefault="00662D87" w:rsidP="00C47C12">
            <w:pPr>
              <w:spacing w:after="200" w:line="276" w:lineRule="auto"/>
            </w:pPr>
          </w:p>
        </w:tc>
        <w:tc>
          <w:tcPr>
            <w:tcW w:w="1809" w:type="dxa"/>
            <w:vMerge/>
          </w:tcPr>
          <w:p w:rsidR="00662D87" w:rsidRPr="00D82010" w:rsidRDefault="00662D87" w:rsidP="00C47C12">
            <w:pPr>
              <w:spacing w:after="200" w:line="276" w:lineRule="auto"/>
            </w:pPr>
          </w:p>
        </w:tc>
        <w:tc>
          <w:tcPr>
            <w:tcW w:w="992" w:type="dxa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начала реализации</w:t>
            </w:r>
          </w:p>
        </w:tc>
        <w:tc>
          <w:tcPr>
            <w:tcW w:w="1134" w:type="dxa"/>
            <w:gridSpan w:val="3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окончания реализации</w:t>
            </w:r>
          </w:p>
        </w:tc>
        <w:tc>
          <w:tcPr>
            <w:tcW w:w="2693" w:type="dxa"/>
            <w:gridSpan w:val="3"/>
            <w:vMerge/>
          </w:tcPr>
          <w:p w:rsidR="00662D87" w:rsidRPr="00D82010" w:rsidRDefault="00662D87" w:rsidP="00C47C12">
            <w:pPr>
              <w:spacing w:after="200" w:line="276" w:lineRule="auto"/>
            </w:pPr>
          </w:p>
        </w:tc>
        <w:tc>
          <w:tcPr>
            <w:tcW w:w="2694" w:type="dxa"/>
            <w:gridSpan w:val="4"/>
            <w:vMerge/>
          </w:tcPr>
          <w:p w:rsidR="00662D87" w:rsidRPr="00D82010" w:rsidRDefault="00662D87" w:rsidP="00C47C12">
            <w:pPr>
              <w:spacing w:after="200" w:line="276" w:lineRule="auto"/>
            </w:pPr>
          </w:p>
        </w:tc>
        <w:tc>
          <w:tcPr>
            <w:tcW w:w="2409" w:type="dxa"/>
            <w:vMerge/>
          </w:tcPr>
          <w:p w:rsidR="00662D87" w:rsidRPr="00D82010" w:rsidRDefault="00662D87" w:rsidP="00C47C12">
            <w:pPr>
              <w:spacing w:after="200" w:line="276" w:lineRule="auto"/>
            </w:pPr>
          </w:p>
        </w:tc>
      </w:tr>
      <w:tr w:rsidR="00662D87" w:rsidRPr="00D82010" w:rsidTr="00C47C12">
        <w:trPr>
          <w:trHeight w:val="132"/>
        </w:trPr>
        <w:tc>
          <w:tcPr>
            <w:tcW w:w="772" w:type="dxa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1</w:t>
            </w:r>
          </w:p>
        </w:tc>
        <w:tc>
          <w:tcPr>
            <w:tcW w:w="3231" w:type="dxa"/>
            <w:gridSpan w:val="2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2</w:t>
            </w:r>
          </w:p>
        </w:tc>
        <w:tc>
          <w:tcPr>
            <w:tcW w:w="1809" w:type="dxa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3</w:t>
            </w:r>
          </w:p>
        </w:tc>
        <w:tc>
          <w:tcPr>
            <w:tcW w:w="992" w:type="dxa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4</w:t>
            </w:r>
          </w:p>
        </w:tc>
        <w:tc>
          <w:tcPr>
            <w:tcW w:w="1134" w:type="dxa"/>
            <w:gridSpan w:val="3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5</w:t>
            </w:r>
          </w:p>
        </w:tc>
        <w:tc>
          <w:tcPr>
            <w:tcW w:w="2693" w:type="dxa"/>
            <w:gridSpan w:val="3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6</w:t>
            </w:r>
          </w:p>
        </w:tc>
        <w:tc>
          <w:tcPr>
            <w:tcW w:w="2694" w:type="dxa"/>
            <w:gridSpan w:val="4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7</w:t>
            </w:r>
          </w:p>
        </w:tc>
        <w:tc>
          <w:tcPr>
            <w:tcW w:w="2409" w:type="dxa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8</w:t>
            </w:r>
          </w:p>
        </w:tc>
      </w:tr>
      <w:tr w:rsidR="00662D87" w:rsidRPr="00D82010" w:rsidTr="00C47C12">
        <w:trPr>
          <w:trHeight w:val="286"/>
        </w:trPr>
        <w:tc>
          <w:tcPr>
            <w:tcW w:w="15734" w:type="dxa"/>
            <w:gridSpan w:val="16"/>
          </w:tcPr>
          <w:p w:rsidR="00662D87" w:rsidRPr="00D82010" w:rsidRDefault="00662D87" w:rsidP="00C47C12">
            <w:pPr>
              <w:spacing w:after="200"/>
              <w:jc w:val="center"/>
              <w:outlineLvl w:val="3"/>
              <w:rPr>
                <w:color w:val="000000"/>
                <w:highlight w:val="yellow"/>
              </w:rPr>
            </w:pPr>
            <w:r w:rsidRPr="00D82010">
              <w:rPr>
                <w:bCs/>
              </w:rPr>
              <w:t>«Благоустройство  и  озеленение   н</w:t>
            </w:r>
            <w:r>
              <w:rPr>
                <w:bCs/>
              </w:rPr>
              <w:t xml:space="preserve">а территории муниципального  </w:t>
            </w:r>
            <w:r w:rsidRPr="00D82010">
              <w:rPr>
                <w:bCs/>
              </w:rPr>
              <w:t>образования  Соль-Илецкий городской округ</w:t>
            </w:r>
            <w:r w:rsidRPr="00D82010">
              <w:t>»</w:t>
            </w:r>
          </w:p>
        </w:tc>
      </w:tr>
      <w:tr w:rsidR="00662D87" w:rsidRPr="00D82010" w:rsidTr="00C47C12">
        <w:trPr>
          <w:trHeight w:val="365"/>
        </w:trPr>
        <w:tc>
          <w:tcPr>
            <w:tcW w:w="15734" w:type="dxa"/>
            <w:gridSpan w:val="16"/>
          </w:tcPr>
          <w:p w:rsidR="00662D87" w:rsidRPr="00D82010" w:rsidRDefault="006548E1" w:rsidP="00C47C12">
            <w:pPr>
              <w:spacing w:after="200"/>
              <w:jc w:val="center"/>
              <w:outlineLvl w:val="3"/>
            </w:pPr>
            <w:hyperlink r:id="rId8" w:history="1">
              <w:r w:rsidR="00662D87" w:rsidRPr="00D82010">
                <w:rPr>
                  <w:color w:val="000000"/>
                </w:rPr>
                <w:t>Подпрограмма 1</w:t>
              </w:r>
            </w:hyperlink>
            <w:r w:rsidR="00662D87" w:rsidRPr="00D82010">
              <w:rPr>
                <w:color w:val="000000"/>
              </w:rPr>
              <w:t>.</w:t>
            </w:r>
            <w:r w:rsidR="00662D87" w:rsidRPr="00D82010">
              <w:t xml:space="preserve"> </w:t>
            </w:r>
            <w:r w:rsidR="00662D87" w:rsidRPr="00D82010">
              <w:rPr>
                <w:color w:val="000000"/>
              </w:rPr>
              <w:t>«Озеленение   территории муниципа</w:t>
            </w:r>
            <w:r w:rsidR="00662D87">
              <w:rPr>
                <w:color w:val="000000"/>
              </w:rPr>
              <w:t>льного образования  Соль-Илецкий</w:t>
            </w:r>
            <w:r w:rsidR="00662D87" w:rsidRPr="00D82010">
              <w:rPr>
                <w:color w:val="000000"/>
              </w:rPr>
              <w:t xml:space="preserve"> городско</w:t>
            </w:r>
            <w:r w:rsidR="00662D87">
              <w:rPr>
                <w:color w:val="000000"/>
              </w:rPr>
              <w:t>й</w:t>
            </w:r>
            <w:r w:rsidR="00662D87" w:rsidRPr="00D82010">
              <w:rPr>
                <w:color w:val="000000"/>
              </w:rPr>
              <w:t xml:space="preserve"> округ».</w:t>
            </w:r>
          </w:p>
        </w:tc>
      </w:tr>
      <w:tr w:rsidR="00662D87" w:rsidRPr="00D82010" w:rsidTr="00C47C12">
        <w:trPr>
          <w:trHeight w:val="1740"/>
        </w:trPr>
        <w:tc>
          <w:tcPr>
            <w:tcW w:w="772" w:type="dxa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lastRenderedPageBreak/>
              <w:t>1.</w:t>
            </w:r>
          </w:p>
        </w:tc>
        <w:tc>
          <w:tcPr>
            <w:tcW w:w="3231" w:type="dxa"/>
            <w:gridSpan w:val="2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010">
              <w:rPr>
                <w:b/>
              </w:rPr>
              <w:t>Основное мероприятие</w:t>
            </w:r>
          </w:p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D82010">
              <w:t xml:space="preserve">осадка и уход за зелеными насаждениями в парках и скверах </w:t>
            </w:r>
          </w:p>
          <w:p w:rsidR="00662D87" w:rsidRPr="00D82010" w:rsidRDefault="00662D87" w:rsidP="00C47C12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2" w:type="dxa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2016г.</w:t>
            </w:r>
          </w:p>
        </w:tc>
        <w:tc>
          <w:tcPr>
            <w:tcW w:w="851" w:type="dxa"/>
            <w:gridSpan w:val="2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2020г.</w:t>
            </w:r>
          </w:p>
        </w:tc>
        <w:tc>
          <w:tcPr>
            <w:tcW w:w="2976" w:type="dxa"/>
            <w:gridSpan w:val="4"/>
          </w:tcPr>
          <w:p w:rsidR="00662D87" w:rsidRPr="00D82010" w:rsidRDefault="00662D87" w:rsidP="00C47C12">
            <w:pPr>
              <w:jc w:val="both"/>
              <w:rPr>
                <w:iCs/>
              </w:rPr>
            </w:pPr>
            <w:r w:rsidRPr="00D82010">
              <w:rPr>
                <w:iCs/>
              </w:rPr>
              <w:t>Увеличение количества  зелёных зон для отдыха граждан.</w:t>
            </w:r>
          </w:p>
          <w:p w:rsidR="00662D87" w:rsidRPr="00D82010" w:rsidRDefault="00662D87" w:rsidP="00C47C1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82010">
              <w:t>Снижение площади зеленых насаждений</w:t>
            </w:r>
          </w:p>
        </w:tc>
        <w:tc>
          <w:tcPr>
            <w:tcW w:w="3260" w:type="dxa"/>
            <w:gridSpan w:val="2"/>
          </w:tcPr>
          <w:p w:rsidR="00662D87" w:rsidRPr="00D82010" w:rsidRDefault="00662D87" w:rsidP="00C47C12">
            <w:r w:rsidRPr="0004283D">
              <w:t>Количество высаженных саженцев деревьев и кустарников  - 1000 шт.</w:t>
            </w:r>
          </w:p>
        </w:tc>
      </w:tr>
      <w:tr w:rsidR="00662D87" w:rsidRPr="00D82010" w:rsidTr="00C47C12">
        <w:tc>
          <w:tcPr>
            <w:tcW w:w="15734" w:type="dxa"/>
            <w:gridSpan w:val="16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Подпрограмма 2</w:t>
            </w:r>
            <w:hyperlink r:id="rId9" w:history="1"/>
            <w:r w:rsidRPr="00D82010">
              <w:t xml:space="preserve">.  </w:t>
            </w:r>
            <w:r w:rsidRPr="00D82010">
              <w:rPr>
                <w:color w:val="000000"/>
              </w:rPr>
              <w:t>«Благоустройство территории муниципального обр</w:t>
            </w:r>
            <w:r>
              <w:rPr>
                <w:color w:val="000000"/>
              </w:rPr>
              <w:t>азования Соль-Илецкий городской</w:t>
            </w:r>
            <w:r w:rsidRPr="00D82010">
              <w:rPr>
                <w:color w:val="000000"/>
              </w:rPr>
              <w:t xml:space="preserve"> округ»</w:t>
            </w:r>
          </w:p>
        </w:tc>
      </w:tr>
      <w:tr w:rsidR="00662D87" w:rsidRPr="00D82010" w:rsidTr="00C47C12">
        <w:trPr>
          <w:trHeight w:val="1720"/>
        </w:trPr>
        <w:tc>
          <w:tcPr>
            <w:tcW w:w="772" w:type="dxa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2.</w:t>
            </w:r>
          </w:p>
        </w:tc>
        <w:tc>
          <w:tcPr>
            <w:tcW w:w="3231" w:type="dxa"/>
            <w:gridSpan w:val="2"/>
          </w:tcPr>
          <w:p w:rsidR="00662D87" w:rsidRPr="00D82010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D82010">
              <w:rPr>
                <w:b/>
              </w:rPr>
              <w:t>Основное мероприятие  1.</w:t>
            </w:r>
          </w:p>
          <w:p w:rsidR="00662D87" w:rsidRPr="00D82010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D82010">
              <w:rPr>
                <w:color w:val="000000"/>
              </w:rPr>
              <w:t>Благоустройство  территории муниципального  образования Соль-Илецкий городской округ</w:t>
            </w:r>
          </w:p>
        </w:tc>
        <w:tc>
          <w:tcPr>
            <w:tcW w:w="1809" w:type="dxa"/>
          </w:tcPr>
          <w:p w:rsidR="00662D87" w:rsidRPr="00D82010" w:rsidRDefault="00662D87" w:rsidP="00C47C12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2016г.</w:t>
            </w:r>
          </w:p>
        </w:tc>
        <w:tc>
          <w:tcPr>
            <w:tcW w:w="1135" w:type="dxa"/>
            <w:gridSpan w:val="3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2020г.</w:t>
            </w:r>
          </w:p>
        </w:tc>
        <w:tc>
          <w:tcPr>
            <w:tcW w:w="2182" w:type="dxa"/>
          </w:tcPr>
          <w:p w:rsidR="00662D87" w:rsidRPr="00D82010" w:rsidRDefault="00662D87" w:rsidP="00C47C1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</w:rPr>
              <w:t>Улучшение благоустроенности городского округа.</w:t>
            </w:r>
          </w:p>
          <w:p w:rsidR="00662D87" w:rsidRPr="00D82010" w:rsidRDefault="00662D87" w:rsidP="00C47C1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 xml:space="preserve">Не выполнение мероприятий по благоустройству </w:t>
            </w:r>
          </w:p>
        </w:tc>
        <w:tc>
          <w:tcPr>
            <w:tcW w:w="3543" w:type="dxa"/>
            <w:gridSpan w:val="4"/>
          </w:tcPr>
          <w:p w:rsidR="00662D87" w:rsidRPr="0004283D" w:rsidRDefault="00662D87" w:rsidP="00C47C12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83D">
              <w:t>Улучшение санитарного состояния округа</w:t>
            </w:r>
          </w:p>
        </w:tc>
      </w:tr>
      <w:tr w:rsidR="00662D87" w:rsidRPr="00D82010" w:rsidTr="00C47C12">
        <w:trPr>
          <w:trHeight w:val="1693"/>
        </w:trPr>
        <w:tc>
          <w:tcPr>
            <w:tcW w:w="772" w:type="dxa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231" w:type="dxa"/>
            <w:gridSpan w:val="2"/>
          </w:tcPr>
          <w:p w:rsidR="00662D87" w:rsidRPr="00D82010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023C27">
              <w:rPr>
                <w:b/>
              </w:rPr>
              <w:t>Основное мероприятие № 2</w:t>
            </w:r>
            <w:r w:rsidRPr="0051373E">
              <w:t xml:space="preserve">. </w:t>
            </w:r>
            <w:r>
              <w:rPr>
                <w:b/>
              </w:rPr>
              <w:t xml:space="preserve"> </w:t>
            </w:r>
            <w:r w:rsidRPr="000816FD">
              <w:t>Обеспечение функции выполнения контроля  за состоянием благоустройства территории Соль-Илецкого городского округа</w:t>
            </w:r>
          </w:p>
        </w:tc>
        <w:tc>
          <w:tcPr>
            <w:tcW w:w="1809" w:type="dxa"/>
          </w:tcPr>
          <w:p w:rsidR="00662D87" w:rsidRPr="00D82010" w:rsidRDefault="00662D87" w:rsidP="00C47C12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135" w:type="dxa"/>
            <w:gridSpan w:val="3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182" w:type="dxa"/>
          </w:tcPr>
          <w:p w:rsidR="00662D87" w:rsidRPr="00D82010" w:rsidRDefault="00662D87" w:rsidP="00C47C1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</w:rPr>
              <w:t>Улучшение благоустроенности городского округа.</w:t>
            </w:r>
          </w:p>
          <w:p w:rsidR="00662D87" w:rsidRPr="00D82010" w:rsidRDefault="00662D87" w:rsidP="00C47C1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Не выполнение мероприятий по благоустройству</w:t>
            </w:r>
          </w:p>
        </w:tc>
        <w:tc>
          <w:tcPr>
            <w:tcW w:w="3543" w:type="dxa"/>
            <w:gridSpan w:val="4"/>
          </w:tcPr>
          <w:p w:rsidR="00662D87" w:rsidRPr="0004283D" w:rsidRDefault="00662D87" w:rsidP="00C4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Содержание (эксплуатация) имущества, находящегося в государственной (муниципальной) собственности</w:t>
            </w:r>
          </w:p>
        </w:tc>
      </w:tr>
      <w:tr w:rsidR="00662D87" w:rsidRPr="00D82010" w:rsidTr="00C47C12">
        <w:tc>
          <w:tcPr>
            <w:tcW w:w="772" w:type="dxa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D82010">
              <w:t>.</w:t>
            </w:r>
          </w:p>
        </w:tc>
        <w:tc>
          <w:tcPr>
            <w:tcW w:w="3231" w:type="dxa"/>
            <w:gridSpan w:val="2"/>
          </w:tcPr>
          <w:p w:rsidR="00662D87" w:rsidRPr="00D82010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D82010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3</w:t>
            </w:r>
            <w:r w:rsidRPr="00D82010">
              <w:rPr>
                <w:b/>
              </w:rPr>
              <w:t>.</w:t>
            </w:r>
          </w:p>
          <w:p w:rsidR="00662D87" w:rsidRPr="00D82010" w:rsidRDefault="00662D87" w:rsidP="00C47C12">
            <w:pPr>
              <w:jc w:val="both"/>
              <w:rPr>
                <w:b/>
                <w:color w:val="000000"/>
              </w:rPr>
            </w:pPr>
            <w:r w:rsidRPr="00D82010">
              <w:rPr>
                <w:color w:val="000000"/>
              </w:rPr>
              <w:t>Содержание  мест захоронений  на территории Соль-Илецкого  округа</w:t>
            </w:r>
          </w:p>
        </w:tc>
        <w:tc>
          <w:tcPr>
            <w:tcW w:w="1809" w:type="dxa"/>
          </w:tcPr>
          <w:p w:rsidR="00662D87" w:rsidRPr="00D82010" w:rsidRDefault="00662D87" w:rsidP="00C47C12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2016г.</w:t>
            </w:r>
          </w:p>
        </w:tc>
        <w:tc>
          <w:tcPr>
            <w:tcW w:w="1135" w:type="dxa"/>
            <w:gridSpan w:val="3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2020г.</w:t>
            </w:r>
          </w:p>
        </w:tc>
        <w:tc>
          <w:tcPr>
            <w:tcW w:w="2182" w:type="dxa"/>
          </w:tcPr>
          <w:p w:rsidR="00662D87" w:rsidRPr="00D82010" w:rsidRDefault="00662D87" w:rsidP="00C47C1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4"/>
          </w:tcPr>
          <w:p w:rsidR="00662D87" w:rsidRPr="00D82010" w:rsidRDefault="00662D87" w:rsidP="00C47C12">
            <w:pPr>
              <w:jc w:val="both"/>
              <w:rPr>
                <w:color w:val="000000"/>
              </w:rPr>
            </w:pPr>
            <w:r w:rsidRPr="00DB3A5E">
              <w:t>Улучшение содержания мест захоронений расположенных на территории округа</w:t>
            </w:r>
          </w:p>
        </w:tc>
      </w:tr>
      <w:tr w:rsidR="00662D87" w:rsidRPr="00D82010" w:rsidTr="00C47C12">
        <w:trPr>
          <w:trHeight w:val="276"/>
        </w:trPr>
        <w:tc>
          <w:tcPr>
            <w:tcW w:w="15734" w:type="dxa"/>
            <w:gridSpan w:val="16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Подпрограмма 3</w:t>
            </w:r>
            <w:hyperlink r:id="rId10" w:history="1"/>
            <w:r w:rsidRPr="00D82010">
              <w:t xml:space="preserve">.   </w:t>
            </w:r>
            <w:r w:rsidRPr="00D82010">
              <w:rPr>
                <w:color w:val="000000"/>
              </w:rPr>
              <w:t>«Уличное освещение на территории муниципального образования Соль-Илецк</w:t>
            </w:r>
            <w:r>
              <w:rPr>
                <w:color w:val="000000"/>
              </w:rPr>
              <w:t>ий городской округ</w:t>
            </w:r>
            <w:r w:rsidRPr="00D82010">
              <w:rPr>
                <w:color w:val="000000"/>
              </w:rPr>
              <w:t>»</w:t>
            </w:r>
          </w:p>
        </w:tc>
      </w:tr>
      <w:tr w:rsidR="00662D87" w:rsidRPr="00D82010" w:rsidTr="00C47C12">
        <w:trPr>
          <w:trHeight w:val="774"/>
        </w:trPr>
        <w:tc>
          <w:tcPr>
            <w:tcW w:w="772" w:type="dxa"/>
          </w:tcPr>
          <w:p w:rsidR="00662D87" w:rsidRPr="00D82010" w:rsidRDefault="00662D87" w:rsidP="00C47C12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D8201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31" w:type="dxa"/>
            <w:gridSpan w:val="2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</w:p>
          <w:p w:rsidR="00662D87" w:rsidRPr="00D82010" w:rsidRDefault="00662D87" w:rsidP="00C47C12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1809" w:type="dxa"/>
          </w:tcPr>
          <w:p w:rsidR="00662D87" w:rsidRPr="00D82010" w:rsidRDefault="00662D87" w:rsidP="00C47C12">
            <w:pPr>
              <w:jc w:val="center"/>
            </w:pPr>
            <w:r w:rsidRPr="00D82010">
              <w:t xml:space="preserve">Отдел по строительству, транспорту, ЖКХ, дорожному хозяйству, газификации и </w:t>
            </w:r>
            <w:r w:rsidRPr="00D82010">
              <w:lastRenderedPageBreak/>
              <w:t>связи</w:t>
            </w:r>
          </w:p>
        </w:tc>
        <w:tc>
          <w:tcPr>
            <w:tcW w:w="1219" w:type="dxa"/>
            <w:gridSpan w:val="2"/>
          </w:tcPr>
          <w:p w:rsidR="00662D87" w:rsidRPr="00D82010" w:rsidRDefault="00662D87" w:rsidP="00C47C12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  <w:lang w:eastAsia="ru-RU"/>
              </w:rPr>
              <w:lastRenderedPageBreak/>
              <w:t>2016г.</w:t>
            </w:r>
          </w:p>
        </w:tc>
        <w:tc>
          <w:tcPr>
            <w:tcW w:w="1135" w:type="dxa"/>
            <w:gridSpan w:val="3"/>
          </w:tcPr>
          <w:p w:rsidR="00662D87" w:rsidRPr="00D82010" w:rsidRDefault="00662D87" w:rsidP="00C47C12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  <w:lang w:eastAsia="ru-RU"/>
              </w:rPr>
              <w:t>2020г.</w:t>
            </w:r>
          </w:p>
        </w:tc>
        <w:tc>
          <w:tcPr>
            <w:tcW w:w="2182" w:type="dxa"/>
          </w:tcPr>
          <w:p w:rsidR="00662D87" w:rsidRPr="00D82010" w:rsidRDefault="00662D87" w:rsidP="00C47C12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82010">
              <w:rPr>
                <w:rFonts w:ascii="Times New Roman" w:hAnsi="Times New Roman"/>
              </w:rPr>
              <w:t>Бесперебойное функционирование уличного освещения.</w:t>
            </w:r>
          </w:p>
          <w:p w:rsidR="00662D87" w:rsidRPr="00D82010" w:rsidRDefault="00662D87" w:rsidP="00C47C12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662D87" w:rsidRPr="00D82010" w:rsidRDefault="00662D87" w:rsidP="00C47C1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  <w:lang w:eastAsia="ru-RU"/>
              </w:rPr>
              <w:t>Не выполнение мероприятий  по уличному освещению территории округа</w:t>
            </w:r>
          </w:p>
        </w:tc>
        <w:tc>
          <w:tcPr>
            <w:tcW w:w="3402" w:type="dxa"/>
            <w:gridSpan w:val="3"/>
          </w:tcPr>
          <w:p w:rsidR="00662D87" w:rsidRPr="00D82010" w:rsidRDefault="00662D87" w:rsidP="00C47C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7B">
              <w:t>Протяженность освещенных частей улиц</w:t>
            </w:r>
            <w:r w:rsidRPr="00D82010">
              <w:t>.</w:t>
            </w:r>
          </w:p>
        </w:tc>
      </w:tr>
      <w:tr w:rsidR="00662D87" w:rsidRPr="00D82010" w:rsidTr="00C47C12">
        <w:trPr>
          <w:trHeight w:val="1602"/>
        </w:trPr>
        <w:tc>
          <w:tcPr>
            <w:tcW w:w="772" w:type="dxa"/>
          </w:tcPr>
          <w:p w:rsidR="00662D87" w:rsidRPr="00D82010" w:rsidRDefault="00662D87" w:rsidP="00C47C12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</w:t>
            </w:r>
            <w:r w:rsidRPr="00D8201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31" w:type="dxa"/>
            <w:gridSpan w:val="2"/>
          </w:tcPr>
          <w:p w:rsidR="00662D87" w:rsidRPr="00D82010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Основное мероприятие 2</w:t>
            </w:r>
            <w:r w:rsidRPr="00D82010">
              <w:rPr>
                <w:b/>
              </w:rPr>
              <w:t>.</w:t>
            </w:r>
          </w:p>
          <w:p w:rsidR="00662D87" w:rsidRPr="00D82010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906C84">
              <w:rPr>
                <w:color w:val="000000"/>
                <w:shd w:val="clear" w:color="auto" w:fill="FFFFFF"/>
              </w:rPr>
              <w:t>Энергосбережение и повышение энергоэффективности</w:t>
            </w:r>
          </w:p>
        </w:tc>
        <w:tc>
          <w:tcPr>
            <w:tcW w:w="1809" w:type="dxa"/>
          </w:tcPr>
          <w:p w:rsidR="00662D87" w:rsidRPr="00D82010" w:rsidRDefault="00662D87" w:rsidP="00C47C12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D82010">
              <w:t>г.</w:t>
            </w:r>
          </w:p>
        </w:tc>
        <w:tc>
          <w:tcPr>
            <w:tcW w:w="1135" w:type="dxa"/>
            <w:gridSpan w:val="3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D82010">
              <w:t>2020г.</w:t>
            </w:r>
          </w:p>
        </w:tc>
        <w:tc>
          <w:tcPr>
            <w:tcW w:w="2182" w:type="dxa"/>
          </w:tcPr>
          <w:p w:rsidR="00662D87" w:rsidRPr="00D82010" w:rsidRDefault="00662D87" w:rsidP="00C47C1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</w:rPr>
              <w:t>Бесперебойное функционирование уличного освещения.</w:t>
            </w:r>
          </w:p>
        </w:tc>
        <w:tc>
          <w:tcPr>
            <w:tcW w:w="1984" w:type="dxa"/>
            <w:gridSpan w:val="3"/>
          </w:tcPr>
          <w:p w:rsidR="00662D87" w:rsidRPr="00217F1A" w:rsidRDefault="00662D87" w:rsidP="00C47C1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217F1A">
              <w:rPr>
                <w:rFonts w:ascii="Times New Roman" w:eastAsia="Times New Roman" w:hAnsi="Times New Roman"/>
                <w:lang w:eastAsia="ru-RU"/>
              </w:rPr>
              <w:t>Отсутствие экономии в установленных параметрах</w:t>
            </w:r>
          </w:p>
        </w:tc>
        <w:tc>
          <w:tcPr>
            <w:tcW w:w="3402" w:type="dxa"/>
            <w:gridSpan w:val="3"/>
          </w:tcPr>
          <w:p w:rsidR="00662D87" w:rsidRPr="00D82010" w:rsidRDefault="00662D87" w:rsidP="00C47C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7B">
              <w:t>Количество замененных светильников на светодиодные</w:t>
            </w:r>
            <w:r w:rsidRPr="00906C84">
              <w:rPr>
                <w:color w:val="000000"/>
              </w:rPr>
              <w:t>.</w:t>
            </w:r>
          </w:p>
        </w:tc>
      </w:tr>
      <w:tr w:rsidR="00662D87" w:rsidRPr="00D82010" w:rsidTr="00C47C12">
        <w:trPr>
          <w:trHeight w:val="257"/>
        </w:trPr>
        <w:tc>
          <w:tcPr>
            <w:tcW w:w="15734" w:type="dxa"/>
            <w:gridSpan w:val="16"/>
          </w:tcPr>
          <w:p w:rsidR="00662D87" w:rsidRPr="00FE727B" w:rsidRDefault="00662D87" w:rsidP="00C47C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4D6">
              <w:t>Подпрограмма 4. «Формирование современной городской среды в Соль-Илецком городском округе Оренбургской области»</w:t>
            </w:r>
          </w:p>
        </w:tc>
      </w:tr>
      <w:tr w:rsidR="00662D87" w:rsidRPr="00D82010" w:rsidTr="00C47C12">
        <w:trPr>
          <w:trHeight w:val="1972"/>
        </w:trPr>
        <w:tc>
          <w:tcPr>
            <w:tcW w:w="772" w:type="dxa"/>
          </w:tcPr>
          <w:p w:rsidR="00662D87" w:rsidRDefault="00662D87" w:rsidP="00C47C12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914" w:type="dxa"/>
          </w:tcPr>
          <w:p w:rsidR="00662D87" w:rsidRPr="008434D6" w:rsidRDefault="00662D87" w:rsidP="00C47C12">
            <w:pPr>
              <w:jc w:val="center"/>
              <w:rPr>
                <w:spacing w:val="2"/>
              </w:rPr>
            </w:pPr>
            <w:r w:rsidRPr="008434D6">
              <w:rPr>
                <w:b/>
                <w:spacing w:val="2"/>
              </w:rPr>
              <w:t>Основное мероприятие 1</w:t>
            </w:r>
            <w:r w:rsidRPr="008434D6">
              <w:rPr>
                <w:spacing w:val="2"/>
              </w:rPr>
              <w:t>. Благоустройство дворовых территории многоквартирных домов.</w:t>
            </w: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662D87" w:rsidRPr="00D82010" w:rsidRDefault="00662D87" w:rsidP="00C47C12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662D87" w:rsidRDefault="00662D87" w:rsidP="00C47C12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135" w:type="dxa"/>
            <w:gridSpan w:val="3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182" w:type="dxa"/>
          </w:tcPr>
          <w:p w:rsidR="00662D87" w:rsidRPr="00D82010" w:rsidRDefault="00662D87" w:rsidP="00C47C12">
            <w:pPr>
              <w:pStyle w:val="a6"/>
              <w:jc w:val="center"/>
              <w:rPr>
                <w:rFonts w:ascii="Times New Roman" w:hAnsi="Times New Roman"/>
              </w:rPr>
            </w:pPr>
            <w:r w:rsidRPr="00782F49">
              <w:rPr>
                <w:rFonts w:ascii="Times New Roman" w:hAnsi="Times New Roman"/>
              </w:rPr>
              <w:t xml:space="preserve">Повышение уровня благоустроенности  дворовых территорий </w:t>
            </w:r>
          </w:p>
        </w:tc>
        <w:tc>
          <w:tcPr>
            <w:tcW w:w="1984" w:type="dxa"/>
            <w:gridSpan w:val="3"/>
          </w:tcPr>
          <w:p w:rsidR="00662D87" w:rsidRPr="00217F1A" w:rsidRDefault="00662D87" w:rsidP="00C47C1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низкий</w:t>
            </w:r>
            <w:r w:rsidRPr="00782F49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</w:t>
            </w:r>
            <w:r w:rsidRPr="00782F4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ь</w:t>
            </w:r>
            <w:r w:rsidRPr="00782F49">
              <w:rPr>
                <w:rFonts w:ascii="Times New Roman" w:hAnsi="Times New Roman"/>
              </w:rPr>
              <w:t xml:space="preserve"> благоустроенности  дворовых территорий</w:t>
            </w:r>
          </w:p>
        </w:tc>
        <w:tc>
          <w:tcPr>
            <w:tcW w:w="3402" w:type="dxa"/>
            <w:gridSpan w:val="3"/>
          </w:tcPr>
          <w:p w:rsidR="00662D87" w:rsidRPr="00A030B6" w:rsidRDefault="00662D87" w:rsidP="00C47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0567"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>,</w:t>
            </w:r>
            <w:r w:rsidRPr="006617DC">
              <w:rPr>
                <w:sz w:val="24"/>
                <w:szCs w:val="24"/>
              </w:rPr>
              <w:t xml:space="preserve"> Количество благоустроенных дворовых территорий МК</w:t>
            </w:r>
            <w:r>
              <w:rPr>
                <w:sz w:val="24"/>
                <w:szCs w:val="24"/>
              </w:rPr>
              <w:t xml:space="preserve">Д, </w:t>
            </w:r>
            <w:r w:rsidRPr="00B01EB4">
              <w:rPr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662D87" w:rsidRPr="00D82010" w:rsidTr="00C47C12">
        <w:trPr>
          <w:trHeight w:val="1581"/>
        </w:trPr>
        <w:tc>
          <w:tcPr>
            <w:tcW w:w="772" w:type="dxa"/>
          </w:tcPr>
          <w:p w:rsidR="00662D87" w:rsidRDefault="00662D87" w:rsidP="00C47C12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914" w:type="dxa"/>
          </w:tcPr>
          <w:p w:rsidR="00662D87" w:rsidRPr="008434D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EF4F3E">
              <w:rPr>
                <w:b/>
              </w:rPr>
              <w:t>Основное мероприятие 2</w:t>
            </w:r>
            <w:r w:rsidRPr="008434D6">
              <w:t>. Создание наиболее посещаемой муниципальной территории общего пользования</w:t>
            </w:r>
            <w:r>
              <w:t xml:space="preserve"> населенных пунктов </w:t>
            </w:r>
          </w:p>
        </w:tc>
        <w:tc>
          <w:tcPr>
            <w:tcW w:w="2126" w:type="dxa"/>
            <w:gridSpan w:val="2"/>
          </w:tcPr>
          <w:p w:rsidR="00662D87" w:rsidRPr="00D82010" w:rsidRDefault="00662D87" w:rsidP="00C47C12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662D87" w:rsidRDefault="00662D87" w:rsidP="00C47C12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135" w:type="dxa"/>
            <w:gridSpan w:val="3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182" w:type="dxa"/>
          </w:tcPr>
          <w:p w:rsidR="00662D87" w:rsidRPr="00D82010" w:rsidRDefault="00662D87" w:rsidP="00C47C12">
            <w:pPr>
              <w:pStyle w:val="a6"/>
              <w:jc w:val="center"/>
              <w:rPr>
                <w:rFonts w:ascii="Times New Roman" w:hAnsi="Times New Roman"/>
              </w:rPr>
            </w:pPr>
            <w:r w:rsidRPr="00782F49">
              <w:rPr>
                <w:rFonts w:ascii="Times New Roman" w:hAnsi="Times New Roman"/>
              </w:rPr>
              <w:t>Повышение уровня благоустроенности  территорий общего пользования городского округа.</w:t>
            </w:r>
          </w:p>
        </w:tc>
        <w:tc>
          <w:tcPr>
            <w:tcW w:w="1984" w:type="dxa"/>
            <w:gridSpan w:val="3"/>
          </w:tcPr>
          <w:p w:rsidR="00662D87" w:rsidRPr="00217F1A" w:rsidRDefault="00662D87" w:rsidP="00C47C1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низкий</w:t>
            </w:r>
            <w:r w:rsidRPr="00782F49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</w:t>
            </w:r>
            <w:r w:rsidRPr="00782F4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ь</w:t>
            </w:r>
            <w:r w:rsidRPr="00782F49">
              <w:rPr>
                <w:rFonts w:ascii="Times New Roman" w:hAnsi="Times New Roman"/>
              </w:rPr>
              <w:t xml:space="preserve"> благоустроенности  территорий общего пользования городского округа.</w:t>
            </w:r>
          </w:p>
        </w:tc>
        <w:tc>
          <w:tcPr>
            <w:tcW w:w="3402" w:type="dxa"/>
            <w:gridSpan w:val="3"/>
          </w:tcPr>
          <w:p w:rsidR="00662D87" w:rsidRPr="00D82010" w:rsidRDefault="00662D87" w:rsidP="00C47C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55C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662D87" w:rsidRPr="00D82010" w:rsidTr="00C47C12">
        <w:trPr>
          <w:trHeight w:val="29"/>
        </w:trPr>
        <w:tc>
          <w:tcPr>
            <w:tcW w:w="772" w:type="dxa"/>
          </w:tcPr>
          <w:p w:rsidR="00662D87" w:rsidRDefault="00662D87" w:rsidP="00C47C12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914" w:type="dxa"/>
          </w:tcPr>
          <w:p w:rsidR="00662D87" w:rsidRPr="008434D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EF4F3E">
              <w:rPr>
                <w:b/>
              </w:rPr>
              <w:t>Основное мероприятие 3</w:t>
            </w:r>
            <w:r w:rsidRPr="008434D6">
              <w:t>. Благоустройство мест массового отдыха населения округа</w:t>
            </w:r>
          </w:p>
        </w:tc>
        <w:tc>
          <w:tcPr>
            <w:tcW w:w="2126" w:type="dxa"/>
            <w:gridSpan w:val="2"/>
          </w:tcPr>
          <w:p w:rsidR="00662D87" w:rsidRPr="00D82010" w:rsidRDefault="00662D87" w:rsidP="00C47C12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662D87" w:rsidRDefault="00662D87" w:rsidP="00C47C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5" w:type="dxa"/>
            <w:gridSpan w:val="3"/>
          </w:tcPr>
          <w:p w:rsidR="00662D87" w:rsidRPr="00D82010" w:rsidRDefault="00662D87" w:rsidP="00C47C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82" w:type="dxa"/>
          </w:tcPr>
          <w:p w:rsidR="00662D87" w:rsidRPr="00D82010" w:rsidRDefault="00662D87" w:rsidP="00C47C12">
            <w:pPr>
              <w:pStyle w:val="a6"/>
              <w:jc w:val="center"/>
              <w:rPr>
                <w:rFonts w:ascii="Times New Roman" w:hAnsi="Times New Roman"/>
              </w:rPr>
            </w:pPr>
            <w:r w:rsidRPr="00782F49">
              <w:rPr>
                <w:rFonts w:ascii="Times New Roman" w:hAnsi="Times New Roman"/>
              </w:rPr>
              <w:t>Повышение уровня благоустроенности   территорий общего пользования городского округа.</w:t>
            </w:r>
          </w:p>
        </w:tc>
        <w:tc>
          <w:tcPr>
            <w:tcW w:w="1984" w:type="dxa"/>
            <w:gridSpan w:val="3"/>
          </w:tcPr>
          <w:p w:rsidR="00662D87" w:rsidRPr="00217F1A" w:rsidRDefault="00662D87" w:rsidP="00C47C1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Низкий</w:t>
            </w:r>
            <w:r w:rsidRPr="00782F49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</w:t>
            </w:r>
            <w:r w:rsidRPr="00782F4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ь</w:t>
            </w:r>
            <w:r w:rsidRPr="00782F49">
              <w:rPr>
                <w:rFonts w:ascii="Times New Roman" w:hAnsi="Times New Roman"/>
              </w:rPr>
              <w:t xml:space="preserve"> благоустроенности  территорий общего пользования городского округа</w:t>
            </w:r>
          </w:p>
        </w:tc>
        <w:tc>
          <w:tcPr>
            <w:tcW w:w="3402" w:type="dxa"/>
            <w:gridSpan w:val="3"/>
          </w:tcPr>
          <w:p w:rsidR="00662D87" w:rsidRPr="00D82010" w:rsidRDefault="00662D87" w:rsidP="00C47C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55C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</w:tbl>
    <w:p w:rsidR="00662D87" w:rsidRPr="00AD2908" w:rsidRDefault="00662D87" w:rsidP="00662D87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4"/>
          <w:szCs w:val="24"/>
        </w:rPr>
      </w:pPr>
    </w:p>
    <w:p w:rsidR="000F7370" w:rsidRDefault="000F7370" w:rsidP="00A55731">
      <w:pPr>
        <w:jc w:val="both"/>
        <w:rPr>
          <w:sz w:val="28"/>
          <w:szCs w:val="28"/>
        </w:rPr>
      </w:pPr>
    </w:p>
    <w:p w:rsidR="00662D87" w:rsidRPr="00D24672" w:rsidRDefault="00662D87" w:rsidP="00662D87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Приложение № 7</w:t>
      </w:r>
      <w:r w:rsidRPr="00D24672">
        <w:rPr>
          <w:sz w:val="28"/>
          <w:szCs w:val="28"/>
        </w:rPr>
        <w:t xml:space="preserve">  к муниципальной               </w:t>
      </w:r>
    </w:p>
    <w:p w:rsidR="00662D87" w:rsidRPr="00D24672" w:rsidRDefault="00662D87" w:rsidP="00662D87">
      <w:pPr>
        <w:tabs>
          <w:tab w:val="left" w:pos="7380"/>
        </w:tabs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D24672">
        <w:rPr>
          <w:sz w:val="28"/>
          <w:szCs w:val="28"/>
        </w:rPr>
        <w:t xml:space="preserve">Программе «Благоустройство  и          </w:t>
      </w:r>
    </w:p>
    <w:p w:rsidR="00662D87" w:rsidRPr="00D24672" w:rsidRDefault="00662D87" w:rsidP="00662D87">
      <w:pPr>
        <w:tabs>
          <w:tab w:val="left" w:pos="7380"/>
        </w:tabs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24672">
        <w:rPr>
          <w:sz w:val="28"/>
          <w:szCs w:val="28"/>
        </w:rPr>
        <w:t xml:space="preserve">озеленение   на территории </w:t>
      </w:r>
    </w:p>
    <w:p w:rsidR="00662D87" w:rsidRPr="00D24672" w:rsidRDefault="00662D87" w:rsidP="00662D87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24672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Pr="00D24672">
        <w:rPr>
          <w:bCs/>
          <w:sz w:val="28"/>
          <w:szCs w:val="28"/>
        </w:rPr>
        <w:t xml:space="preserve">муниципального     образования  </w:t>
      </w:r>
    </w:p>
    <w:p w:rsidR="00662D87" w:rsidRPr="00D24672" w:rsidRDefault="00662D87" w:rsidP="00662D87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Соль-Илецкий городской</w:t>
      </w:r>
      <w:r w:rsidRPr="00D2467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  <w:r w:rsidRPr="00D24672">
        <w:t xml:space="preserve">                         </w:t>
      </w:r>
      <w:r>
        <w:t xml:space="preserve">                                     </w:t>
      </w:r>
      <w:r w:rsidRPr="00D24672">
        <w:rPr>
          <w:sz w:val="28"/>
          <w:szCs w:val="28"/>
        </w:rPr>
        <w:t xml:space="preserve">                                                        </w:t>
      </w:r>
    </w:p>
    <w:p w:rsidR="00662D87" w:rsidRPr="001708AA" w:rsidRDefault="00662D87" w:rsidP="00662D87">
      <w:pPr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662D87" w:rsidRDefault="00662D87" w:rsidP="00662D8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1708AA">
        <w:rPr>
          <w:sz w:val="28"/>
          <w:szCs w:val="28"/>
        </w:rPr>
        <w:t>Ресурсное обеспечение реализации муниципальной программы</w:t>
      </w:r>
    </w:p>
    <w:p w:rsidR="00662D87" w:rsidRDefault="00662D87" w:rsidP="00662D87">
      <w:pPr>
        <w:widowControl w:val="0"/>
        <w:tabs>
          <w:tab w:val="left" w:pos="14333"/>
        </w:tabs>
        <w:autoSpaceDE w:val="0"/>
        <w:autoSpaceDN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1708AA">
        <w:rPr>
          <w:sz w:val="24"/>
          <w:szCs w:val="24"/>
        </w:rPr>
        <w:t>Тыс.руб</w:t>
      </w:r>
      <w:r>
        <w:rPr>
          <w:sz w:val="28"/>
          <w:szCs w:val="28"/>
        </w:rPr>
        <w:t>.</w:t>
      </w:r>
    </w:p>
    <w:tbl>
      <w:tblPr>
        <w:tblW w:w="16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650"/>
        <w:gridCol w:w="1461"/>
        <w:gridCol w:w="1289"/>
        <w:gridCol w:w="1320"/>
        <w:gridCol w:w="935"/>
        <w:gridCol w:w="992"/>
        <w:gridCol w:w="1134"/>
        <w:gridCol w:w="850"/>
        <w:gridCol w:w="993"/>
        <w:gridCol w:w="2014"/>
      </w:tblGrid>
      <w:tr w:rsidR="00662D87" w:rsidRPr="00FC151D" w:rsidTr="00C47C12">
        <w:trPr>
          <w:trHeight w:val="871"/>
        </w:trPr>
        <w:tc>
          <w:tcPr>
            <w:tcW w:w="534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Статус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Источники финансирования</w:t>
            </w:r>
          </w:p>
        </w:tc>
        <w:tc>
          <w:tcPr>
            <w:tcW w:w="622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color w:val="000000"/>
              </w:rPr>
              <w:t>Ожидаемые результаты в  2020</w:t>
            </w:r>
            <w:r w:rsidRPr="00FC151D">
              <w:rPr>
                <w:color w:val="000000"/>
              </w:rPr>
              <w:t xml:space="preserve">   году</w:t>
            </w:r>
          </w:p>
        </w:tc>
      </w:tr>
      <w:tr w:rsidR="00662D87" w:rsidRPr="00FC151D" w:rsidTr="00C47C12">
        <w:trPr>
          <w:trHeight w:val="540"/>
        </w:trPr>
        <w:tc>
          <w:tcPr>
            <w:tcW w:w="53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 xml:space="preserve">Всего за 2016-2020гг. 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В том числе по годам</w:t>
            </w: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662D87" w:rsidRPr="00FC151D" w:rsidTr="00C47C12">
        <w:trPr>
          <w:trHeight w:val="971"/>
        </w:trPr>
        <w:tc>
          <w:tcPr>
            <w:tcW w:w="53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2016г.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2017г.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 xml:space="preserve"> 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2018г.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2019г.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rPr>
                <w:color w:val="000000"/>
              </w:rPr>
            </w:pPr>
          </w:p>
          <w:p w:rsidR="00662D87" w:rsidRDefault="00662D87" w:rsidP="00C47C12">
            <w:pPr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  <w:p w:rsidR="00662D87" w:rsidRDefault="00662D87" w:rsidP="00C47C12">
            <w:pPr>
              <w:rPr>
                <w:color w:val="000000"/>
              </w:rPr>
            </w:pP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662D87" w:rsidRPr="00FC151D" w:rsidTr="00C47C12">
        <w:tc>
          <w:tcPr>
            <w:tcW w:w="53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1</w:t>
            </w:r>
          </w:p>
        </w:tc>
        <w:tc>
          <w:tcPr>
            <w:tcW w:w="198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2</w:t>
            </w:r>
          </w:p>
        </w:tc>
        <w:tc>
          <w:tcPr>
            <w:tcW w:w="2650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3</w:t>
            </w:r>
          </w:p>
        </w:tc>
        <w:tc>
          <w:tcPr>
            <w:tcW w:w="1461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4</w:t>
            </w:r>
          </w:p>
        </w:tc>
        <w:tc>
          <w:tcPr>
            <w:tcW w:w="1289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6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01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9</w:t>
            </w:r>
          </w:p>
        </w:tc>
      </w:tr>
      <w:tr w:rsidR="00662D87" w:rsidRPr="00FC151D" w:rsidTr="00C47C12">
        <w:trPr>
          <w:trHeight w:val="410"/>
        </w:trPr>
        <w:tc>
          <w:tcPr>
            <w:tcW w:w="534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Муниципальная программа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C151D">
              <w:rPr>
                <w:b/>
                <w:bCs/>
              </w:rPr>
              <w:t>«Благоустройство  и  озеленение   на территории  муниципального     образования    Соль-Илецког</w:t>
            </w:r>
            <w:r>
              <w:rPr>
                <w:b/>
                <w:bCs/>
              </w:rPr>
              <w:t>о городского округа на 2016-2020</w:t>
            </w:r>
            <w:r w:rsidRPr="00FC151D">
              <w:rPr>
                <w:b/>
                <w:bCs/>
              </w:rPr>
              <w:t xml:space="preserve"> гг.»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Всего,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в том числе: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 Администрация муниципального образования Соль-Илецкий городской округ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83E5B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  <w:bCs/>
                <w:color w:val="000000"/>
              </w:rPr>
              <w:t>124191,1097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83E5B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983E5B">
              <w:rPr>
                <w:b/>
              </w:rPr>
              <w:t>21807,8397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828BF" w:rsidRDefault="00662D87" w:rsidP="00C47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46230,97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C94B98" w:rsidRDefault="00662D87" w:rsidP="00C47C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19973,4</w:t>
            </w:r>
          </w:p>
          <w:p w:rsidR="00662D87" w:rsidRPr="00C94B98" w:rsidRDefault="00662D87" w:rsidP="00C47C12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C94B98" w:rsidRDefault="00662D87" w:rsidP="00C47C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17846,1</w:t>
            </w:r>
          </w:p>
          <w:p w:rsidR="00662D87" w:rsidRPr="00C94B98" w:rsidRDefault="00662D87" w:rsidP="00C47C12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D87" w:rsidRPr="00242AC7" w:rsidRDefault="00662D87" w:rsidP="00C47C12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>18332,8</w:t>
            </w:r>
          </w:p>
          <w:p w:rsidR="00662D87" w:rsidRPr="00C94B98" w:rsidRDefault="00662D87" w:rsidP="00C47C12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151D">
              <w:t>Повышение общего  уровня благоустроенности  городского округа.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adjustRightInd w:val="0"/>
              <w:jc w:val="both"/>
            </w:pPr>
            <w:r w:rsidRPr="00FC151D">
              <w:t>Увеличение количества зеленых насаждений на территории городского округа.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  <w:r w:rsidRPr="00FC151D">
              <w:t>Содержание уличного освещения на территории округа.</w:t>
            </w:r>
          </w:p>
        </w:tc>
      </w:tr>
      <w:tr w:rsidR="00662D87" w:rsidRPr="00FC151D" w:rsidTr="00C47C12">
        <w:trPr>
          <w:trHeight w:val="410"/>
        </w:trPr>
        <w:tc>
          <w:tcPr>
            <w:tcW w:w="53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83E5B" w:rsidRDefault="00662D87" w:rsidP="00C47C12">
            <w:pPr>
              <w:rPr>
                <w:b/>
              </w:rPr>
            </w:pPr>
            <w:r>
              <w:rPr>
                <w:b/>
              </w:rPr>
              <w:t>14574,8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83E5B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83E5B" w:rsidRDefault="00662D87" w:rsidP="00C47C12">
            <w:pPr>
              <w:jc w:val="center"/>
              <w:rPr>
                <w:b/>
              </w:rPr>
            </w:pPr>
            <w:r>
              <w:rPr>
                <w:b/>
              </w:rPr>
              <w:t>14574,8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1B472A" w:rsidRDefault="00662D87" w:rsidP="00C47C1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2D87" w:rsidRPr="00FC151D" w:rsidTr="00C47C12">
        <w:trPr>
          <w:trHeight w:val="410"/>
        </w:trPr>
        <w:tc>
          <w:tcPr>
            <w:tcW w:w="53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1B472A" w:rsidRDefault="00662D87" w:rsidP="00C47C12">
            <w:pPr>
              <w:rPr>
                <w:b/>
              </w:rPr>
            </w:pPr>
            <w:r>
              <w:rPr>
                <w:b/>
              </w:rPr>
              <w:t>9716,5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83E5B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1B472A" w:rsidRDefault="00662D87" w:rsidP="00C47C12">
            <w:pPr>
              <w:rPr>
                <w:b/>
              </w:rPr>
            </w:pPr>
            <w:r>
              <w:rPr>
                <w:b/>
              </w:rPr>
              <w:t>9716,5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1B472A" w:rsidRDefault="00662D87" w:rsidP="00C47C1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2D87" w:rsidRPr="00FC151D" w:rsidTr="00C47C12">
        <w:trPr>
          <w:trHeight w:val="410"/>
        </w:trPr>
        <w:tc>
          <w:tcPr>
            <w:tcW w:w="53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662D87" w:rsidRPr="00CC701B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бюджет городского округа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83E5B" w:rsidRDefault="00662D87" w:rsidP="00C47C12">
            <w:r>
              <w:rPr>
                <w:b/>
              </w:rPr>
              <w:t>99899,8097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83E5B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983E5B">
              <w:rPr>
                <w:b/>
              </w:rPr>
              <w:t>21807,8397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83E5B" w:rsidRDefault="00662D87" w:rsidP="00C47C12">
            <w:pPr>
              <w:rPr>
                <w:b/>
              </w:rPr>
            </w:pPr>
            <w:r>
              <w:rPr>
                <w:b/>
              </w:rPr>
              <w:t>21939,67</w:t>
            </w:r>
          </w:p>
          <w:p w:rsidR="00662D87" w:rsidRPr="00983E5B" w:rsidRDefault="00662D87" w:rsidP="00C47C1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B35676" w:rsidRDefault="00662D87" w:rsidP="00C47C12">
            <w:pPr>
              <w:rPr>
                <w:b/>
                <w:highlight w:val="yellow"/>
              </w:rPr>
            </w:pPr>
            <w:r>
              <w:rPr>
                <w:b/>
                <w:bCs/>
                <w:color w:val="000000"/>
              </w:rPr>
              <w:t>19973,4</w:t>
            </w:r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242AC7" w:rsidRDefault="00662D87" w:rsidP="00C47C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17846,1</w:t>
            </w:r>
          </w:p>
          <w:p w:rsidR="00662D87" w:rsidRPr="00B35676" w:rsidRDefault="00662D87" w:rsidP="00C47C12">
            <w:pPr>
              <w:widowControl w:val="0"/>
              <w:autoSpaceDE w:val="0"/>
              <w:autoSpaceDN w:val="0"/>
              <w:outlineLvl w:val="2"/>
              <w:rPr>
                <w:b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D87" w:rsidRPr="00242AC7" w:rsidRDefault="00662D87" w:rsidP="00C47C12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>18332,8</w:t>
            </w:r>
          </w:p>
          <w:p w:rsidR="00662D87" w:rsidRPr="00B35676" w:rsidRDefault="00662D87" w:rsidP="00C47C12">
            <w:pPr>
              <w:widowControl w:val="0"/>
              <w:autoSpaceDE w:val="0"/>
              <w:autoSpaceDN w:val="0"/>
              <w:outlineLvl w:val="2"/>
              <w:rPr>
                <w:b/>
                <w:highlight w:val="yellow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2D87" w:rsidRPr="00FC151D" w:rsidTr="00C47C12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662D87" w:rsidRPr="00CC701B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C6F64" w:rsidRDefault="00662D87" w:rsidP="00C47C12">
            <w:pPr>
              <w:rPr>
                <w:b/>
              </w:rPr>
            </w:pPr>
            <w:r w:rsidRPr="00DC6F64">
              <w:rPr>
                <w:b/>
              </w:rPr>
              <w:t>00,00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C6F64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C6F64" w:rsidRDefault="00662D87" w:rsidP="00C47C12">
            <w:pPr>
              <w:rPr>
                <w:b/>
              </w:rPr>
            </w:pPr>
            <w:r w:rsidRPr="00DC6F64">
              <w:rPr>
                <w:b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B35676" w:rsidRDefault="00662D87" w:rsidP="00C47C12">
            <w:pPr>
              <w:rPr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B35676" w:rsidRDefault="00662D87" w:rsidP="00C47C12">
            <w:pPr>
              <w:rPr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2D87" w:rsidRPr="00B35676" w:rsidRDefault="00662D87" w:rsidP="00C47C12">
            <w:pPr>
              <w:rPr>
                <w:b/>
                <w:highlight w:val="yellow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662D87" w:rsidRPr="00FC151D" w:rsidTr="00C47C12">
        <w:trPr>
          <w:trHeight w:val="1735"/>
        </w:trPr>
        <w:tc>
          <w:tcPr>
            <w:tcW w:w="53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Подпрограмма 1 </w:t>
            </w:r>
          </w:p>
          <w:p w:rsidR="00662D87" w:rsidRPr="00FC151D" w:rsidRDefault="00662D87" w:rsidP="00C47C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0" w:type="dxa"/>
            <w:shd w:val="clear" w:color="auto" w:fill="auto"/>
          </w:tcPr>
          <w:p w:rsidR="00662D87" w:rsidRDefault="00662D87" w:rsidP="00C47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51D">
              <w:rPr>
                <w:b/>
              </w:rPr>
              <w:t>«Озеленение территории муниципального образования  Соль-Илецког</w:t>
            </w:r>
            <w:r>
              <w:rPr>
                <w:b/>
              </w:rPr>
              <w:t xml:space="preserve">о городского округа  </w:t>
            </w:r>
          </w:p>
          <w:p w:rsidR="00662D87" w:rsidRPr="00FC151D" w:rsidRDefault="00662D87" w:rsidP="00C47C1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в 2016-2020 </w:t>
            </w:r>
            <w:r w:rsidRPr="00FC151D">
              <w:rPr>
                <w:b/>
              </w:rPr>
              <w:t>гг.»</w:t>
            </w:r>
          </w:p>
        </w:tc>
        <w:tc>
          <w:tcPr>
            <w:tcW w:w="1461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</w:rPr>
            </w:pP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4151,8797</w:t>
            </w:r>
          </w:p>
          <w:p w:rsidR="00662D87" w:rsidRPr="00E25275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rPr>
                <w:b/>
              </w:rPr>
            </w:pPr>
            <w:r w:rsidRPr="00E25275">
              <w:rPr>
                <w:b/>
              </w:rPr>
              <w:t>1189,33970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rPr>
                <w:b/>
                <w:bCs/>
                <w:sz w:val="24"/>
                <w:szCs w:val="24"/>
              </w:rPr>
            </w:pPr>
            <w:r w:rsidRPr="00E25275">
              <w:rPr>
                <w:b/>
                <w:bCs/>
              </w:rPr>
              <w:t>2</w:t>
            </w:r>
            <w:r>
              <w:rPr>
                <w:b/>
                <w:bCs/>
              </w:rPr>
              <w:t> 263,54</w:t>
            </w:r>
          </w:p>
          <w:p w:rsidR="00662D87" w:rsidRPr="00E25275" w:rsidRDefault="00662D87" w:rsidP="00C47C12">
            <w:pPr>
              <w:rPr>
                <w:b/>
                <w:bCs/>
                <w:sz w:val="24"/>
                <w:szCs w:val="24"/>
              </w:rPr>
            </w:pPr>
          </w:p>
          <w:p w:rsidR="00662D87" w:rsidRPr="00E25275" w:rsidRDefault="00662D87" w:rsidP="00C47C1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rPr>
                <w:b/>
              </w:rPr>
            </w:pPr>
            <w:r>
              <w:rPr>
                <w:b/>
              </w:rPr>
              <w:t>699,0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B35676" w:rsidRDefault="00662D87" w:rsidP="00C47C12">
            <w:pPr>
              <w:rPr>
                <w:b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B35676" w:rsidRDefault="00662D87" w:rsidP="00C47C12">
            <w:pPr>
              <w:rPr>
                <w:b/>
                <w:highlight w:val="yellow"/>
              </w:rPr>
            </w:pPr>
          </w:p>
        </w:tc>
        <w:tc>
          <w:tcPr>
            <w:tcW w:w="201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  <w:r w:rsidRPr="00FC151D">
              <w:t>Увеличение количества  зелёных зон для отдыха граждан.</w:t>
            </w:r>
          </w:p>
          <w:p w:rsidR="00662D87" w:rsidRPr="00FC151D" w:rsidRDefault="00662D87" w:rsidP="00C47C12"/>
        </w:tc>
      </w:tr>
      <w:tr w:rsidR="00662D87" w:rsidRPr="00FC151D" w:rsidTr="00C47C12">
        <w:tc>
          <w:tcPr>
            <w:tcW w:w="53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3</w:t>
            </w:r>
          </w:p>
        </w:tc>
        <w:tc>
          <w:tcPr>
            <w:tcW w:w="198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 xml:space="preserve">Основное мероприятие </w:t>
            </w:r>
          </w:p>
          <w:p w:rsidR="00662D87" w:rsidRPr="00961088" w:rsidRDefault="00662D87" w:rsidP="00C47C12">
            <w:pPr>
              <w:autoSpaceDE w:val="0"/>
              <w:autoSpaceDN w:val="0"/>
              <w:adjustRightInd w:val="0"/>
              <w:jc w:val="center"/>
            </w:pPr>
            <w:r w:rsidRPr="00961088">
              <w:t xml:space="preserve">Посадка и уход за зелеными насаждениями в парках и скверах </w:t>
            </w:r>
          </w:p>
        </w:tc>
        <w:tc>
          <w:tcPr>
            <w:tcW w:w="2650" w:type="dxa"/>
            <w:shd w:val="clear" w:color="auto" w:fill="auto"/>
          </w:tcPr>
          <w:p w:rsidR="00662D87" w:rsidRPr="00FC151D" w:rsidRDefault="00662D87" w:rsidP="00C47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2B32E1" w:rsidRDefault="00662D87" w:rsidP="00C47C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4151,8797</w:t>
            </w:r>
          </w:p>
          <w:p w:rsidR="00662D87" w:rsidRPr="002B32E1" w:rsidRDefault="00662D87" w:rsidP="00C47C12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r w:rsidRPr="00722268">
              <w:t>1189,33970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r>
              <w:t>2263,54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r>
              <w:t>699,0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r w:rsidRPr="00722268"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r w:rsidRPr="00722268">
              <w:t>0</w:t>
            </w:r>
          </w:p>
        </w:tc>
        <w:tc>
          <w:tcPr>
            <w:tcW w:w="201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  <w:r w:rsidRPr="00FC151D">
              <w:t>Увеличение количества  зелёных зон для отдыха граждан</w:t>
            </w:r>
          </w:p>
        </w:tc>
      </w:tr>
      <w:tr w:rsidR="00662D87" w:rsidRPr="00FC151D" w:rsidTr="00C47C12">
        <w:tc>
          <w:tcPr>
            <w:tcW w:w="53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961088">
              <w:t xml:space="preserve">Посадка и уход за зелеными насаждениями в парках и скверах </w:t>
            </w:r>
          </w:p>
        </w:tc>
        <w:tc>
          <w:tcPr>
            <w:tcW w:w="2650" w:type="dxa"/>
            <w:shd w:val="clear" w:color="auto" w:fill="auto"/>
          </w:tcPr>
          <w:p w:rsidR="00662D87" w:rsidRPr="00FC151D" w:rsidRDefault="00662D87" w:rsidP="00C47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2B32E1" w:rsidRDefault="00662D87" w:rsidP="00C47C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4151,8797</w:t>
            </w:r>
          </w:p>
          <w:p w:rsidR="00662D87" w:rsidRPr="002B32E1" w:rsidRDefault="00662D87" w:rsidP="00C47C12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r w:rsidRPr="00722268">
              <w:t>1189,33970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r>
              <w:t>2263,54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r>
              <w:t>699,0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r w:rsidRPr="00722268"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r w:rsidRPr="00722268">
              <w:t>0</w:t>
            </w:r>
          </w:p>
        </w:tc>
        <w:tc>
          <w:tcPr>
            <w:tcW w:w="201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</w:tr>
      <w:tr w:rsidR="00662D87" w:rsidRPr="00FC151D" w:rsidTr="00C47C12">
        <w:trPr>
          <w:trHeight w:val="1782"/>
        </w:trPr>
        <w:tc>
          <w:tcPr>
            <w:tcW w:w="53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Подпрограмма 2</w:t>
            </w:r>
          </w:p>
        </w:tc>
        <w:tc>
          <w:tcPr>
            <w:tcW w:w="2650" w:type="dxa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t xml:space="preserve"> </w:t>
            </w:r>
            <w:r w:rsidRPr="00FC151D">
              <w:rPr>
                <w:b/>
              </w:rPr>
              <w:t>«Благоустройство территории муниципального образования Соль-Илецко</w:t>
            </w:r>
            <w:r>
              <w:rPr>
                <w:b/>
              </w:rPr>
              <w:t xml:space="preserve">го городского округа 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в 2016-2020 </w:t>
            </w:r>
            <w:r w:rsidRPr="00FC151D">
              <w:rPr>
                <w:b/>
              </w:rPr>
              <w:t xml:space="preserve">гг.»  </w:t>
            </w:r>
          </w:p>
        </w:tc>
        <w:tc>
          <w:tcPr>
            <w:tcW w:w="1461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35108,8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722268">
              <w:rPr>
                <w:b/>
              </w:rPr>
              <w:t>9</w:t>
            </w:r>
            <w:r w:rsidRPr="00722268">
              <w:rPr>
                <w:b/>
                <w:bCs/>
              </w:rPr>
              <w:t xml:space="preserve"> 466,9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CD73A8" w:rsidRDefault="00662D87" w:rsidP="00C47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4 940,0</w:t>
            </w:r>
          </w:p>
          <w:p w:rsidR="00662D87" w:rsidRPr="00CD73A8" w:rsidRDefault="00662D87" w:rsidP="00C47C12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pPr>
              <w:rPr>
                <w:b/>
              </w:rPr>
            </w:pPr>
            <w:r w:rsidRPr="00722268">
              <w:rPr>
                <w:b/>
              </w:rPr>
              <w:t>10914,4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pPr>
              <w:rPr>
                <w:b/>
              </w:rPr>
            </w:pPr>
            <w:r w:rsidRPr="00722268">
              <w:rPr>
                <w:b/>
              </w:rPr>
              <w:t>5628,9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pPr>
              <w:rPr>
                <w:b/>
              </w:rPr>
            </w:pPr>
            <w:r w:rsidRPr="00722268">
              <w:rPr>
                <w:b/>
              </w:rPr>
              <w:t>4158,6</w:t>
            </w:r>
          </w:p>
        </w:tc>
        <w:tc>
          <w:tcPr>
            <w:tcW w:w="2014" w:type="dxa"/>
            <w:shd w:val="clear" w:color="auto" w:fill="auto"/>
          </w:tcPr>
          <w:p w:rsidR="00662D87" w:rsidRPr="00FC151D" w:rsidRDefault="00662D87" w:rsidP="00C47C12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FC151D">
              <w:rPr>
                <w:rFonts w:ascii="Times New Roman" w:hAnsi="Times New Roman"/>
              </w:rPr>
              <w:t>Улучшение благоустроенности  и санитарного состояние городского округа.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662D87" w:rsidRPr="00FC151D" w:rsidTr="00C47C12">
        <w:trPr>
          <w:trHeight w:val="76"/>
        </w:trPr>
        <w:tc>
          <w:tcPr>
            <w:tcW w:w="53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Основное мероприятие  1.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 xml:space="preserve">Благоустройство  территории муниципального  образования Соль-Илецкий городской округ </w:t>
            </w:r>
          </w:p>
        </w:tc>
        <w:tc>
          <w:tcPr>
            <w:tcW w:w="2650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20632,8</w:t>
            </w:r>
          </w:p>
          <w:p w:rsidR="00662D87" w:rsidRPr="00722268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722268">
              <w:rPr>
                <w:b/>
              </w:rPr>
              <w:t>9</w:t>
            </w:r>
            <w:r w:rsidRPr="00722268">
              <w:rPr>
                <w:b/>
                <w:bCs/>
              </w:rPr>
              <w:t xml:space="preserve"> 466,9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>49</w:t>
            </w:r>
            <w:r w:rsidRPr="009611A4">
              <w:rPr>
                <w:b/>
              </w:rPr>
              <w:t>4</w:t>
            </w: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pPr>
              <w:rPr>
                <w:b/>
              </w:rPr>
            </w:pPr>
            <w:r w:rsidRPr="00722268">
              <w:rPr>
                <w:b/>
              </w:rPr>
              <w:t>3500,0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pPr>
              <w:rPr>
                <w:b/>
              </w:rPr>
            </w:pPr>
            <w:r w:rsidRPr="00722268">
              <w:rPr>
                <w:b/>
              </w:rPr>
              <w:t>1987,7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r w:rsidRPr="00722268">
              <w:rPr>
                <w:b/>
              </w:rPr>
              <w:t>738,2</w:t>
            </w:r>
          </w:p>
        </w:tc>
        <w:tc>
          <w:tcPr>
            <w:tcW w:w="201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both"/>
              <w:outlineLvl w:val="2"/>
            </w:pPr>
            <w:r w:rsidRPr="00FC151D">
              <w:t>Улучшение благоустроенности  и санитарного состояние городского округа.</w:t>
            </w:r>
          </w:p>
        </w:tc>
      </w:tr>
      <w:tr w:rsidR="00662D87" w:rsidRPr="00FC151D" w:rsidTr="00C47C12">
        <w:trPr>
          <w:trHeight w:val="441"/>
        </w:trPr>
        <w:tc>
          <w:tcPr>
            <w:tcW w:w="53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6</w:t>
            </w:r>
          </w:p>
        </w:tc>
        <w:tc>
          <w:tcPr>
            <w:tcW w:w="1984" w:type="dxa"/>
            <w:shd w:val="clear" w:color="auto" w:fill="auto"/>
          </w:tcPr>
          <w:p w:rsidR="00662D87" w:rsidRPr="00C41DD5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color w:val="000000"/>
              </w:rPr>
              <w:t xml:space="preserve">Мероприятия по благоустройству  </w:t>
            </w:r>
          </w:p>
        </w:tc>
        <w:tc>
          <w:tcPr>
            <w:tcW w:w="2650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19887,8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722268">
              <w:t>8721,9</w:t>
            </w:r>
          </w:p>
          <w:p w:rsidR="00662D87" w:rsidRPr="00722268" w:rsidRDefault="00662D87" w:rsidP="00C47C12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lang w:val="en-US"/>
              </w:rPr>
            </w:pPr>
            <w:r>
              <w:t>4940,0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pPr>
              <w:jc w:val="center"/>
            </w:pPr>
            <w:r w:rsidRPr="00722268">
              <w:t>3500,0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r w:rsidRPr="00722268">
              <w:t>1987,7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722268" w:rsidRDefault="00662D87" w:rsidP="00C47C12">
            <w:pPr>
              <w:jc w:val="center"/>
            </w:pPr>
            <w:r w:rsidRPr="00722268">
              <w:t>738,2</w:t>
            </w:r>
          </w:p>
        </w:tc>
        <w:tc>
          <w:tcPr>
            <w:tcW w:w="201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662D87" w:rsidRPr="00FC151D" w:rsidTr="00C47C12">
        <w:trPr>
          <w:trHeight w:val="441"/>
        </w:trPr>
        <w:tc>
          <w:tcPr>
            <w:tcW w:w="534" w:type="dxa"/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7</w:t>
            </w:r>
          </w:p>
        </w:tc>
        <w:tc>
          <w:tcPr>
            <w:tcW w:w="1984" w:type="dxa"/>
            <w:shd w:val="clear" w:color="auto" w:fill="auto"/>
          </w:tcPr>
          <w:p w:rsidR="00662D87" w:rsidRPr="0051373E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023C27">
              <w:rPr>
                <w:b/>
              </w:rPr>
              <w:t>Основное мероприятие № 2</w:t>
            </w:r>
            <w:r w:rsidRPr="0051373E">
              <w:t xml:space="preserve">. </w:t>
            </w:r>
            <w:r>
              <w:rPr>
                <w:b/>
              </w:rPr>
              <w:t xml:space="preserve"> </w:t>
            </w:r>
            <w:r w:rsidRPr="006C087E">
              <w:t xml:space="preserve">Обеспечение функции выполнения контроля  за состоянием благоустройства </w:t>
            </w:r>
            <w:r w:rsidRPr="006C087E">
              <w:lastRenderedPageBreak/>
              <w:t>территории Соль-Илецкого городского округа</w:t>
            </w:r>
          </w:p>
        </w:tc>
        <w:tc>
          <w:tcPr>
            <w:tcW w:w="2650" w:type="dxa"/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E25275">
              <w:rPr>
                <w:b/>
              </w:rPr>
              <w:t>13951,2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jc w:val="center"/>
              <w:rPr>
                <w:b/>
              </w:rPr>
            </w:pPr>
            <w:r w:rsidRPr="00E25275">
              <w:rPr>
                <w:b/>
              </w:rPr>
              <w:t>7255,1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rPr>
                <w:b/>
              </w:rPr>
            </w:pPr>
            <w:r w:rsidRPr="00E25275">
              <w:rPr>
                <w:b/>
              </w:rPr>
              <w:t>3426,7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rPr>
                <w:b/>
              </w:rPr>
            </w:pPr>
            <w:r w:rsidRPr="00E25275">
              <w:rPr>
                <w:b/>
              </w:rPr>
              <w:t>3269,4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Содержание (эксплуатация) имущества, находящегося в государственной (муниципальной) собственности,</w:t>
            </w:r>
          </w:p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у</w:t>
            </w:r>
            <w:r w:rsidRPr="00D527C6">
              <w:t xml:space="preserve">лучшение </w:t>
            </w:r>
            <w:r w:rsidRPr="00D527C6">
              <w:lastRenderedPageBreak/>
              <w:t>благоустроенности  и санитарного состояни</w:t>
            </w:r>
            <w:r>
              <w:t>я</w:t>
            </w:r>
            <w:r w:rsidRPr="00D527C6">
              <w:t xml:space="preserve"> городского округа.</w:t>
            </w:r>
          </w:p>
        </w:tc>
      </w:tr>
      <w:tr w:rsidR="00662D87" w:rsidRPr="00FC151D" w:rsidTr="00C47C12">
        <w:trPr>
          <w:trHeight w:val="441"/>
        </w:trPr>
        <w:tc>
          <w:tcPr>
            <w:tcW w:w="534" w:type="dxa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:rsidR="00662D87" w:rsidRPr="0051373E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51373E">
              <w:t xml:space="preserve">Обеспечение деятельности </w:t>
            </w:r>
            <w:r>
              <w:t xml:space="preserve">муниципального казенного учреждения </w:t>
            </w:r>
            <w:r w:rsidRPr="0051373E">
              <w:t>"</w:t>
            </w:r>
            <w:r>
              <w:t>Управление городского хозяйства</w:t>
            </w:r>
            <w:r w:rsidRPr="0051373E">
              <w:t xml:space="preserve"> Соль-Илецкого городского округа</w:t>
            </w:r>
            <w:r>
              <w:t>"</w:t>
            </w:r>
          </w:p>
        </w:tc>
        <w:tc>
          <w:tcPr>
            <w:tcW w:w="2650" w:type="dxa"/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13951,2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527C6" w:rsidRDefault="00662D87" w:rsidP="00C47C12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jc w:val="center"/>
            </w:pPr>
            <w:r>
              <w:t>7255,1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FB049A" w:rsidRDefault="00662D87" w:rsidP="00C47C12">
            <w:r>
              <w:t>3426,7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FB049A" w:rsidRDefault="00662D87" w:rsidP="00C47C12">
            <w:r>
              <w:t>3269,4</w:t>
            </w: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662D87" w:rsidRPr="00FC151D" w:rsidTr="00C47C12">
        <w:trPr>
          <w:trHeight w:val="441"/>
        </w:trPr>
        <w:tc>
          <w:tcPr>
            <w:tcW w:w="534" w:type="dxa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9</w:t>
            </w:r>
          </w:p>
        </w:tc>
        <w:tc>
          <w:tcPr>
            <w:tcW w:w="1984" w:type="dxa"/>
            <w:shd w:val="clear" w:color="auto" w:fill="auto"/>
          </w:tcPr>
          <w:p w:rsidR="00662D87" w:rsidRPr="0051373E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51373E">
              <w:t>Выполнения государственных полномочий по созданию и организации деятельности административных  комиссии</w:t>
            </w:r>
          </w:p>
        </w:tc>
        <w:tc>
          <w:tcPr>
            <w:tcW w:w="2650" w:type="dxa"/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областно</w:t>
            </w:r>
          </w:p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527C6" w:rsidRDefault="00662D87" w:rsidP="00C47C12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jc w:val="center"/>
            </w:pPr>
            <w:r>
              <w:t>0</w:t>
            </w: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662D87" w:rsidRPr="00FC151D" w:rsidTr="00C47C12">
        <w:tc>
          <w:tcPr>
            <w:tcW w:w="53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9</w:t>
            </w:r>
          </w:p>
        </w:tc>
        <w:tc>
          <w:tcPr>
            <w:tcW w:w="198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Основное мероприятие 3</w:t>
            </w:r>
            <w:r w:rsidRPr="00FC151D">
              <w:rPr>
                <w:b/>
              </w:rPr>
              <w:t>.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color w:val="000000"/>
              </w:rPr>
              <w:t>Содержание  мест захоронений  на</w:t>
            </w:r>
            <w:r>
              <w:rPr>
                <w:color w:val="000000"/>
              </w:rPr>
              <w:t xml:space="preserve"> территории </w:t>
            </w:r>
            <w:r w:rsidRPr="00FC1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Соль-Илецкого городского округа </w:t>
            </w:r>
          </w:p>
        </w:tc>
        <w:tc>
          <w:tcPr>
            <w:tcW w:w="2650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E25275">
              <w:rPr>
                <w:b/>
              </w:rPr>
              <w:t>1269,8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E25275">
              <w:rPr>
                <w:b/>
              </w:rPr>
              <w:t>745,0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jc w:val="center"/>
              <w:rPr>
                <w:b/>
              </w:rPr>
            </w:pPr>
            <w:r w:rsidRPr="00E25275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jc w:val="center"/>
              <w:rPr>
                <w:b/>
              </w:rPr>
            </w:pPr>
            <w:r w:rsidRPr="00E25275">
              <w:rPr>
                <w:b/>
              </w:rPr>
              <w:t>159,3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jc w:val="center"/>
              <w:rPr>
                <w:b/>
              </w:rPr>
            </w:pPr>
            <w:r w:rsidRPr="00E25275">
              <w:rPr>
                <w:b/>
              </w:rPr>
              <w:t>214,5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E25275">
              <w:rPr>
                <w:b/>
              </w:rPr>
              <w:t>151,0</w:t>
            </w:r>
          </w:p>
        </w:tc>
        <w:tc>
          <w:tcPr>
            <w:tcW w:w="2014" w:type="dxa"/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outlineLvl w:val="2"/>
            </w:pPr>
            <w:r w:rsidRPr="00D527C6">
              <w:rPr>
                <w:color w:val="000000"/>
              </w:rPr>
              <w:t>Улучшение содержания мест захоронений</w:t>
            </w:r>
          </w:p>
        </w:tc>
      </w:tr>
      <w:tr w:rsidR="00662D87" w:rsidRPr="00FC151D" w:rsidTr="00C47C12">
        <w:tc>
          <w:tcPr>
            <w:tcW w:w="53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10</w:t>
            </w:r>
          </w:p>
        </w:tc>
        <w:tc>
          <w:tcPr>
            <w:tcW w:w="1984" w:type="dxa"/>
            <w:shd w:val="clear" w:color="auto" w:fill="auto"/>
          </w:tcPr>
          <w:p w:rsidR="00662D87" w:rsidRPr="00C41DD5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 xml:space="preserve">Содержание  мест захоронений  </w:t>
            </w:r>
          </w:p>
        </w:tc>
        <w:tc>
          <w:tcPr>
            <w:tcW w:w="2650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1269,8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D527C6">
              <w:t>745,0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jc w:val="center"/>
            </w:pPr>
            <w:r>
              <w:t>159,3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jc w:val="center"/>
            </w:pPr>
            <w:r>
              <w:t>214,5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151,0</w:t>
            </w:r>
          </w:p>
        </w:tc>
        <w:tc>
          <w:tcPr>
            <w:tcW w:w="201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662D87" w:rsidRPr="00FC151D" w:rsidTr="00C47C12">
        <w:trPr>
          <w:trHeight w:val="2058"/>
        </w:trPr>
        <w:tc>
          <w:tcPr>
            <w:tcW w:w="53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11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Подпрограмма 3</w:t>
            </w:r>
          </w:p>
        </w:tc>
        <w:tc>
          <w:tcPr>
            <w:tcW w:w="2650" w:type="dxa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«Уличное освещение на территории муниципального образования Соль-Илецко</w:t>
            </w:r>
            <w:r>
              <w:rPr>
                <w:b/>
              </w:rPr>
              <w:t xml:space="preserve">го городского округа 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в 2016-2020 </w:t>
            </w:r>
            <w:r w:rsidRPr="00FC151D">
              <w:rPr>
                <w:b/>
              </w:rPr>
              <w:t>гг.»</w:t>
            </w:r>
          </w:p>
        </w:tc>
        <w:tc>
          <w:tcPr>
            <w:tcW w:w="1461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662D87" w:rsidRPr="00632CFF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632CFF">
              <w:rPr>
                <w:b/>
              </w:rPr>
              <w:t>Всего,</w:t>
            </w: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632CFF">
              <w:rPr>
                <w:b/>
              </w:rPr>
              <w:t>в том числе:</w:t>
            </w:r>
          </w:p>
          <w:p w:rsidR="00662D87" w:rsidRPr="00632CFF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9611A4" w:rsidRDefault="00662D87" w:rsidP="00C47C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60229,7</w:t>
            </w:r>
          </w:p>
          <w:p w:rsidR="00662D87" w:rsidRPr="009611A4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611A4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  <w:r w:rsidRPr="009611A4">
              <w:rPr>
                <w:b/>
                <w:bCs/>
              </w:rPr>
              <w:t>11151,6</w:t>
            </w:r>
          </w:p>
          <w:p w:rsidR="00662D87" w:rsidRPr="009611A4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</w:p>
          <w:p w:rsidR="00662D87" w:rsidRPr="009611A4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242AC7" w:rsidRDefault="00662D87" w:rsidP="00C47C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14326,7</w:t>
            </w:r>
          </w:p>
          <w:p w:rsidR="00662D87" w:rsidRPr="009611A4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632CFF" w:rsidRDefault="00662D87" w:rsidP="00C47C12">
            <w:pPr>
              <w:rPr>
                <w:b/>
              </w:rPr>
            </w:pPr>
            <w:r>
              <w:rPr>
                <w:b/>
              </w:rPr>
              <w:t>8360,0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632CFF" w:rsidRDefault="00662D87" w:rsidP="00C47C12">
            <w:pPr>
              <w:rPr>
                <w:b/>
              </w:rPr>
            </w:pPr>
            <w:r>
              <w:rPr>
                <w:b/>
              </w:rPr>
              <w:t>12217,2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632CFF" w:rsidRDefault="00662D87" w:rsidP="00C47C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14174,2</w:t>
            </w:r>
          </w:p>
          <w:p w:rsidR="00662D87" w:rsidRPr="00632CFF" w:rsidRDefault="00662D87" w:rsidP="00C47C12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2014" w:type="dxa"/>
            <w:shd w:val="clear" w:color="auto" w:fill="auto"/>
          </w:tcPr>
          <w:p w:rsidR="00662D87" w:rsidRPr="00D527C6" w:rsidRDefault="00662D87" w:rsidP="00C47C12">
            <w:pPr>
              <w:autoSpaceDE w:val="0"/>
              <w:jc w:val="both"/>
              <w:rPr>
                <w:color w:val="000000"/>
              </w:rPr>
            </w:pPr>
            <w:r w:rsidRPr="00D527C6">
              <w:t>Бесперебойное функционирование уличного освещения.</w:t>
            </w:r>
          </w:p>
          <w:p w:rsidR="00662D87" w:rsidRPr="00D527C6" w:rsidRDefault="00662D87" w:rsidP="00C47C12">
            <w:pPr>
              <w:widowControl w:val="0"/>
              <w:autoSpaceDE w:val="0"/>
              <w:autoSpaceDN w:val="0"/>
              <w:outlineLvl w:val="2"/>
              <w:rPr>
                <w:highlight w:val="yellow"/>
              </w:rPr>
            </w:pPr>
            <w:r w:rsidRPr="00D527C6">
              <w:rPr>
                <w:color w:val="000000"/>
              </w:rPr>
              <w:t>Увеличение количества модернизированных светильников.</w:t>
            </w:r>
          </w:p>
        </w:tc>
      </w:tr>
      <w:tr w:rsidR="00662D87" w:rsidRPr="00FC151D" w:rsidTr="00C47C12">
        <w:trPr>
          <w:trHeight w:val="75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12.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1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  <w:r w:rsidRPr="00FC151D">
              <w:rPr>
                <w:b/>
                <w:color w:val="000000"/>
              </w:rPr>
              <w:t xml:space="preserve"> 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jc w:val="center"/>
              <w:rPr>
                <w:b/>
              </w:rPr>
            </w:pPr>
            <w:r>
              <w:rPr>
                <w:b/>
              </w:rPr>
              <w:t>55705,7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  <w:r w:rsidRPr="00D527C6">
              <w:rPr>
                <w:b/>
                <w:bCs/>
              </w:rPr>
              <w:t>11151,6</w:t>
            </w:r>
          </w:p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122BC5" w:rsidRDefault="00662D87" w:rsidP="00C47C12">
            <w:pPr>
              <w:rPr>
                <w:b/>
                <w:highlight w:val="yellow"/>
              </w:rPr>
            </w:pPr>
            <w:r>
              <w:rPr>
                <w:b/>
              </w:rPr>
              <w:t>12 525,7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A5428F" w:rsidRDefault="00662D87" w:rsidP="00C47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rPr>
                <w:b/>
              </w:rPr>
            </w:pPr>
            <w:r>
              <w:rPr>
                <w:b/>
              </w:rPr>
              <w:t>11217,2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rPr>
                <w:b/>
              </w:rPr>
            </w:pPr>
            <w:r>
              <w:rPr>
                <w:b/>
              </w:rPr>
              <w:t>13451,2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autoSpaceDE w:val="0"/>
              <w:jc w:val="both"/>
            </w:pPr>
            <w:r w:rsidRPr="00D527C6">
              <w:t>Бесперебойное функционирование уличного освещения.</w:t>
            </w:r>
          </w:p>
        </w:tc>
      </w:tr>
      <w:tr w:rsidR="00662D87" w:rsidRPr="00FC151D" w:rsidTr="00C47C12">
        <w:trPr>
          <w:trHeight w:val="44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Мероприятие 1</w:t>
            </w:r>
          </w:p>
          <w:p w:rsidR="00662D87" w:rsidRPr="001C7929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55705,7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Cs/>
              </w:rPr>
            </w:pPr>
            <w:r w:rsidRPr="00E25275">
              <w:rPr>
                <w:bCs/>
              </w:rPr>
              <w:t>11151,6</w:t>
            </w:r>
          </w:p>
          <w:p w:rsidR="00662D87" w:rsidRPr="00E25275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rPr>
                <w:highlight w:val="yellow"/>
              </w:rPr>
            </w:pPr>
            <w:r w:rsidRPr="00E25275">
              <w:t>12 525,7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7360</w:t>
            </w:r>
            <w:r w:rsidRPr="00E2527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r>
              <w:t>11217,2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D87" w:rsidRPr="00E25275" w:rsidRDefault="00662D87" w:rsidP="00C47C12">
            <w:r>
              <w:t>13451,2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autoSpaceDE w:val="0"/>
              <w:jc w:val="both"/>
            </w:pPr>
          </w:p>
        </w:tc>
      </w:tr>
      <w:tr w:rsidR="00662D87" w:rsidRPr="00FC151D" w:rsidTr="00C47C12">
        <w:trPr>
          <w:trHeight w:val="2060"/>
        </w:trPr>
        <w:tc>
          <w:tcPr>
            <w:tcW w:w="534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14</w:t>
            </w:r>
          </w:p>
        </w:tc>
        <w:tc>
          <w:tcPr>
            <w:tcW w:w="1984" w:type="dxa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Основное мероприятие 2</w:t>
            </w:r>
            <w:r w:rsidRPr="00FC151D">
              <w:rPr>
                <w:b/>
              </w:rPr>
              <w:t>.</w:t>
            </w: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6CE7">
              <w:rPr>
                <w:color w:val="000000"/>
                <w:sz w:val="24"/>
                <w:szCs w:val="24"/>
                <w:shd w:val="clear" w:color="auto" w:fill="FFFFFF"/>
              </w:rPr>
              <w:t>Энергосбережение и повышение энергоэф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566CE7">
              <w:rPr>
                <w:color w:val="000000"/>
                <w:sz w:val="24"/>
                <w:szCs w:val="24"/>
                <w:shd w:val="clear" w:color="auto" w:fill="FFFFFF"/>
              </w:rPr>
              <w:t>фективности</w:t>
            </w:r>
          </w:p>
        </w:tc>
        <w:tc>
          <w:tcPr>
            <w:tcW w:w="2650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D527C6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jc w:val="center"/>
              <w:rPr>
                <w:b/>
              </w:rPr>
            </w:pPr>
            <w:r>
              <w:rPr>
                <w:b/>
              </w:rPr>
              <w:t>4524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jc w:val="center"/>
              <w:rPr>
                <w:b/>
              </w:rPr>
            </w:pPr>
            <w:r w:rsidRPr="00D527C6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rPr>
                <w:b/>
                <w:highlight w:val="yellow"/>
              </w:rPr>
            </w:pPr>
            <w:r w:rsidRPr="00122BC5">
              <w:rPr>
                <w:b/>
              </w:rPr>
              <w:t>180</w:t>
            </w: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D527C6" w:rsidRDefault="00662D87" w:rsidP="00C47C12">
            <w:pPr>
              <w:rPr>
                <w:b/>
              </w:rPr>
            </w:pPr>
            <w:r>
              <w:rPr>
                <w:b/>
              </w:rPr>
              <w:t>723,0</w:t>
            </w:r>
          </w:p>
        </w:tc>
        <w:tc>
          <w:tcPr>
            <w:tcW w:w="2014" w:type="dxa"/>
            <w:shd w:val="clear" w:color="auto" w:fill="auto"/>
          </w:tcPr>
          <w:p w:rsidR="00662D87" w:rsidRPr="00D527C6" w:rsidRDefault="00662D87" w:rsidP="00C47C12">
            <w:r w:rsidRPr="00D527C6">
              <w:rPr>
                <w:color w:val="000000"/>
              </w:rPr>
              <w:t>Увеличение количества модернизированных светильников.</w:t>
            </w:r>
          </w:p>
        </w:tc>
      </w:tr>
      <w:tr w:rsidR="00662D87" w:rsidRPr="00FC151D" w:rsidTr="00C47C12">
        <w:trPr>
          <w:trHeight w:val="977"/>
        </w:trPr>
        <w:tc>
          <w:tcPr>
            <w:tcW w:w="534" w:type="dxa"/>
            <w:vMerge w:val="restart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Подпрограмма 4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662D87" w:rsidRPr="00AC34B3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AC34B3">
              <w:rPr>
                <w:b/>
              </w:rPr>
              <w:t>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120897" w:rsidRDefault="00662D87" w:rsidP="00C47C12">
            <w:pPr>
              <w:jc w:val="center"/>
              <w:rPr>
                <w:b/>
              </w:rPr>
            </w:pPr>
            <w:r>
              <w:rPr>
                <w:b/>
              </w:rPr>
              <w:t>24700,73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120897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E828BF" w:rsidRDefault="00662D87" w:rsidP="00C47C12">
            <w:r>
              <w:rPr>
                <w:b/>
              </w:rPr>
              <w:t>24700,73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565E7D" w:rsidRDefault="00662D87" w:rsidP="00C4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  <w:r w:rsidRPr="007617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rPr>
                <w:b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662D87" w:rsidRPr="00B01EB4" w:rsidRDefault="00662D87" w:rsidP="00C47C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567"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 xml:space="preserve"> -0,7%,</w:t>
            </w:r>
            <w:r w:rsidRPr="006617DC">
              <w:rPr>
                <w:sz w:val="24"/>
                <w:szCs w:val="24"/>
              </w:rPr>
              <w:t xml:space="preserve"> Количество благоустроенных дворовых территорий МК</w:t>
            </w:r>
            <w:r>
              <w:rPr>
                <w:sz w:val="24"/>
                <w:szCs w:val="24"/>
              </w:rPr>
              <w:t xml:space="preserve">Д- 2шт, </w:t>
            </w:r>
            <w:r w:rsidRPr="00B01EB4">
              <w:rPr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  <w:r>
              <w:rPr>
                <w:sz w:val="24"/>
                <w:szCs w:val="24"/>
              </w:rPr>
              <w:t>-2шт,</w:t>
            </w:r>
          </w:p>
          <w:p w:rsidR="00662D87" w:rsidRPr="00FC151D" w:rsidRDefault="00662D87" w:rsidP="00C47C12">
            <w:pPr>
              <w:rPr>
                <w:color w:val="000000"/>
              </w:rPr>
            </w:pPr>
            <w:r w:rsidRPr="00B01EB4">
              <w:rPr>
                <w:sz w:val="24"/>
                <w:szCs w:val="24"/>
              </w:rPr>
              <w:t>Доля дворовых территорий</w:t>
            </w:r>
            <w:r>
              <w:t xml:space="preserve"> </w:t>
            </w:r>
            <w:r w:rsidRPr="00E37D12">
              <w:rPr>
                <w:sz w:val="24"/>
                <w:szCs w:val="24"/>
              </w:rPr>
              <w:t xml:space="preserve">от общего </w:t>
            </w:r>
            <w:r w:rsidRPr="00E37D12">
              <w:rPr>
                <w:sz w:val="24"/>
                <w:szCs w:val="24"/>
              </w:rPr>
              <w:lastRenderedPageBreak/>
              <w:t>количества таких территорий благоустроенных с финансовым участием граждан</w:t>
            </w:r>
            <w:r>
              <w:rPr>
                <w:sz w:val="24"/>
                <w:szCs w:val="24"/>
              </w:rPr>
              <w:t xml:space="preserve"> -0,7%.</w:t>
            </w:r>
          </w:p>
        </w:tc>
      </w:tr>
      <w:tr w:rsidR="00662D87" w:rsidRPr="00FC151D" w:rsidTr="00C47C12">
        <w:trPr>
          <w:trHeight w:val="835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AC34B3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1B472A" w:rsidRDefault="00662D87" w:rsidP="00C47C12">
            <w:pPr>
              <w:rPr>
                <w:b/>
              </w:rPr>
            </w:pPr>
            <w:r>
              <w:rPr>
                <w:b/>
              </w:rPr>
              <w:t>14574,8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1B472A" w:rsidRDefault="00662D87" w:rsidP="00C47C12">
            <w:pPr>
              <w:rPr>
                <w:b/>
              </w:rPr>
            </w:pPr>
            <w:r>
              <w:rPr>
                <w:b/>
              </w:rPr>
              <w:t>14574,8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565E7D" w:rsidRDefault="00662D87" w:rsidP="00C47C1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rPr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D0567" w:rsidRDefault="00662D87" w:rsidP="00C47C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2D87" w:rsidRPr="00FC151D" w:rsidTr="00C47C12">
        <w:trPr>
          <w:trHeight w:val="563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AC34B3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1B472A" w:rsidRDefault="00662D87" w:rsidP="00C47C12">
            <w:pPr>
              <w:rPr>
                <w:b/>
              </w:rPr>
            </w:pPr>
            <w:r>
              <w:rPr>
                <w:b/>
              </w:rPr>
              <w:t>9716,5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1B472A" w:rsidRDefault="00662D87" w:rsidP="00C47C12">
            <w:pPr>
              <w:rPr>
                <w:b/>
              </w:rPr>
            </w:pPr>
            <w:r>
              <w:rPr>
                <w:b/>
              </w:rPr>
              <w:t>9716,5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565E7D" w:rsidRDefault="00662D87" w:rsidP="00C47C1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rPr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</w:p>
        </w:tc>
      </w:tr>
      <w:tr w:rsidR="00662D87" w:rsidRPr="00FC151D" w:rsidTr="00C47C12">
        <w:trPr>
          <w:trHeight w:val="415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AC34B3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CC701B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rPr>
                <w:b/>
              </w:rPr>
            </w:pPr>
            <w:r>
              <w:rPr>
                <w:b/>
              </w:rPr>
              <w:t>409,43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rPr>
                <w:b/>
              </w:rPr>
            </w:pPr>
            <w:r>
              <w:rPr>
                <w:b/>
              </w:rPr>
              <w:t>409,43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565E7D" w:rsidRDefault="00662D87" w:rsidP="00C4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rPr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</w:p>
        </w:tc>
      </w:tr>
      <w:tr w:rsidR="00662D87" w:rsidRPr="00FC151D" w:rsidTr="00C47C12">
        <w:trPr>
          <w:trHeight w:val="2337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AC34B3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CC701B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 xml:space="preserve">Внебюджетные источники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rPr>
                <w:b/>
                <w:sz w:val="24"/>
                <w:szCs w:val="24"/>
              </w:rPr>
            </w:pPr>
          </w:p>
          <w:p w:rsidR="00662D87" w:rsidRPr="00876B8D" w:rsidRDefault="00662D87" w:rsidP="00C47C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rPr>
                <w:b/>
                <w:sz w:val="24"/>
                <w:szCs w:val="24"/>
              </w:rPr>
            </w:pPr>
          </w:p>
          <w:p w:rsidR="00662D87" w:rsidRDefault="00662D87" w:rsidP="00C47C12">
            <w:pPr>
              <w:rPr>
                <w:sz w:val="24"/>
                <w:szCs w:val="24"/>
              </w:rPr>
            </w:pPr>
          </w:p>
          <w:p w:rsidR="00662D87" w:rsidRPr="00876B8D" w:rsidRDefault="00662D87" w:rsidP="00C47C1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rPr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</w:p>
        </w:tc>
      </w:tr>
      <w:tr w:rsidR="00662D87" w:rsidRPr="00FC151D" w:rsidTr="00C47C12">
        <w:trPr>
          <w:trHeight w:val="838"/>
        </w:trPr>
        <w:tc>
          <w:tcPr>
            <w:tcW w:w="534" w:type="dxa"/>
            <w:vMerge w:val="restart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16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AC34B3">
              <w:rPr>
                <w:b/>
              </w:rPr>
              <w:t xml:space="preserve">Основное мероприятие 1. </w:t>
            </w:r>
            <w:r w:rsidRPr="00AC34B3">
              <w:t>Бла</w:t>
            </w:r>
            <w:r>
              <w:t>гоустройство дворовых территорий</w:t>
            </w:r>
            <w:r w:rsidRPr="00AC34B3">
              <w:t xml:space="preserve"> многоквартирных домов.</w:t>
            </w: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42196E" w:rsidRDefault="00662D87" w:rsidP="00C47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9563,43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56182A" w:rsidRDefault="00662D87" w:rsidP="00C47C12">
            <w:pPr>
              <w:rPr>
                <w:b/>
                <w:sz w:val="24"/>
                <w:szCs w:val="24"/>
              </w:rPr>
            </w:pPr>
            <w:r w:rsidRPr="0056182A">
              <w:rPr>
                <w:b/>
                <w:sz w:val="24"/>
                <w:szCs w:val="24"/>
              </w:rPr>
              <w:t>9563,43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rPr>
                <w:b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567"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>-0,7%,</w:t>
            </w:r>
            <w:r w:rsidRPr="006617DC">
              <w:rPr>
                <w:sz w:val="24"/>
                <w:szCs w:val="24"/>
              </w:rPr>
              <w:t xml:space="preserve"> Количество благоустроенных дворовых территорий МК</w:t>
            </w:r>
            <w:r>
              <w:rPr>
                <w:sz w:val="24"/>
                <w:szCs w:val="24"/>
              </w:rPr>
              <w:t xml:space="preserve">Д-2шт, </w:t>
            </w:r>
          </w:p>
          <w:p w:rsidR="00662D87" w:rsidRPr="00876B8D" w:rsidRDefault="00662D87" w:rsidP="00C47C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1EB4">
              <w:rPr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  <w:r>
              <w:rPr>
                <w:sz w:val="24"/>
                <w:szCs w:val="24"/>
              </w:rPr>
              <w:t>-2шт.</w:t>
            </w:r>
          </w:p>
        </w:tc>
      </w:tr>
      <w:tr w:rsidR="00662D87" w:rsidRPr="00FC151D" w:rsidTr="00C47C12">
        <w:trPr>
          <w:trHeight w:val="838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Pr="00AC34B3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4956F3" w:rsidRDefault="00662D87" w:rsidP="00C47C12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rPr>
                <w:b/>
              </w:rPr>
            </w:pPr>
            <w:r>
              <w:rPr>
                <w:b/>
              </w:rPr>
              <w:t>5540,8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56182A" w:rsidRDefault="00662D87" w:rsidP="00C47C12">
            <w:pPr>
              <w:rPr>
                <w:b/>
              </w:rPr>
            </w:pPr>
            <w:r w:rsidRPr="0056182A">
              <w:rPr>
                <w:b/>
              </w:rPr>
              <w:t>5540,8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rPr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D0567" w:rsidRDefault="00662D87" w:rsidP="00C47C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2D87" w:rsidRPr="00FC151D" w:rsidTr="00C47C12">
        <w:trPr>
          <w:trHeight w:val="622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Pr="00AC34B3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4956F3" w:rsidRDefault="00662D87" w:rsidP="00C47C12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rPr>
                <w:b/>
              </w:rPr>
            </w:pPr>
            <w:r>
              <w:rPr>
                <w:b/>
              </w:rPr>
              <w:t>3693,8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56182A" w:rsidRDefault="00662D87" w:rsidP="00C47C12">
            <w:pPr>
              <w:rPr>
                <w:b/>
              </w:rPr>
            </w:pPr>
            <w:r w:rsidRPr="0056182A">
              <w:rPr>
                <w:b/>
              </w:rPr>
              <w:t>3693,8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rPr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</w:p>
        </w:tc>
      </w:tr>
      <w:tr w:rsidR="00662D87" w:rsidRPr="00FC151D" w:rsidTr="00C47C12">
        <w:trPr>
          <w:trHeight w:val="571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Pr="00AC34B3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4956F3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rPr>
                <w:b/>
              </w:rPr>
            </w:pPr>
            <w:r>
              <w:rPr>
                <w:b/>
              </w:rPr>
              <w:t>328,83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rPr>
                <w:b/>
              </w:rPr>
            </w:pPr>
            <w:r>
              <w:rPr>
                <w:b/>
              </w:rPr>
              <w:t>328,83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rPr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</w:p>
        </w:tc>
      </w:tr>
      <w:tr w:rsidR="00662D87" w:rsidRPr="00FC151D" w:rsidTr="00C47C12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Pr="00AC34B3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Внебюджетные источники</w:t>
            </w: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  <w:p w:rsidR="00662D87" w:rsidRPr="004956F3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rPr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</w:p>
        </w:tc>
      </w:tr>
      <w:tr w:rsidR="00662D87" w:rsidRPr="00FC151D" w:rsidTr="00C47C12">
        <w:trPr>
          <w:trHeight w:val="832"/>
        </w:trPr>
        <w:tc>
          <w:tcPr>
            <w:tcW w:w="534" w:type="dxa"/>
            <w:vMerge w:val="restart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17.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2D87" w:rsidRPr="00AC34B3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4956F3">
              <w:rPr>
                <w:b/>
              </w:rPr>
              <w:t xml:space="preserve">Основное мероприятие 2. </w:t>
            </w:r>
            <w:r w:rsidRPr="004E389E">
              <w:t xml:space="preserve">Создание наиболее </w:t>
            </w:r>
            <w:r w:rsidRPr="004E389E">
              <w:lastRenderedPageBreak/>
              <w:t>посещаемой муниципальной территории общего пользования населенных пунктов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jc w:val="center"/>
              <w:rPr>
                <w:b/>
              </w:rPr>
            </w:pPr>
            <w:r>
              <w:rPr>
                <w:b/>
              </w:rPr>
              <w:t>15137,3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jc w:val="center"/>
              <w:rPr>
                <w:b/>
              </w:rPr>
            </w:pPr>
            <w:r>
              <w:rPr>
                <w:b/>
              </w:rPr>
              <w:t>15137,3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007EA" w:rsidRDefault="00662D87" w:rsidP="00C4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  <w:r w:rsidRPr="007F555C">
              <w:rPr>
                <w:sz w:val="24"/>
                <w:szCs w:val="24"/>
              </w:rPr>
              <w:t xml:space="preserve">Доля благоустроенных муниципальных </w:t>
            </w:r>
            <w:r w:rsidRPr="007F555C">
              <w:rPr>
                <w:sz w:val="24"/>
                <w:szCs w:val="24"/>
              </w:rPr>
              <w:lastRenderedPageBreak/>
              <w:t>территорий общего пользования от общего количества таких территорий</w:t>
            </w:r>
          </w:p>
        </w:tc>
      </w:tr>
      <w:tr w:rsidR="00662D87" w:rsidRPr="00FC151D" w:rsidTr="00C47C12">
        <w:trPr>
          <w:trHeight w:val="702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4956F3" w:rsidRDefault="00662D87" w:rsidP="00C47C12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jc w:val="center"/>
            </w:pPr>
            <w:r>
              <w:t>9034,0</w:t>
            </w:r>
          </w:p>
          <w:p w:rsidR="00662D87" w:rsidRPr="008205DD" w:rsidRDefault="00662D87" w:rsidP="00C47C12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9034,0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007EA" w:rsidRDefault="00662D87" w:rsidP="00C47C1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</w:p>
        </w:tc>
      </w:tr>
      <w:tr w:rsidR="00662D87" w:rsidRPr="00FC151D" w:rsidTr="00C47C12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4956F3" w:rsidRDefault="00662D87" w:rsidP="00C47C12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6022,7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6022,7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007EA" w:rsidRDefault="00662D87" w:rsidP="00C47C1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</w:p>
        </w:tc>
      </w:tr>
      <w:tr w:rsidR="00662D87" w:rsidRPr="00FC151D" w:rsidTr="00C47C12">
        <w:trPr>
          <w:trHeight w:val="476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4956F3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80,6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80,6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007EA" w:rsidRDefault="00662D87" w:rsidP="00C47C12"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4B0D23" w:rsidRDefault="00662D87" w:rsidP="00C47C12">
            <w:pPr>
              <w:rPr>
                <w:sz w:val="24"/>
                <w:szCs w:val="24"/>
              </w:rPr>
            </w:pPr>
            <w:r w:rsidRPr="004B0D2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</w:p>
        </w:tc>
      </w:tr>
      <w:tr w:rsidR="00662D87" w:rsidRPr="00FC151D" w:rsidTr="00C47C12">
        <w:trPr>
          <w:trHeight w:val="700"/>
        </w:trPr>
        <w:tc>
          <w:tcPr>
            <w:tcW w:w="534" w:type="dxa"/>
            <w:vMerge w:val="restart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Мероприятие 1</w:t>
            </w:r>
          </w:p>
          <w:p w:rsidR="00662D87" w:rsidRPr="008205D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8205DD">
              <w:t>Благоустройство парка «Горняков» в г. Соль-Илецке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  <w:r>
              <w:rPr>
                <w:b/>
              </w:rPr>
              <w:t>15071,8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D10DA" w:rsidRDefault="00662D87" w:rsidP="00C47C12">
            <w:pPr>
              <w:jc w:val="center"/>
            </w:pPr>
            <w:r>
              <w:rPr>
                <w:b/>
              </w:rPr>
              <w:t>15071,8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007EA" w:rsidRDefault="00662D87" w:rsidP="00C4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rPr>
                <w:b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  <w:r w:rsidRPr="007F555C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  <w:r>
              <w:rPr>
                <w:sz w:val="24"/>
                <w:szCs w:val="24"/>
              </w:rPr>
              <w:t>-0,7%</w:t>
            </w:r>
          </w:p>
        </w:tc>
      </w:tr>
      <w:tr w:rsidR="00662D87" w:rsidRPr="00FC151D" w:rsidTr="00C47C12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4956F3" w:rsidRDefault="00662D87" w:rsidP="00C47C12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9034,0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9034,0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007EA" w:rsidRDefault="00662D87" w:rsidP="00C4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rPr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</w:p>
        </w:tc>
      </w:tr>
      <w:tr w:rsidR="00662D87" w:rsidRPr="00FC151D" w:rsidTr="00C47C12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4956F3" w:rsidRDefault="00662D87" w:rsidP="00C47C12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6022,7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6022,7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007EA" w:rsidRDefault="00662D87" w:rsidP="00C4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rPr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</w:p>
        </w:tc>
      </w:tr>
      <w:tr w:rsidR="00662D87" w:rsidRPr="00FC151D" w:rsidTr="00C47C12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4956F3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15,1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15,1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007EA" w:rsidRDefault="00662D87" w:rsidP="00C47C12"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4B0D23" w:rsidRDefault="00662D87" w:rsidP="00C47C12">
            <w:pPr>
              <w:rPr>
                <w:sz w:val="24"/>
                <w:szCs w:val="24"/>
              </w:rPr>
            </w:pPr>
            <w:r w:rsidRPr="004B0D2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rPr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</w:p>
        </w:tc>
      </w:tr>
      <w:tr w:rsidR="00662D87" w:rsidRPr="00FC151D" w:rsidTr="00C47C12">
        <w:trPr>
          <w:trHeight w:val="700"/>
        </w:trPr>
        <w:tc>
          <w:tcPr>
            <w:tcW w:w="534" w:type="dxa"/>
            <w:vMerge w:val="restart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18.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>Мероприятие 2</w:t>
            </w:r>
            <w:r w:rsidRPr="004956F3">
              <w:rPr>
                <w:b/>
              </w:rPr>
              <w:t xml:space="preserve">. </w:t>
            </w:r>
            <w:r w:rsidRPr="004956F3">
              <w:t>Благоустройство мест массового отдыха населения округа</w:t>
            </w:r>
          </w:p>
        </w:tc>
        <w:tc>
          <w:tcPr>
            <w:tcW w:w="2650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jc w:val="center"/>
              <w:rPr>
                <w:b/>
              </w:rPr>
            </w:pPr>
            <w:r>
              <w:rPr>
                <w:b/>
              </w:rPr>
              <w:t>65,5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Default="00662D87" w:rsidP="00C47C12">
            <w:pPr>
              <w:jc w:val="center"/>
              <w:rPr>
                <w:b/>
              </w:rPr>
            </w:pPr>
            <w:r>
              <w:rPr>
                <w:b/>
              </w:rPr>
              <w:t>65,5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007EA" w:rsidRDefault="00662D87" w:rsidP="00C47C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  <w:r w:rsidRPr="007F555C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  <w:r>
              <w:rPr>
                <w:sz w:val="24"/>
                <w:szCs w:val="24"/>
              </w:rPr>
              <w:t>-0,7%</w:t>
            </w:r>
          </w:p>
        </w:tc>
      </w:tr>
      <w:tr w:rsidR="00662D87" w:rsidRPr="00FC151D" w:rsidTr="00C47C12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4956F3" w:rsidRDefault="00662D87" w:rsidP="00C47C12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0,0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007EA" w:rsidRDefault="00662D87" w:rsidP="00C47C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</w:p>
        </w:tc>
      </w:tr>
      <w:tr w:rsidR="00662D87" w:rsidRPr="00FC151D" w:rsidTr="00C47C12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4956F3" w:rsidRDefault="00662D87" w:rsidP="00C47C12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0,0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007EA" w:rsidRDefault="00662D87" w:rsidP="00C47C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7102C" w:rsidRDefault="00662D87" w:rsidP="00C47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</w:p>
        </w:tc>
      </w:tr>
      <w:tr w:rsidR="00662D87" w:rsidRPr="00FC151D" w:rsidTr="00C47C12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984" w:type="dxa"/>
            <w:vMerge/>
            <w:shd w:val="clear" w:color="auto" w:fill="auto"/>
          </w:tcPr>
          <w:p w:rsidR="00662D87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650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662D87" w:rsidRPr="00FC151D" w:rsidRDefault="00662D87" w:rsidP="00C47C12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662D87" w:rsidRPr="004956F3" w:rsidRDefault="00662D87" w:rsidP="00C47C12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65,5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8205DD" w:rsidRDefault="00662D87" w:rsidP="00C47C12">
            <w:pPr>
              <w:jc w:val="center"/>
            </w:pPr>
            <w:r>
              <w:t>65,5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7007EA" w:rsidRDefault="00662D87" w:rsidP="00C47C1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87" w:rsidRPr="004B0D23" w:rsidRDefault="00662D87" w:rsidP="00C47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62D87" w:rsidRPr="009F4EE0" w:rsidRDefault="00662D87" w:rsidP="00C47C12">
            <w:pPr>
              <w:jc w:val="center"/>
              <w:rPr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2D87" w:rsidRPr="00FC151D" w:rsidRDefault="00662D87" w:rsidP="00C47C12">
            <w:pPr>
              <w:rPr>
                <w:color w:val="000000"/>
              </w:rPr>
            </w:pPr>
          </w:p>
        </w:tc>
      </w:tr>
    </w:tbl>
    <w:p w:rsidR="00662D87" w:rsidRPr="001708AA" w:rsidRDefault="00662D87" w:rsidP="00662D87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:rsidR="00662D87" w:rsidRDefault="00662D87" w:rsidP="00A55731">
      <w:pPr>
        <w:jc w:val="both"/>
        <w:rPr>
          <w:sz w:val="28"/>
          <w:szCs w:val="28"/>
        </w:rPr>
      </w:pPr>
    </w:p>
    <w:sectPr w:rsidR="00662D87" w:rsidSect="00662D87">
      <w:pgSz w:w="16838" w:h="11906" w:orient="landscape"/>
      <w:pgMar w:top="1134" w:right="567" w:bottom="567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210" w:rsidRDefault="00A02210">
      <w:r>
        <w:separator/>
      </w:r>
    </w:p>
  </w:endnote>
  <w:endnote w:type="continuationSeparator" w:id="1">
    <w:p w:rsidR="00A02210" w:rsidRDefault="00A0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210" w:rsidRDefault="00A02210">
      <w:r>
        <w:separator/>
      </w:r>
    </w:p>
  </w:footnote>
  <w:footnote w:type="continuationSeparator" w:id="1">
    <w:p w:rsidR="00A02210" w:rsidRDefault="00A02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4534"/>
    <w:rsid w:val="0001241F"/>
    <w:rsid w:val="0001331E"/>
    <w:rsid w:val="0001356B"/>
    <w:rsid w:val="000138C6"/>
    <w:rsid w:val="00014064"/>
    <w:rsid w:val="00014693"/>
    <w:rsid w:val="00015EA8"/>
    <w:rsid w:val="00015EF2"/>
    <w:rsid w:val="0001629C"/>
    <w:rsid w:val="00020944"/>
    <w:rsid w:val="000338ED"/>
    <w:rsid w:val="00035C8D"/>
    <w:rsid w:val="000361CB"/>
    <w:rsid w:val="00037341"/>
    <w:rsid w:val="00037F7A"/>
    <w:rsid w:val="00042CCD"/>
    <w:rsid w:val="00046500"/>
    <w:rsid w:val="00046593"/>
    <w:rsid w:val="00047BCA"/>
    <w:rsid w:val="00047E5D"/>
    <w:rsid w:val="00051D00"/>
    <w:rsid w:val="00052CE6"/>
    <w:rsid w:val="00054155"/>
    <w:rsid w:val="000640CF"/>
    <w:rsid w:val="00070CAB"/>
    <w:rsid w:val="00070D47"/>
    <w:rsid w:val="000769CF"/>
    <w:rsid w:val="0008428D"/>
    <w:rsid w:val="00086001"/>
    <w:rsid w:val="00086889"/>
    <w:rsid w:val="00086FC3"/>
    <w:rsid w:val="000920E5"/>
    <w:rsid w:val="00093E7B"/>
    <w:rsid w:val="000960F3"/>
    <w:rsid w:val="000A119A"/>
    <w:rsid w:val="000A572D"/>
    <w:rsid w:val="000A6649"/>
    <w:rsid w:val="000A72EF"/>
    <w:rsid w:val="000B012B"/>
    <w:rsid w:val="000B1C31"/>
    <w:rsid w:val="000B2527"/>
    <w:rsid w:val="000B76C1"/>
    <w:rsid w:val="000C10F9"/>
    <w:rsid w:val="000C2644"/>
    <w:rsid w:val="000C3A4D"/>
    <w:rsid w:val="000C67D4"/>
    <w:rsid w:val="000C75ED"/>
    <w:rsid w:val="000C78C0"/>
    <w:rsid w:val="000D64B3"/>
    <w:rsid w:val="000E2C64"/>
    <w:rsid w:val="000E36D1"/>
    <w:rsid w:val="000E4633"/>
    <w:rsid w:val="000E4F6B"/>
    <w:rsid w:val="000E766A"/>
    <w:rsid w:val="000F1BC4"/>
    <w:rsid w:val="000F248B"/>
    <w:rsid w:val="000F38B4"/>
    <w:rsid w:val="000F69C0"/>
    <w:rsid w:val="000F6DF3"/>
    <w:rsid w:val="000F7370"/>
    <w:rsid w:val="000F76FA"/>
    <w:rsid w:val="00101F48"/>
    <w:rsid w:val="001040AF"/>
    <w:rsid w:val="00111CA1"/>
    <w:rsid w:val="001147E5"/>
    <w:rsid w:val="00115AD7"/>
    <w:rsid w:val="00122B77"/>
    <w:rsid w:val="00122BF8"/>
    <w:rsid w:val="001239E8"/>
    <w:rsid w:val="001264B2"/>
    <w:rsid w:val="00126F21"/>
    <w:rsid w:val="00127037"/>
    <w:rsid w:val="0013110B"/>
    <w:rsid w:val="0013207F"/>
    <w:rsid w:val="001363E9"/>
    <w:rsid w:val="00141350"/>
    <w:rsid w:val="00143417"/>
    <w:rsid w:val="00161254"/>
    <w:rsid w:val="0016229F"/>
    <w:rsid w:val="0016348A"/>
    <w:rsid w:val="0016462F"/>
    <w:rsid w:val="00166DF8"/>
    <w:rsid w:val="001702C8"/>
    <w:rsid w:val="0017043A"/>
    <w:rsid w:val="001720D2"/>
    <w:rsid w:val="00172CEF"/>
    <w:rsid w:val="00173949"/>
    <w:rsid w:val="00177FBA"/>
    <w:rsid w:val="0018023C"/>
    <w:rsid w:val="00181215"/>
    <w:rsid w:val="001813D3"/>
    <w:rsid w:val="00181413"/>
    <w:rsid w:val="0018747A"/>
    <w:rsid w:val="00190273"/>
    <w:rsid w:val="00195DB8"/>
    <w:rsid w:val="001A6B60"/>
    <w:rsid w:val="001B03EB"/>
    <w:rsid w:val="001B29DE"/>
    <w:rsid w:val="001B2ADD"/>
    <w:rsid w:val="001B6918"/>
    <w:rsid w:val="001B6FD7"/>
    <w:rsid w:val="001C706D"/>
    <w:rsid w:val="001D06C4"/>
    <w:rsid w:val="001D2D86"/>
    <w:rsid w:val="001D7E7B"/>
    <w:rsid w:val="001E1CEC"/>
    <w:rsid w:val="001E277A"/>
    <w:rsid w:val="001E2ABA"/>
    <w:rsid w:val="001E6B38"/>
    <w:rsid w:val="001F2C1E"/>
    <w:rsid w:val="001F35E8"/>
    <w:rsid w:val="001F40C9"/>
    <w:rsid w:val="001F6B1A"/>
    <w:rsid w:val="0020303F"/>
    <w:rsid w:val="00203D31"/>
    <w:rsid w:val="002103BB"/>
    <w:rsid w:val="00211B84"/>
    <w:rsid w:val="00214336"/>
    <w:rsid w:val="0021445B"/>
    <w:rsid w:val="0021734F"/>
    <w:rsid w:val="00220B44"/>
    <w:rsid w:val="002214E2"/>
    <w:rsid w:val="00221E28"/>
    <w:rsid w:val="002220F6"/>
    <w:rsid w:val="002308CE"/>
    <w:rsid w:val="002309C6"/>
    <w:rsid w:val="0023179A"/>
    <w:rsid w:val="0023218C"/>
    <w:rsid w:val="00232CD1"/>
    <w:rsid w:val="00236590"/>
    <w:rsid w:val="00236D77"/>
    <w:rsid w:val="00242453"/>
    <w:rsid w:val="002436DF"/>
    <w:rsid w:val="002437A0"/>
    <w:rsid w:val="0024763F"/>
    <w:rsid w:val="00247C9A"/>
    <w:rsid w:val="00251813"/>
    <w:rsid w:val="00252B34"/>
    <w:rsid w:val="00256F54"/>
    <w:rsid w:val="0026271B"/>
    <w:rsid w:val="00264B41"/>
    <w:rsid w:val="00265027"/>
    <w:rsid w:val="00270CEA"/>
    <w:rsid w:val="0027180A"/>
    <w:rsid w:val="00271D20"/>
    <w:rsid w:val="00273816"/>
    <w:rsid w:val="00274ADB"/>
    <w:rsid w:val="0027597C"/>
    <w:rsid w:val="00276B2F"/>
    <w:rsid w:val="0027798B"/>
    <w:rsid w:val="002826B0"/>
    <w:rsid w:val="00287AFB"/>
    <w:rsid w:val="00292298"/>
    <w:rsid w:val="00292321"/>
    <w:rsid w:val="00293ADA"/>
    <w:rsid w:val="00295EED"/>
    <w:rsid w:val="002A4776"/>
    <w:rsid w:val="002A7471"/>
    <w:rsid w:val="002B1903"/>
    <w:rsid w:val="002B2A19"/>
    <w:rsid w:val="002B3E76"/>
    <w:rsid w:val="002B4282"/>
    <w:rsid w:val="002B4468"/>
    <w:rsid w:val="002B5302"/>
    <w:rsid w:val="002B660B"/>
    <w:rsid w:val="002B6A3F"/>
    <w:rsid w:val="002B6CDE"/>
    <w:rsid w:val="002C1803"/>
    <w:rsid w:val="002C1C3D"/>
    <w:rsid w:val="002C38CD"/>
    <w:rsid w:val="002C6DA0"/>
    <w:rsid w:val="002C7E3B"/>
    <w:rsid w:val="002D1CE9"/>
    <w:rsid w:val="002E1AEF"/>
    <w:rsid w:val="002E2486"/>
    <w:rsid w:val="002E5280"/>
    <w:rsid w:val="002E5A31"/>
    <w:rsid w:val="002E6591"/>
    <w:rsid w:val="002E6B20"/>
    <w:rsid w:val="002F40B6"/>
    <w:rsid w:val="002F415B"/>
    <w:rsid w:val="002F60A9"/>
    <w:rsid w:val="002F64F6"/>
    <w:rsid w:val="002F67A9"/>
    <w:rsid w:val="00302985"/>
    <w:rsid w:val="0030512E"/>
    <w:rsid w:val="00306B93"/>
    <w:rsid w:val="00306F4C"/>
    <w:rsid w:val="00310865"/>
    <w:rsid w:val="0031261F"/>
    <w:rsid w:val="003139B4"/>
    <w:rsid w:val="00315B75"/>
    <w:rsid w:val="003171A2"/>
    <w:rsid w:val="00320E4F"/>
    <w:rsid w:val="0033208E"/>
    <w:rsid w:val="003376C9"/>
    <w:rsid w:val="00340F63"/>
    <w:rsid w:val="00342963"/>
    <w:rsid w:val="00342D36"/>
    <w:rsid w:val="00351B28"/>
    <w:rsid w:val="0035443F"/>
    <w:rsid w:val="00354582"/>
    <w:rsid w:val="00357D43"/>
    <w:rsid w:val="00360305"/>
    <w:rsid w:val="0036103F"/>
    <w:rsid w:val="00363F35"/>
    <w:rsid w:val="00364CD1"/>
    <w:rsid w:val="0036524E"/>
    <w:rsid w:val="00367CF4"/>
    <w:rsid w:val="00370A37"/>
    <w:rsid w:val="00370D47"/>
    <w:rsid w:val="00372D18"/>
    <w:rsid w:val="00373DCC"/>
    <w:rsid w:val="00374F28"/>
    <w:rsid w:val="003760B8"/>
    <w:rsid w:val="00383089"/>
    <w:rsid w:val="0038540B"/>
    <w:rsid w:val="003861B2"/>
    <w:rsid w:val="003908AE"/>
    <w:rsid w:val="00391A8C"/>
    <w:rsid w:val="00393BFC"/>
    <w:rsid w:val="00394751"/>
    <w:rsid w:val="00394A6B"/>
    <w:rsid w:val="003966CB"/>
    <w:rsid w:val="003A4D33"/>
    <w:rsid w:val="003A5B78"/>
    <w:rsid w:val="003A6A2C"/>
    <w:rsid w:val="003B18F4"/>
    <w:rsid w:val="003B2F81"/>
    <w:rsid w:val="003B455C"/>
    <w:rsid w:val="003C16E5"/>
    <w:rsid w:val="003C7735"/>
    <w:rsid w:val="003D12EE"/>
    <w:rsid w:val="003D14C4"/>
    <w:rsid w:val="003D20D6"/>
    <w:rsid w:val="003D218B"/>
    <w:rsid w:val="003D5E4C"/>
    <w:rsid w:val="003D6667"/>
    <w:rsid w:val="003E2028"/>
    <w:rsid w:val="003E20AC"/>
    <w:rsid w:val="003E3333"/>
    <w:rsid w:val="003E41D3"/>
    <w:rsid w:val="003E5FAE"/>
    <w:rsid w:val="003F09A4"/>
    <w:rsid w:val="003F2717"/>
    <w:rsid w:val="003F4711"/>
    <w:rsid w:val="003F7560"/>
    <w:rsid w:val="0040279B"/>
    <w:rsid w:val="00403BFD"/>
    <w:rsid w:val="00411124"/>
    <w:rsid w:val="004127B6"/>
    <w:rsid w:val="00412A2D"/>
    <w:rsid w:val="004153AE"/>
    <w:rsid w:val="004171B9"/>
    <w:rsid w:val="00421CDD"/>
    <w:rsid w:val="004234BB"/>
    <w:rsid w:val="0042773A"/>
    <w:rsid w:val="0043372B"/>
    <w:rsid w:val="00434D43"/>
    <w:rsid w:val="00435BAF"/>
    <w:rsid w:val="004400DD"/>
    <w:rsid w:val="00442B18"/>
    <w:rsid w:val="00447269"/>
    <w:rsid w:val="0045117A"/>
    <w:rsid w:val="00451423"/>
    <w:rsid w:val="00452F6E"/>
    <w:rsid w:val="00457A3C"/>
    <w:rsid w:val="00461DDC"/>
    <w:rsid w:val="00461EBA"/>
    <w:rsid w:val="00462A6F"/>
    <w:rsid w:val="00466C43"/>
    <w:rsid w:val="00467020"/>
    <w:rsid w:val="00472973"/>
    <w:rsid w:val="004730BC"/>
    <w:rsid w:val="004761F0"/>
    <w:rsid w:val="004762A1"/>
    <w:rsid w:val="004845EF"/>
    <w:rsid w:val="00486C8E"/>
    <w:rsid w:val="00491D5E"/>
    <w:rsid w:val="00492B3F"/>
    <w:rsid w:val="00492C32"/>
    <w:rsid w:val="00493E28"/>
    <w:rsid w:val="00496B87"/>
    <w:rsid w:val="004A00DB"/>
    <w:rsid w:val="004A0129"/>
    <w:rsid w:val="004A14BD"/>
    <w:rsid w:val="004A4796"/>
    <w:rsid w:val="004A4A06"/>
    <w:rsid w:val="004B5F34"/>
    <w:rsid w:val="004B5F61"/>
    <w:rsid w:val="004B7445"/>
    <w:rsid w:val="004C17A6"/>
    <w:rsid w:val="004C22C5"/>
    <w:rsid w:val="004C2769"/>
    <w:rsid w:val="004C3A11"/>
    <w:rsid w:val="004C40D1"/>
    <w:rsid w:val="004C489C"/>
    <w:rsid w:val="004C6809"/>
    <w:rsid w:val="004D26B7"/>
    <w:rsid w:val="004D4A47"/>
    <w:rsid w:val="004D5F14"/>
    <w:rsid w:val="004D6094"/>
    <w:rsid w:val="004E0349"/>
    <w:rsid w:val="004E2D7A"/>
    <w:rsid w:val="004F1FEC"/>
    <w:rsid w:val="0050379F"/>
    <w:rsid w:val="00511369"/>
    <w:rsid w:val="00511D2A"/>
    <w:rsid w:val="005130B8"/>
    <w:rsid w:val="00521532"/>
    <w:rsid w:val="00522E9C"/>
    <w:rsid w:val="00525EB1"/>
    <w:rsid w:val="00527A23"/>
    <w:rsid w:val="0053044E"/>
    <w:rsid w:val="0053461E"/>
    <w:rsid w:val="005414DE"/>
    <w:rsid w:val="0054153D"/>
    <w:rsid w:val="00543EF4"/>
    <w:rsid w:val="0054516A"/>
    <w:rsid w:val="00547436"/>
    <w:rsid w:val="00550AAC"/>
    <w:rsid w:val="0055266A"/>
    <w:rsid w:val="00552DA3"/>
    <w:rsid w:val="00555CE1"/>
    <w:rsid w:val="005605E6"/>
    <w:rsid w:val="00567AAB"/>
    <w:rsid w:val="005714B2"/>
    <w:rsid w:val="005775FD"/>
    <w:rsid w:val="00577B63"/>
    <w:rsid w:val="00580BA4"/>
    <w:rsid w:val="00581372"/>
    <w:rsid w:val="005832BB"/>
    <w:rsid w:val="0058453B"/>
    <w:rsid w:val="00586F8D"/>
    <w:rsid w:val="00587228"/>
    <w:rsid w:val="00587D72"/>
    <w:rsid w:val="005933E1"/>
    <w:rsid w:val="0059469B"/>
    <w:rsid w:val="00596C97"/>
    <w:rsid w:val="00597F59"/>
    <w:rsid w:val="005A4001"/>
    <w:rsid w:val="005A715C"/>
    <w:rsid w:val="005B2708"/>
    <w:rsid w:val="005B3F69"/>
    <w:rsid w:val="005B557B"/>
    <w:rsid w:val="005D174A"/>
    <w:rsid w:val="005D2F0E"/>
    <w:rsid w:val="005D2FF0"/>
    <w:rsid w:val="005D5147"/>
    <w:rsid w:val="005D5AD0"/>
    <w:rsid w:val="005D62DE"/>
    <w:rsid w:val="005E028F"/>
    <w:rsid w:val="005E109B"/>
    <w:rsid w:val="005E2488"/>
    <w:rsid w:val="005E2FD4"/>
    <w:rsid w:val="005E6C5D"/>
    <w:rsid w:val="005F20DF"/>
    <w:rsid w:val="005F245D"/>
    <w:rsid w:val="005F31F8"/>
    <w:rsid w:val="005F3829"/>
    <w:rsid w:val="005F468F"/>
    <w:rsid w:val="005F779F"/>
    <w:rsid w:val="00600F4C"/>
    <w:rsid w:val="006018AF"/>
    <w:rsid w:val="00602B41"/>
    <w:rsid w:val="00603F6E"/>
    <w:rsid w:val="006047FF"/>
    <w:rsid w:val="00604874"/>
    <w:rsid w:val="0060533F"/>
    <w:rsid w:val="00605A3C"/>
    <w:rsid w:val="00606C9B"/>
    <w:rsid w:val="006140E2"/>
    <w:rsid w:val="006214D7"/>
    <w:rsid w:val="00622097"/>
    <w:rsid w:val="006242B7"/>
    <w:rsid w:val="00625C6D"/>
    <w:rsid w:val="00632C94"/>
    <w:rsid w:val="0063546E"/>
    <w:rsid w:val="00635D05"/>
    <w:rsid w:val="006377A2"/>
    <w:rsid w:val="006417F9"/>
    <w:rsid w:val="00642B9B"/>
    <w:rsid w:val="00643068"/>
    <w:rsid w:val="00644107"/>
    <w:rsid w:val="0064442D"/>
    <w:rsid w:val="0064520E"/>
    <w:rsid w:val="0064556E"/>
    <w:rsid w:val="00646443"/>
    <w:rsid w:val="00651C54"/>
    <w:rsid w:val="00652AE5"/>
    <w:rsid w:val="0065324C"/>
    <w:rsid w:val="006548E1"/>
    <w:rsid w:val="00657387"/>
    <w:rsid w:val="00661F9A"/>
    <w:rsid w:val="006623A6"/>
    <w:rsid w:val="00662D87"/>
    <w:rsid w:val="006633FE"/>
    <w:rsid w:val="00666BEC"/>
    <w:rsid w:val="00670664"/>
    <w:rsid w:val="006712F7"/>
    <w:rsid w:val="006728E5"/>
    <w:rsid w:val="00676269"/>
    <w:rsid w:val="0067629E"/>
    <w:rsid w:val="0068208A"/>
    <w:rsid w:val="006820D3"/>
    <w:rsid w:val="006836AF"/>
    <w:rsid w:val="00685428"/>
    <w:rsid w:val="00690116"/>
    <w:rsid w:val="00691209"/>
    <w:rsid w:val="00691A07"/>
    <w:rsid w:val="00692C0E"/>
    <w:rsid w:val="0069358A"/>
    <w:rsid w:val="006A0BF7"/>
    <w:rsid w:val="006A3B1F"/>
    <w:rsid w:val="006A4E89"/>
    <w:rsid w:val="006A563D"/>
    <w:rsid w:val="006A7950"/>
    <w:rsid w:val="006C6992"/>
    <w:rsid w:val="006D030A"/>
    <w:rsid w:val="006D23D1"/>
    <w:rsid w:val="006D2878"/>
    <w:rsid w:val="006D70C5"/>
    <w:rsid w:val="006E22EC"/>
    <w:rsid w:val="006E4EBB"/>
    <w:rsid w:val="006E518C"/>
    <w:rsid w:val="006F28CB"/>
    <w:rsid w:val="006F2E80"/>
    <w:rsid w:val="006F3E25"/>
    <w:rsid w:val="006F520D"/>
    <w:rsid w:val="00706992"/>
    <w:rsid w:val="00710330"/>
    <w:rsid w:val="00712F70"/>
    <w:rsid w:val="00717551"/>
    <w:rsid w:val="00721C2A"/>
    <w:rsid w:val="007235EB"/>
    <w:rsid w:val="00723AEF"/>
    <w:rsid w:val="007359E7"/>
    <w:rsid w:val="00740C23"/>
    <w:rsid w:val="00745DF3"/>
    <w:rsid w:val="00747308"/>
    <w:rsid w:val="00751DB7"/>
    <w:rsid w:val="007555EB"/>
    <w:rsid w:val="00755C84"/>
    <w:rsid w:val="0075706A"/>
    <w:rsid w:val="00760091"/>
    <w:rsid w:val="00764200"/>
    <w:rsid w:val="00765771"/>
    <w:rsid w:val="007657BF"/>
    <w:rsid w:val="00766073"/>
    <w:rsid w:val="007666ED"/>
    <w:rsid w:val="00767096"/>
    <w:rsid w:val="0076715B"/>
    <w:rsid w:val="0077552B"/>
    <w:rsid w:val="00776D4B"/>
    <w:rsid w:val="007805C7"/>
    <w:rsid w:val="00781BF9"/>
    <w:rsid w:val="00783B07"/>
    <w:rsid w:val="00783F0B"/>
    <w:rsid w:val="00786F5D"/>
    <w:rsid w:val="00794305"/>
    <w:rsid w:val="007968D2"/>
    <w:rsid w:val="00797287"/>
    <w:rsid w:val="007A3A26"/>
    <w:rsid w:val="007A5C8E"/>
    <w:rsid w:val="007B0E48"/>
    <w:rsid w:val="007B1C07"/>
    <w:rsid w:val="007B3FB3"/>
    <w:rsid w:val="007C151D"/>
    <w:rsid w:val="007D0F92"/>
    <w:rsid w:val="007D5863"/>
    <w:rsid w:val="007E27F9"/>
    <w:rsid w:val="007E3617"/>
    <w:rsid w:val="007E4CAC"/>
    <w:rsid w:val="007E7941"/>
    <w:rsid w:val="007F0FE6"/>
    <w:rsid w:val="007F1BA4"/>
    <w:rsid w:val="007F26B7"/>
    <w:rsid w:val="007F4D1F"/>
    <w:rsid w:val="007F54CA"/>
    <w:rsid w:val="007F7F1E"/>
    <w:rsid w:val="00801675"/>
    <w:rsid w:val="0080191B"/>
    <w:rsid w:val="00801C55"/>
    <w:rsid w:val="00803800"/>
    <w:rsid w:val="008101C0"/>
    <w:rsid w:val="00812F74"/>
    <w:rsid w:val="008133C5"/>
    <w:rsid w:val="008163D6"/>
    <w:rsid w:val="008167F1"/>
    <w:rsid w:val="00816FC5"/>
    <w:rsid w:val="00817E71"/>
    <w:rsid w:val="00820DB8"/>
    <w:rsid w:val="008244DB"/>
    <w:rsid w:val="008336F9"/>
    <w:rsid w:val="008356EF"/>
    <w:rsid w:val="008362C0"/>
    <w:rsid w:val="008365AE"/>
    <w:rsid w:val="00836997"/>
    <w:rsid w:val="008379F1"/>
    <w:rsid w:val="0084677D"/>
    <w:rsid w:val="008502F4"/>
    <w:rsid w:val="00850A55"/>
    <w:rsid w:val="008514BF"/>
    <w:rsid w:val="00851F1C"/>
    <w:rsid w:val="00852BD5"/>
    <w:rsid w:val="0085380F"/>
    <w:rsid w:val="00853F77"/>
    <w:rsid w:val="00857E36"/>
    <w:rsid w:val="0086021D"/>
    <w:rsid w:val="00860F50"/>
    <w:rsid w:val="00863DC2"/>
    <w:rsid w:val="008653FE"/>
    <w:rsid w:val="00865595"/>
    <w:rsid w:val="00872B95"/>
    <w:rsid w:val="00876FDD"/>
    <w:rsid w:val="0088117C"/>
    <w:rsid w:val="0088134F"/>
    <w:rsid w:val="00885D19"/>
    <w:rsid w:val="00886228"/>
    <w:rsid w:val="0089184E"/>
    <w:rsid w:val="00894E34"/>
    <w:rsid w:val="00894EBF"/>
    <w:rsid w:val="00895155"/>
    <w:rsid w:val="00896502"/>
    <w:rsid w:val="008A1FBF"/>
    <w:rsid w:val="008A2AC1"/>
    <w:rsid w:val="008A3E47"/>
    <w:rsid w:val="008B09FE"/>
    <w:rsid w:val="008B3498"/>
    <w:rsid w:val="008B3B78"/>
    <w:rsid w:val="008B4997"/>
    <w:rsid w:val="008B5330"/>
    <w:rsid w:val="008B588A"/>
    <w:rsid w:val="008B7886"/>
    <w:rsid w:val="008C279B"/>
    <w:rsid w:val="008C7637"/>
    <w:rsid w:val="008D187F"/>
    <w:rsid w:val="008D2DFE"/>
    <w:rsid w:val="008D7229"/>
    <w:rsid w:val="008E6658"/>
    <w:rsid w:val="008E6F4E"/>
    <w:rsid w:val="008F1214"/>
    <w:rsid w:val="008F6A0F"/>
    <w:rsid w:val="00900D2B"/>
    <w:rsid w:val="00901B81"/>
    <w:rsid w:val="00902663"/>
    <w:rsid w:val="00904204"/>
    <w:rsid w:val="00905FB7"/>
    <w:rsid w:val="009078D7"/>
    <w:rsid w:val="00911A8B"/>
    <w:rsid w:val="00912A66"/>
    <w:rsid w:val="00914FFA"/>
    <w:rsid w:val="009162E0"/>
    <w:rsid w:val="0092021C"/>
    <w:rsid w:val="009260D7"/>
    <w:rsid w:val="00927576"/>
    <w:rsid w:val="00931946"/>
    <w:rsid w:val="00935515"/>
    <w:rsid w:val="00942BE2"/>
    <w:rsid w:val="0094417E"/>
    <w:rsid w:val="009456B2"/>
    <w:rsid w:val="009463D6"/>
    <w:rsid w:val="00952239"/>
    <w:rsid w:val="009572C9"/>
    <w:rsid w:val="00957FFB"/>
    <w:rsid w:val="00961D82"/>
    <w:rsid w:val="009652B8"/>
    <w:rsid w:val="00972862"/>
    <w:rsid w:val="00973B96"/>
    <w:rsid w:val="00977318"/>
    <w:rsid w:val="00982548"/>
    <w:rsid w:val="00983C71"/>
    <w:rsid w:val="009919CE"/>
    <w:rsid w:val="009934C3"/>
    <w:rsid w:val="00993891"/>
    <w:rsid w:val="00997F83"/>
    <w:rsid w:val="009A2385"/>
    <w:rsid w:val="009A33B9"/>
    <w:rsid w:val="009A3486"/>
    <w:rsid w:val="009A3909"/>
    <w:rsid w:val="009B1AF0"/>
    <w:rsid w:val="009B55E5"/>
    <w:rsid w:val="009B6B0A"/>
    <w:rsid w:val="009B71D5"/>
    <w:rsid w:val="009C0DFB"/>
    <w:rsid w:val="009C1FE2"/>
    <w:rsid w:val="009C1FFB"/>
    <w:rsid w:val="009C2293"/>
    <w:rsid w:val="009C4668"/>
    <w:rsid w:val="009C50FA"/>
    <w:rsid w:val="009C62A6"/>
    <w:rsid w:val="009C63D6"/>
    <w:rsid w:val="009D5D51"/>
    <w:rsid w:val="009E1BF5"/>
    <w:rsid w:val="009E4526"/>
    <w:rsid w:val="009E4BDD"/>
    <w:rsid w:val="009E6E3C"/>
    <w:rsid w:val="009E7A1B"/>
    <w:rsid w:val="009F17E3"/>
    <w:rsid w:val="009F4157"/>
    <w:rsid w:val="009F4CE6"/>
    <w:rsid w:val="009F4F8B"/>
    <w:rsid w:val="009F5A85"/>
    <w:rsid w:val="00A02210"/>
    <w:rsid w:val="00A029B5"/>
    <w:rsid w:val="00A107AE"/>
    <w:rsid w:val="00A129B9"/>
    <w:rsid w:val="00A134C2"/>
    <w:rsid w:val="00A2317A"/>
    <w:rsid w:val="00A23712"/>
    <w:rsid w:val="00A268B5"/>
    <w:rsid w:val="00A26B25"/>
    <w:rsid w:val="00A26C8F"/>
    <w:rsid w:val="00A27773"/>
    <w:rsid w:val="00A3053D"/>
    <w:rsid w:val="00A31B6F"/>
    <w:rsid w:val="00A3313F"/>
    <w:rsid w:val="00A349AD"/>
    <w:rsid w:val="00A35D74"/>
    <w:rsid w:val="00A547CF"/>
    <w:rsid w:val="00A55731"/>
    <w:rsid w:val="00A61337"/>
    <w:rsid w:val="00A618FA"/>
    <w:rsid w:val="00A7069E"/>
    <w:rsid w:val="00A70874"/>
    <w:rsid w:val="00A74A77"/>
    <w:rsid w:val="00A7501C"/>
    <w:rsid w:val="00A7636F"/>
    <w:rsid w:val="00A8390A"/>
    <w:rsid w:val="00A862A2"/>
    <w:rsid w:val="00A87C29"/>
    <w:rsid w:val="00A90010"/>
    <w:rsid w:val="00A90EF3"/>
    <w:rsid w:val="00A969C0"/>
    <w:rsid w:val="00A96A47"/>
    <w:rsid w:val="00A96ABC"/>
    <w:rsid w:val="00A97656"/>
    <w:rsid w:val="00A979AB"/>
    <w:rsid w:val="00AA5C40"/>
    <w:rsid w:val="00AA5CAB"/>
    <w:rsid w:val="00AB103A"/>
    <w:rsid w:val="00AB79F0"/>
    <w:rsid w:val="00AC30C6"/>
    <w:rsid w:val="00AC31FE"/>
    <w:rsid w:val="00AC3973"/>
    <w:rsid w:val="00AC4B70"/>
    <w:rsid w:val="00AD030B"/>
    <w:rsid w:val="00AD0872"/>
    <w:rsid w:val="00AD593C"/>
    <w:rsid w:val="00AD6839"/>
    <w:rsid w:val="00AD6E38"/>
    <w:rsid w:val="00AE0522"/>
    <w:rsid w:val="00AE3DD6"/>
    <w:rsid w:val="00AF0779"/>
    <w:rsid w:val="00AF13F6"/>
    <w:rsid w:val="00AF325C"/>
    <w:rsid w:val="00AF43A8"/>
    <w:rsid w:val="00AF5062"/>
    <w:rsid w:val="00AF6AD0"/>
    <w:rsid w:val="00B0081F"/>
    <w:rsid w:val="00B00C47"/>
    <w:rsid w:val="00B03E86"/>
    <w:rsid w:val="00B0558C"/>
    <w:rsid w:val="00B0722F"/>
    <w:rsid w:val="00B11598"/>
    <w:rsid w:val="00B141E2"/>
    <w:rsid w:val="00B15619"/>
    <w:rsid w:val="00B15650"/>
    <w:rsid w:val="00B17A53"/>
    <w:rsid w:val="00B20DF6"/>
    <w:rsid w:val="00B24546"/>
    <w:rsid w:val="00B27569"/>
    <w:rsid w:val="00B30636"/>
    <w:rsid w:val="00B3133F"/>
    <w:rsid w:val="00B35E51"/>
    <w:rsid w:val="00B36A56"/>
    <w:rsid w:val="00B36ED9"/>
    <w:rsid w:val="00B40B64"/>
    <w:rsid w:val="00B4190C"/>
    <w:rsid w:val="00B50971"/>
    <w:rsid w:val="00B52060"/>
    <w:rsid w:val="00B52AF2"/>
    <w:rsid w:val="00B53ED0"/>
    <w:rsid w:val="00B54771"/>
    <w:rsid w:val="00B65737"/>
    <w:rsid w:val="00B6666E"/>
    <w:rsid w:val="00B66695"/>
    <w:rsid w:val="00B66CD8"/>
    <w:rsid w:val="00B67F62"/>
    <w:rsid w:val="00B77577"/>
    <w:rsid w:val="00B80141"/>
    <w:rsid w:val="00B8338C"/>
    <w:rsid w:val="00B85E52"/>
    <w:rsid w:val="00B8639C"/>
    <w:rsid w:val="00B87E04"/>
    <w:rsid w:val="00B90CFB"/>
    <w:rsid w:val="00B94299"/>
    <w:rsid w:val="00B96C8E"/>
    <w:rsid w:val="00B9706B"/>
    <w:rsid w:val="00BB44E3"/>
    <w:rsid w:val="00BB7BB2"/>
    <w:rsid w:val="00BC1A4E"/>
    <w:rsid w:val="00BD3BA2"/>
    <w:rsid w:val="00BD46C4"/>
    <w:rsid w:val="00BD577A"/>
    <w:rsid w:val="00BE04A2"/>
    <w:rsid w:val="00BE421C"/>
    <w:rsid w:val="00BF4F77"/>
    <w:rsid w:val="00BF5394"/>
    <w:rsid w:val="00BF7559"/>
    <w:rsid w:val="00C018CF"/>
    <w:rsid w:val="00C022D0"/>
    <w:rsid w:val="00C033AF"/>
    <w:rsid w:val="00C03505"/>
    <w:rsid w:val="00C04560"/>
    <w:rsid w:val="00C07A63"/>
    <w:rsid w:val="00C104FE"/>
    <w:rsid w:val="00C207D6"/>
    <w:rsid w:val="00C20C45"/>
    <w:rsid w:val="00C20E54"/>
    <w:rsid w:val="00C21CA5"/>
    <w:rsid w:val="00C22E78"/>
    <w:rsid w:val="00C231FA"/>
    <w:rsid w:val="00C23FD1"/>
    <w:rsid w:val="00C26A02"/>
    <w:rsid w:val="00C303F2"/>
    <w:rsid w:val="00C31212"/>
    <w:rsid w:val="00C328F4"/>
    <w:rsid w:val="00C32BBB"/>
    <w:rsid w:val="00C37F9F"/>
    <w:rsid w:val="00C441AE"/>
    <w:rsid w:val="00C44E68"/>
    <w:rsid w:val="00C45144"/>
    <w:rsid w:val="00C4516E"/>
    <w:rsid w:val="00C46A86"/>
    <w:rsid w:val="00C47BF9"/>
    <w:rsid w:val="00C55511"/>
    <w:rsid w:val="00C5614B"/>
    <w:rsid w:val="00C56C9A"/>
    <w:rsid w:val="00C573E5"/>
    <w:rsid w:val="00C57FEF"/>
    <w:rsid w:val="00C6741E"/>
    <w:rsid w:val="00C72AF6"/>
    <w:rsid w:val="00C7542B"/>
    <w:rsid w:val="00C7778E"/>
    <w:rsid w:val="00C800F5"/>
    <w:rsid w:val="00C82CC6"/>
    <w:rsid w:val="00C83E92"/>
    <w:rsid w:val="00C84812"/>
    <w:rsid w:val="00C9225A"/>
    <w:rsid w:val="00C92C75"/>
    <w:rsid w:val="00C95342"/>
    <w:rsid w:val="00CA02D7"/>
    <w:rsid w:val="00CA3ED9"/>
    <w:rsid w:val="00CA4C32"/>
    <w:rsid w:val="00CA4F38"/>
    <w:rsid w:val="00CA5295"/>
    <w:rsid w:val="00CB0374"/>
    <w:rsid w:val="00CB3BDC"/>
    <w:rsid w:val="00CB3D50"/>
    <w:rsid w:val="00CB3E51"/>
    <w:rsid w:val="00CB4C94"/>
    <w:rsid w:val="00CB5297"/>
    <w:rsid w:val="00CC074B"/>
    <w:rsid w:val="00CC1B33"/>
    <w:rsid w:val="00CC2042"/>
    <w:rsid w:val="00CD0E72"/>
    <w:rsid w:val="00CD4419"/>
    <w:rsid w:val="00CE0E08"/>
    <w:rsid w:val="00CE0E88"/>
    <w:rsid w:val="00CE36C9"/>
    <w:rsid w:val="00CE666A"/>
    <w:rsid w:val="00CE699E"/>
    <w:rsid w:val="00CE6B5D"/>
    <w:rsid w:val="00CE78F6"/>
    <w:rsid w:val="00CF3D17"/>
    <w:rsid w:val="00CF4FD6"/>
    <w:rsid w:val="00D02779"/>
    <w:rsid w:val="00D161C7"/>
    <w:rsid w:val="00D167D7"/>
    <w:rsid w:val="00D2492C"/>
    <w:rsid w:val="00D26B4A"/>
    <w:rsid w:val="00D2768E"/>
    <w:rsid w:val="00D30766"/>
    <w:rsid w:val="00D30EC1"/>
    <w:rsid w:val="00D331A1"/>
    <w:rsid w:val="00D34BB3"/>
    <w:rsid w:val="00D35225"/>
    <w:rsid w:val="00D41332"/>
    <w:rsid w:val="00D420EF"/>
    <w:rsid w:val="00D42321"/>
    <w:rsid w:val="00D4505C"/>
    <w:rsid w:val="00D459BB"/>
    <w:rsid w:val="00D46ED7"/>
    <w:rsid w:val="00D5578B"/>
    <w:rsid w:val="00D60486"/>
    <w:rsid w:val="00D655B4"/>
    <w:rsid w:val="00D667E8"/>
    <w:rsid w:val="00D70C8D"/>
    <w:rsid w:val="00D728DE"/>
    <w:rsid w:val="00D76A52"/>
    <w:rsid w:val="00D809D9"/>
    <w:rsid w:val="00D83ABF"/>
    <w:rsid w:val="00D840F1"/>
    <w:rsid w:val="00D926B7"/>
    <w:rsid w:val="00D93B5C"/>
    <w:rsid w:val="00D95CC4"/>
    <w:rsid w:val="00D966FD"/>
    <w:rsid w:val="00D96DA3"/>
    <w:rsid w:val="00DA4B58"/>
    <w:rsid w:val="00DA5956"/>
    <w:rsid w:val="00DA6357"/>
    <w:rsid w:val="00DB002D"/>
    <w:rsid w:val="00DB399B"/>
    <w:rsid w:val="00DB3E89"/>
    <w:rsid w:val="00DB4526"/>
    <w:rsid w:val="00DB508F"/>
    <w:rsid w:val="00DB519A"/>
    <w:rsid w:val="00DB70C8"/>
    <w:rsid w:val="00DC109D"/>
    <w:rsid w:val="00DC15CF"/>
    <w:rsid w:val="00DC1AE1"/>
    <w:rsid w:val="00DC7700"/>
    <w:rsid w:val="00DD187D"/>
    <w:rsid w:val="00DD1FAE"/>
    <w:rsid w:val="00DD4CB3"/>
    <w:rsid w:val="00DD511E"/>
    <w:rsid w:val="00DD5AE4"/>
    <w:rsid w:val="00DE1AF4"/>
    <w:rsid w:val="00DE1FAC"/>
    <w:rsid w:val="00DE559F"/>
    <w:rsid w:val="00DE58BE"/>
    <w:rsid w:val="00DE778E"/>
    <w:rsid w:val="00DE78F4"/>
    <w:rsid w:val="00DF13BE"/>
    <w:rsid w:val="00DF2A29"/>
    <w:rsid w:val="00E030CF"/>
    <w:rsid w:val="00E06F93"/>
    <w:rsid w:val="00E07073"/>
    <w:rsid w:val="00E0724E"/>
    <w:rsid w:val="00E11434"/>
    <w:rsid w:val="00E20D83"/>
    <w:rsid w:val="00E24124"/>
    <w:rsid w:val="00E31089"/>
    <w:rsid w:val="00E3474F"/>
    <w:rsid w:val="00E3640B"/>
    <w:rsid w:val="00E373B4"/>
    <w:rsid w:val="00E4365F"/>
    <w:rsid w:val="00E43AB2"/>
    <w:rsid w:val="00E44270"/>
    <w:rsid w:val="00E47B01"/>
    <w:rsid w:val="00E52A4E"/>
    <w:rsid w:val="00E53C39"/>
    <w:rsid w:val="00E55126"/>
    <w:rsid w:val="00E61579"/>
    <w:rsid w:val="00E61AA7"/>
    <w:rsid w:val="00E62EA1"/>
    <w:rsid w:val="00E64D82"/>
    <w:rsid w:val="00E652B1"/>
    <w:rsid w:val="00E66734"/>
    <w:rsid w:val="00E67504"/>
    <w:rsid w:val="00E72F6F"/>
    <w:rsid w:val="00E73131"/>
    <w:rsid w:val="00E812E4"/>
    <w:rsid w:val="00E81B63"/>
    <w:rsid w:val="00E86877"/>
    <w:rsid w:val="00E91115"/>
    <w:rsid w:val="00E9273F"/>
    <w:rsid w:val="00E93D9E"/>
    <w:rsid w:val="00E952DF"/>
    <w:rsid w:val="00E978ED"/>
    <w:rsid w:val="00EA6B0A"/>
    <w:rsid w:val="00EB1958"/>
    <w:rsid w:val="00EB1ECB"/>
    <w:rsid w:val="00EB2213"/>
    <w:rsid w:val="00EB3B6D"/>
    <w:rsid w:val="00EB42B4"/>
    <w:rsid w:val="00EB56FD"/>
    <w:rsid w:val="00EB7921"/>
    <w:rsid w:val="00EC1123"/>
    <w:rsid w:val="00EC13E4"/>
    <w:rsid w:val="00EC16B3"/>
    <w:rsid w:val="00EC586D"/>
    <w:rsid w:val="00ED11CA"/>
    <w:rsid w:val="00ED1FA3"/>
    <w:rsid w:val="00ED2EEA"/>
    <w:rsid w:val="00ED3BD4"/>
    <w:rsid w:val="00ED46AE"/>
    <w:rsid w:val="00ED5A07"/>
    <w:rsid w:val="00EE1C7C"/>
    <w:rsid w:val="00EE3C74"/>
    <w:rsid w:val="00EE6683"/>
    <w:rsid w:val="00EF1F77"/>
    <w:rsid w:val="00EF2A77"/>
    <w:rsid w:val="00F012C5"/>
    <w:rsid w:val="00F02E4A"/>
    <w:rsid w:val="00F05896"/>
    <w:rsid w:val="00F13695"/>
    <w:rsid w:val="00F14589"/>
    <w:rsid w:val="00F149B5"/>
    <w:rsid w:val="00F17E95"/>
    <w:rsid w:val="00F23014"/>
    <w:rsid w:val="00F23191"/>
    <w:rsid w:val="00F24B32"/>
    <w:rsid w:val="00F25783"/>
    <w:rsid w:val="00F2667A"/>
    <w:rsid w:val="00F27B6E"/>
    <w:rsid w:val="00F35340"/>
    <w:rsid w:val="00F40442"/>
    <w:rsid w:val="00F4050F"/>
    <w:rsid w:val="00F43850"/>
    <w:rsid w:val="00F44546"/>
    <w:rsid w:val="00F47869"/>
    <w:rsid w:val="00F4792C"/>
    <w:rsid w:val="00F53C06"/>
    <w:rsid w:val="00F553A1"/>
    <w:rsid w:val="00F5652A"/>
    <w:rsid w:val="00F61F45"/>
    <w:rsid w:val="00F63CA4"/>
    <w:rsid w:val="00F65EA1"/>
    <w:rsid w:val="00F6694E"/>
    <w:rsid w:val="00F70C53"/>
    <w:rsid w:val="00F74D3C"/>
    <w:rsid w:val="00F75464"/>
    <w:rsid w:val="00F756A1"/>
    <w:rsid w:val="00F762BE"/>
    <w:rsid w:val="00F7756C"/>
    <w:rsid w:val="00F80D3D"/>
    <w:rsid w:val="00F84845"/>
    <w:rsid w:val="00F84D48"/>
    <w:rsid w:val="00F863A9"/>
    <w:rsid w:val="00F90E79"/>
    <w:rsid w:val="00F916F0"/>
    <w:rsid w:val="00F945B1"/>
    <w:rsid w:val="00F9543F"/>
    <w:rsid w:val="00F96317"/>
    <w:rsid w:val="00F964D6"/>
    <w:rsid w:val="00F965B6"/>
    <w:rsid w:val="00FA10FE"/>
    <w:rsid w:val="00FA5C05"/>
    <w:rsid w:val="00FB0BAF"/>
    <w:rsid w:val="00FB0C5C"/>
    <w:rsid w:val="00FB1827"/>
    <w:rsid w:val="00FB3927"/>
    <w:rsid w:val="00FB3ED0"/>
    <w:rsid w:val="00FB5B3D"/>
    <w:rsid w:val="00FC5C58"/>
    <w:rsid w:val="00FC68D7"/>
    <w:rsid w:val="00FD1F7C"/>
    <w:rsid w:val="00FE61FA"/>
    <w:rsid w:val="00FE6918"/>
    <w:rsid w:val="00FE6EB6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84677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84677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84677D"/>
    <w:rPr>
      <w:rFonts w:ascii="Tahoma" w:eastAsia="Calibri" w:hAnsi="Tahoma"/>
      <w:sz w:val="16"/>
      <w:szCs w:val="16"/>
      <w:lang w:bidi="ar-SA"/>
    </w:rPr>
  </w:style>
  <w:style w:type="paragraph" w:styleId="a9">
    <w:name w:val="List Paragraph"/>
    <w:basedOn w:val="a"/>
    <w:qFormat/>
    <w:rsid w:val="00B40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6A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E64D82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locked/>
    <w:rsid w:val="00E64D82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Знак1"/>
    <w:basedOn w:val="a"/>
    <w:next w:val="a"/>
    <w:semiHidden/>
    <w:rsid w:val="00B03E8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c">
    <w:name w:val="Table Grid"/>
    <w:basedOn w:val="a1"/>
    <w:rsid w:val="006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E92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273F"/>
  </w:style>
  <w:style w:type="paragraph" w:customStyle="1" w:styleId="ConsPlusCell">
    <w:name w:val="ConsPlusCell"/>
    <w:rsid w:val="005E109B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FCA9A9DEA4C40CACCE55E6F186935218E963D29DE36B4ABB0D38E03A66EE4DE4EDE313DFAB981DA34AAv10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BFCA9A9DEA4C40CACCE55E6F186935218E963D29DE36B4ABB0D38E03A66EE4DE4EDE313DFAB981DA35A2v10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BFCA9A9DEA4C40CACCE55E6F186935218E963D29DE36B4ABB0D38E03A66EE4DE4EDE313DFAB981DA35A2v1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70FA-11EA-4D58-9CF4-6BD951D2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7608</Words>
  <Characters>43371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50878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4</cp:revision>
  <cp:lastPrinted>2018-04-25T12:13:00Z</cp:lastPrinted>
  <dcterms:created xsi:type="dcterms:W3CDTF">2018-05-03T05:07:00Z</dcterms:created>
  <dcterms:modified xsi:type="dcterms:W3CDTF">2018-05-03T05:10:00Z</dcterms:modified>
</cp:coreProperties>
</file>