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748"/>
      </w:tblGrid>
      <w:tr w:rsidR="008007C0" w:rsidRPr="008007C0" w:rsidTr="008007C0">
        <w:trPr>
          <w:trHeight w:val="2967"/>
        </w:trPr>
        <w:tc>
          <w:tcPr>
            <w:tcW w:w="4748" w:type="dxa"/>
          </w:tcPr>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 xml:space="preserve">АДМИНИСТРАЦИЯ </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МУНИЦИПАЛЬНОГО</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ОБРАЗОВАНИЯ</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СОЛЬ-ИЛЕЦКИЙ</w:t>
            </w:r>
            <w:r w:rsidRPr="00030E03">
              <w:rPr>
                <w:rFonts w:ascii="Times New Roman" w:eastAsia="Times New Roman" w:hAnsi="Times New Roman" w:cs="Times New Roman"/>
                <w:b/>
                <w:sz w:val="28"/>
                <w:szCs w:val="28"/>
              </w:rPr>
              <w:br/>
              <w:t xml:space="preserve">ГОРОДСКОЙ ОКРУГ                           </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30E03">
              <w:rPr>
                <w:rFonts w:ascii="Times New Roman" w:eastAsia="Times New Roman" w:hAnsi="Times New Roman" w:cs="Times New Roman"/>
                <w:b/>
                <w:sz w:val="28"/>
                <w:szCs w:val="28"/>
              </w:rPr>
              <w:t>ОРЕНБУРГСКОЙ ОБЛАСТИ</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roofErr w:type="gramStart"/>
            <w:r w:rsidRPr="00030E03">
              <w:rPr>
                <w:rFonts w:ascii="Times New Roman" w:eastAsia="Times New Roman" w:hAnsi="Times New Roman" w:cs="Times New Roman"/>
                <w:b/>
                <w:caps/>
                <w:sz w:val="28"/>
                <w:szCs w:val="28"/>
              </w:rPr>
              <w:t>П</w:t>
            </w:r>
            <w:proofErr w:type="gramEnd"/>
            <w:r w:rsidRPr="00030E03">
              <w:rPr>
                <w:rFonts w:ascii="Times New Roman" w:eastAsia="Times New Roman" w:hAnsi="Times New Roman" w:cs="Times New Roman"/>
                <w:b/>
                <w:caps/>
                <w:sz w:val="28"/>
                <w:szCs w:val="28"/>
              </w:rPr>
              <w:t xml:space="preserve"> о с т а н о в л е н и е </w:t>
            </w:r>
          </w:p>
          <w:p w:rsidR="00030E03" w:rsidRPr="00030E03" w:rsidRDefault="00030E03" w:rsidP="00030E0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30E03" w:rsidRPr="00423C74" w:rsidRDefault="00423C74" w:rsidP="00423C74">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rPr>
            </w:pPr>
            <w:bookmarkStart w:id="0" w:name="_GoBack"/>
            <w:r w:rsidRPr="00423C74">
              <w:rPr>
                <w:rFonts w:ascii="Times New Roman" w:eastAsia="Times New Roman" w:hAnsi="Times New Roman" w:cs="Times New Roman"/>
                <w:sz w:val="26"/>
                <w:szCs w:val="26"/>
                <w:u w:val="single"/>
              </w:rPr>
              <w:t>26.04.</w:t>
            </w:r>
            <w:r w:rsidR="00030E03" w:rsidRPr="00423C74">
              <w:rPr>
                <w:rFonts w:ascii="Times New Roman" w:eastAsia="Times New Roman" w:hAnsi="Times New Roman" w:cs="Times New Roman"/>
                <w:sz w:val="26"/>
                <w:szCs w:val="26"/>
                <w:u w:val="single"/>
              </w:rPr>
              <w:t>2016   №</w:t>
            </w:r>
            <w:r w:rsidRPr="00423C74">
              <w:rPr>
                <w:rFonts w:ascii="Times New Roman" w:eastAsia="Times New Roman" w:hAnsi="Times New Roman" w:cs="Times New Roman"/>
                <w:sz w:val="26"/>
                <w:szCs w:val="26"/>
                <w:u w:val="single"/>
              </w:rPr>
              <w:t xml:space="preserve"> 1262-п</w:t>
            </w:r>
          </w:p>
          <w:bookmarkEnd w:id="0"/>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tc>
      </w:tr>
    </w:tbl>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br/>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t xml:space="preserve"> </w:t>
      </w: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030E03" w:rsidRDefault="00030E03" w:rsidP="00CD1E7B">
      <w:pPr>
        <w:shd w:val="clear" w:color="auto" w:fill="FFFFFF" w:themeFill="background1"/>
        <w:spacing w:after="0" w:line="240" w:lineRule="auto"/>
        <w:rPr>
          <w:rFonts w:ascii="Times New Roman" w:eastAsia="Times New Roman" w:hAnsi="Times New Roman" w:cs="Times New Roman"/>
          <w:sz w:val="28"/>
          <w:szCs w:val="28"/>
        </w:rPr>
      </w:pPr>
    </w:p>
    <w:p w:rsidR="00030E03" w:rsidRDefault="00030E03" w:rsidP="00CD1E7B">
      <w:pPr>
        <w:shd w:val="clear" w:color="auto" w:fill="FFFFFF" w:themeFill="background1"/>
        <w:spacing w:after="0" w:line="240" w:lineRule="auto"/>
        <w:rPr>
          <w:rFonts w:ascii="Times New Roman" w:eastAsia="Times New Roman" w:hAnsi="Times New Roman" w:cs="Times New Roman"/>
          <w:sz w:val="28"/>
          <w:szCs w:val="28"/>
        </w:rPr>
      </w:pP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Об</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утверждении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порядка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проведения</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w:t>
      </w:r>
      <w:r w:rsidR="000A6B2D" w:rsidRPr="002F6408">
        <w:rPr>
          <w:rFonts w:ascii="Times New Roman" w:eastAsia="Times New Roman" w:hAnsi="Times New Roman" w:cs="Times New Roman"/>
          <w:sz w:val="28"/>
          <w:szCs w:val="28"/>
        </w:rPr>
        <w:t>конкурса</w:t>
      </w:r>
      <w:r w:rsidRPr="002F6408">
        <w:rPr>
          <w:rFonts w:ascii="Times New Roman" w:eastAsia="Times New Roman" w:hAnsi="Times New Roman" w:cs="Times New Roman"/>
          <w:sz w:val="28"/>
          <w:szCs w:val="28"/>
        </w:rPr>
        <w:t xml:space="preserve"> </w:t>
      </w:r>
    </w:p>
    <w:p w:rsidR="00E111B1"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для предоставления</w:t>
      </w:r>
      <w:r w:rsidR="00E111B1">
        <w:rPr>
          <w:rFonts w:ascii="Times New Roman" w:eastAsia="Times New Roman" w:hAnsi="Times New Roman" w:cs="Times New Roman"/>
          <w:sz w:val="28"/>
          <w:szCs w:val="28"/>
        </w:rPr>
        <w:t xml:space="preserve">  из бюджета муниципального образования </w:t>
      </w:r>
    </w:p>
    <w:p w:rsidR="00CD1E7B" w:rsidRPr="002F6408" w:rsidRDefault="00854780"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Соль-Илецкий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городской округ,  </w:t>
      </w:r>
      <w:r w:rsidR="00E111B1">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субсидий </w:t>
      </w:r>
      <w:r w:rsidR="00E111B1">
        <w:rPr>
          <w:rFonts w:ascii="Times New Roman" w:eastAsia="Times New Roman" w:hAnsi="Times New Roman" w:cs="Times New Roman"/>
          <w:sz w:val="28"/>
          <w:szCs w:val="28"/>
        </w:rPr>
        <w:t xml:space="preserve">      </w:t>
      </w:r>
      <w:proofErr w:type="gramStart"/>
      <w:r w:rsidR="00CD1E7B" w:rsidRPr="002F6408">
        <w:rPr>
          <w:rFonts w:ascii="Times New Roman" w:eastAsia="Times New Roman" w:hAnsi="Times New Roman" w:cs="Times New Roman"/>
          <w:sz w:val="28"/>
          <w:szCs w:val="28"/>
        </w:rPr>
        <w:t>юридическим</w:t>
      </w:r>
      <w:proofErr w:type="gramEnd"/>
      <w:r w:rsidR="00CD1E7B" w:rsidRPr="002F6408">
        <w:rPr>
          <w:rFonts w:ascii="Times New Roman" w:eastAsia="Times New Roman" w:hAnsi="Times New Roman" w:cs="Times New Roman"/>
          <w:sz w:val="28"/>
          <w:szCs w:val="28"/>
        </w:rPr>
        <w:t xml:space="preserve"> </w:t>
      </w:r>
    </w:p>
    <w:p w:rsidR="00CD1E7B" w:rsidRPr="002F6408" w:rsidRDefault="00E111B1" w:rsidP="00CD1E7B">
      <w:pPr>
        <w:shd w:val="clear" w:color="auto" w:fill="FFFFFF" w:themeFill="background1"/>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л</w:t>
      </w:r>
      <w:r w:rsidR="00CD1E7B" w:rsidRPr="002F6408">
        <w:rPr>
          <w:rFonts w:ascii="Times New Roman" w:eastAsia="Times New Roman" w:hAnsi="Times New Roman" w:cs="Times New Roman"/>
          <w:sz w:val="28"/>
          <w:szCs w:val="28"/>
        </w:rPr>
        <w:t>ицам</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 (за исключением</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 субсидий </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государственным </w:t>
      </w:r>
      <w:proofErr w:type="gramEnd"/>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(муниципальным)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учреждениям),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индивидуальным </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предпринимателям,</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физическим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лицам</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производителям </w:t>
      </w:r>
    </w:p>
    <w:p w:rsidR="008E4175" w:rsidRPr="002F6408" w:rsidRDefault="00CD1E7B" w:rsidP="008E4175">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товаров,</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работ,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услуг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в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целях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возмещения </w:t>
      </w:r>
      <w:r w:rsidR="00E111B1">
        <w:rPr>
          <w:rFonts w:ascii="Times New Roman" w:eastAsia="Times New Roman" w:hAnsi="Times New Roman" w:cs="Times New Roman"/>
          <w:sz w:val="28"/>
          <w:szCs w:val="28"/>
        </w:rPr>
        <w:t xml:space="preserve">           </w:t>
      </w:r>
      <w:r w:rsidR="008E4175" w:rsidRPr="002F6408">
        <w:rPr>
          <w:rFonts w:ascii="Times New Roman" w:eastAsia="Times New Roman" w:hAnsi="Times New Roman" w:cs="Times New Roman"/>
          <w:sz w:val="28"/>
          <w:szCs w:val="28"/>
        </w:rPr>
        <w:t>затрат</w:t>
      </w:r>
      <w:r w:rsidRPr="002F6408">
        <w:rPr>
          <w:rFonts w:ascii="Times New Roman" w:eastAsia="Times New Roman" w:hAnsi="Times New Roman" w:cs="Times New Roman"/>
          <w:sz w:val="28"/>
          <w:szCs w:val="28"/>
        </w:rPr>
        <w:t xml:space="preserve"> </w:t>
      </w:r>
    </w:p>
    <w:p w:rsidR="00E111B1" w:rsidRDefault="00CD1E7B" w:rsidP="00D34C95">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связанных</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с</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выполнением</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 работ </w:t>
      </w:r>
      <w:r w:rsidR="00E111B1">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по </w:t>
      </w:r>
      <w:r w:rsidR="00E111B1">
        <w:rPr>
          <w:rFonts w:ascii="Times New Roman" w:eastAsia="Times New Roman" w:hAnsi="Times New Roman" w:cs="Times New Roman"/>
          <w:sz w:val="28"/>
          <w:szCs w:val="28"/>
        </w:rPr>
        <w:t xml:space="preserve">    содержанию   мест </w:t>
      </w:r>
    </w:p>
    <w:p w:rsidR="00E111B1" w:rsidRDefault="00E111B1" w:rsidP="007B30F2">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захоронений  </w:t>
      </w:r>
      <w:r w:rsidR="00AC4754">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9549D8" w:rsidRPr="002F6408">
        <w:rPr>
          <w:rFonts w:ascii="Times New Roman" w:eastAsia="Times New Roman" w:hAnsi="Times New Roman" w:cs="Times New Roman"/>
          <w:sz w:val="28"/>
          <w:szCs w:val="28"/>
        </w:rPr>
        <w:t xml:space="preserve"> </w:t>
      </w:r>
      <w:r w:rsidR="00D34C95" w:rsidRPr="002F6408">
        <w:rPr>
          <w:rFonts w:ascii="Times New Roman" w:eastAsia="Times New Roman" w:hAnsi="Times New Roman" w:cs="Times New Roman"/>
          <w:sz w:val="28"/>
          <w:szCs w:val="28"/>
        </w:rPr>
        <w:t xml:space="preserve">территории </w:t>
      </w:r>
      <w:r>
        <w:rPr>
          <w:rFonts w:ascii="Times New Roman" w:eastAsia="Times New Roman" w:hAnsi="Times New Roman" w:cs="Times New Roman"/>
          <w:sz w:val="28"/>
          <w:szCs w:val="28"/>
        </w:rPr>
        <w:t xml:space="preserve">  </w:t>
      </w:r>
      <w:r w:rsidR="00AC4754">
        <w:rPr>
          <w:rFonts w:ascii="Times New Roman" w:eastAsia="Times New Roman" w:hAnsi="Times New Roman" w:cs="Times New Roman"/>
          <w:sz w:val="28"/>
          <w:szCs w:val="28"/>
        </w:rPr>
        <w:t xml:space="preserve"> </w:t>
      </w:r>
      <w:r w:rsidR="009549D8" w:rsidRPr="002F6408">
        <w:rPr>
          <w:rFonts w:ascii="Times New Roman" w:eastAsia="Times New Roman" w:hAnsi="Times New Roman" w:cs="Times New Roman"/>
          <w:sz w:val="28"/>
          <w:szCs w:val="28"/>
        </w:rPr>
        <w:t>сельских</w:t>
      </w:r>
      <w:r>
        <w:rPr>
          <w:rFonts w:ascii="Times New Roman" w:eastAsia="Times New Roman" w:hAnsi="Times New Roman" w:cs="Times New Roman"/>
          <w:sz w:val="28"/>
          <w:szCs w:val="28"/>
        </w:rPr>
        <w:t xml:space="preserve">  </w:t>
      </w:r>
      <w:r w:rsidR="009549D8" w:rsidRPr="002F6408">
        <w:rPr>
          <w:rFonts w:ascii="Times New Roman" w:eastAsia="Times New Roman" w:hAnsi="Times New Roman" w:cs="Times New Roman"/>
          <w:sz w:val="28"/>
          <w:szCs w:val="28"/>
        </w:rPr>
        <w:t>населенных</w:t>
      </w:r>
      <w:r>
        <w:rPr>
          <w:rFonts w:ascii="Times New Roman" w:eastAsia="Times New Roman" w:hAnsi="Times New Roman" w:cs="Times New Roman"/>
          <w:sz w:val="28"/>
          <w:szCs w:val="28"/>
        </w:rPr>
        <w:t xml:space="preserve"> </w:t>
      </w:r>
      <w:r w:rsidR="00AC4754">
        <w:rPr>
          <w:rFonts w:ascii="Times New Roman" w:eastAsia="Times New Roman" w:hAnsi="Times New Roman" w:cs="Times New Roman"/>
          <w:sz w:val="28"/>
          <w:szCs w:val="28"/>
        </w:rPr>
        <w:t xml:space="preserve">  </w:t>
      </w:r>
      <w:r w:rsidR="009549D8" w:rsidRPr="002F6408">
        <w:rPr>
          <w:rFonts w:ascii="Times New Roman" w:eastAsia="Times New Roman" w:hAnsi="Times New Roman" w:cs="Times New Roman"/>
          <w:sz w:val="28"/>
          <w:szCs w:val="28"/>
        </w:rPr>
        <w:t xml:space="preserve">пунктов </w:t>
      </w:r>
    </w:p>
    <w:p w:rsidR="008007C0" w:rsidRPr="002F6408" w:rsidRDefault="007B30F2" w:rsidP="007B30F2">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Соль-Илецк</w:t>
      </w:r>
      <w:r w:rsidR="009549D8" w:rsidRPr="002F6408">
        <w:rPr>
          <w:rFonts w:ascii="Times New Roman" w:eastAsia="Times New Roman" w:hAnsi="Times New Roman" w:cs="Times New Roman"/>
          <w:sz w:val="28"/>
          <w:szCs w:val="28"/>
        </w:rPr>
        <w:t>ого городского округа</w:t>
      </w:r>
      <w:r w:rsidR="001F095C" w:rsidRPr="002F6408">
        <w:rPr>
          <w:rFonts w:ascii="Times New Roman" w:eastAsia="Times New Roman" w:hAnsi="Times New Roman" w:cs="Times New Roman"/>
          <w:sz w:val="28"/>
          <w:szCs w:val="28"/>
        </w:rPr>
        <w:t xml:space="preserve"> </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p>
    <w:p w:rsidR="00AF1D11" w:rsidRPr="002F6408" w:rsidRDefault="00AF1D11" w:rsidP="00CD1E7B">
      <w:pPr>
        <w:shd w:val="clear" w:color="auto" w:fill="FFFFFF" w:themeFill="background1"/>
        <w:spacing w:after="0" w:line="240" w:lineRule="auto"/>
        <w:rPr>
          <w:rFonts w:ascii="Times New Roman" w:eastAsia="Times New Roman" w:hAnsi="Times New Roman" w:cs="Times New Roman"/>
          <w:sz w:val="28"/>
          <w:szCs w:val="28"/>
        </w:rPr>
      </w:pPr>
    </w:p>
    <w:p w:rsidR="008007C0" w:rsidRPr="002F6408" w:rsidRDefault="008007C0"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proofErr w:type="gramStart"/>
      <w:r w:rsidRPr="002F640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2F6408">
        <w:rPr>
          <w:rFonts w:ascii="Times New Roman" w:eastAsia="Times New Roman" w:hAnsi="Times New Roman" w:cs="Times New Roman"/>
          <w:sz w:val="28"/>
          <w:szCs w:val="28"/>
        </w:rPr>
        <w:t>,</w:t>
      </w:r>
      <w:r w:rsidR="0092164C" w:rsidRPr="002F6408">
        <w:rPr>
          <w:rFonts w:ascii="Times New Roman" w:eastAsia="Times New Roman" w:hAnsi="Times New Roman" w:cs="Times New Roman"/>
          <w:sz w:val="28"/>
          <w:szCs w:val="28"/>
        </w:rPr>
        <w:t xml:space="preserve"> ст. 78 Бюджетного кодекса,</w:t>
      </w:r>
      <w:r w:rsidR="00236D39"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Решением Совета депутатов</w:t>
      </w:r>
      <w:r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МО Соль-Илецкий городской округ №53 от 11.12.2015 г. «О бюджете муниципального образования Соль-Илецкий городской округ на 2016 год», постановлени</w:t>
      </w:r>
      <w:r w:rsidR="0092164C" w:rsidRPr="002F6408">
        <w:rPr>
          <w:rFonts w:ascii="Times New Roman" w:eastAsia="Times New Roman" w:hAnsi="Times New Roman" w:cs="Times New Roman"/>
          <w:sz w:val="28"/>
          <w:szCs w:val="28"/>
        </w:rPr>
        <w:t>ем</w:t>
      </w:r>
      <w:r w:rsidR="00A76A05" w:rsidRPr="002F6408">
        <w:rPr>
          <w:rFonts w:ascii="Times New Roman" w:eastAsia="Times New Roman" w:hAnsi="Times New Roman" w:cs="Times New Roman"/>
          <w:sz w:val="28"/>
          <w:szCs w:val="28"/>
        </w:rPr>
        <w:t xml:space="preserve"> администрации МО Соль-Илецкий городской округ №</w:t>
      </w:r>
      <w:r w:rsidR="00656933" w:rsidRPr="002F6408">
        <w:rPr>
          <w:rFonts w:ascii="Times New Roman" w:eastAsia="Times New Roman" w:hAnsi="Times New Roman" w:cs="Times New Roman"/>
          <w:sz w:val="28"/>
          <w:szCs w:val="28"/>
        </w:rPr>
        <w:t>31-п</w:t>
      </w:r>
      <w:r w:rsidR="00A76A05" w:rsidRPr="002F6408">
        <w:rPr>
          <w:rFonts w:ascii="Times New Roman" w:eastAsia="Times New Roman" w:hAnsi="Times New Roman" w:cs="Times New Roman"/>
          <w:sz w:val="28"/>
          <w:szCs w:val="28"/>
        </w:rPr>
        <w:t xml:space="preserve"> от </w:t>
      </w:r>
      <w:r w:rsidR="00656933" w:rsidRPr="002F6408">
        <w:rPr>
          <w:rFonts w:ascii="Times New Roman" w:eastAsia="Times New Roman" w:hAnsi="Times New Roman" w:cs="Times New Roman"/>
          <w:sz w:val="28"/>
          <w:szCs w:val="28"/>
        </w:rPr>
        <w:t>22.01.2016 г.</w:t>
      </w:r>
      <w:r w:rsidR="00A76A05" w:rsidRPr="002F6408">
        <w:rPr>
          <w:rFonts w:ascii="Times New Roman" w:eastAsia="Times New Roman" w:hAnsi="Times New Roman" w:cs="Times New Roman"/>
          <w:sz w:val="28"/>
          <w:szCs w:val="28"/>
        </w:rPr>
        <w:t xml:space="preserve"> «Об утверждении </w:t>
      </w:r>
      <w:r w:rsidR="00630F7E" w:rsidRPr="002F6408">
        <w:rPr>
          <w:rFonts w:ascii="Times New Roman" w:eastAsia="Times New Roman" w:hAnsi="Times New Roman" w:cs="Times New Roman"/>
          <w:sz w:val="28"/>
          <w:szCs w:val="28"/>
        </w:rPr>
        <w:t>Положения о предоставлении субсидий юридическим</w:t>
      </w:r>
      <w:proofErr w:type="gramEnd"/>
      <w:r w:rsidR="00630F7E" w:rsidRPr="002F6408">
        <w:rPr>
          <w:rFonts w:ascii="Times New Roman" w:eastAsia="Times New Roman" w:hAnsi="Times New Roman" w:cs="Times New Roman"/>
          <w:sz w:val="28"/>
          <w:szCs w:val="28"/>
        </w:rPr>
        <w:t xml:space="preserve"> </w:t>
      </w:r>
      <w:proofErr w:type="gramStart"/>
      <w:r w:rsidR="00630F7E" w:rsidRPr="002F6408">
        <w:rPr>
          <w:rFonts w:ascii="Times New Roman" w:eastAsia="Times New Roman" w:hAnsi="Times New Roman" w:cs="Times New Roman"/>
          <w:sz w:val="28"/>
          <w:szCs w:val="28"/>
        </w:rPr>
        <w:t>лица</w:t>
      </w:r>
      <w:r w:rsidR="0092164C" w:rsidRPr="002F6408">
        <w:rPr>
          <w:rFonts w:ascii="Times New Roman" w:eastAsia="Times New Roman" w:hAnsi="Times New Roman" w:cs="Times New Roman"/>
          <w:sz w:val="28"/>
          <w:szCs w:val="28"/>
        </w:rPr>
        <w:t>м</w:t>
      </w:r>
      <w:r w:rsidR="00630F7E" w:rsidRPr="002F640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2F6408">
        <w:rPr>
          <w:rFonts w:ascii="Times New Roman" w:eastAsia="Times New Roman" w:hAnsi="Times New Roman" w:cs="Times New Roman"/>
          <w:sz w:val="28"/>
          <w:szCs w:val="28"/>
        </w:rPr>
        <w:t>:</w:t>
      </w:r>
      <w:proofErr w:type="gramEnd"/>
    </w:p>
    <w:p w:rsidR="00AF1D11" w:rsidRPr="002F6408" w:rsidRDefault="00AF1D11"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p>
    <w:p w:rsidR="00E111B1" w:rsidRPr="002F6408" w:rsidRDefault="008007C0" w:rsidP="00E111B1">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1.</w:t>
      </w:r>
      <w:r w:rsidRPr="002F6408">
        <w:rPr>
          <w:rFonts w:ascii="Times New Roman" w:eastAsia="Times New Roman" w:hAnsi="Times New Roman" w:cs="Times New Roman"/>
          <w:sz w:val="28"/>
          <w:szCs w:val="28"/>
        </w:rPr>
        <w:tab/>
      </w:r>
      <w:r w:rsidR="00A76A05" w:rsidRPr="002F6408">
        <w:rPr>
          <w:rFonts w:ascii="Times New Roman" w:eastAsia="Times New Roman" w:hAnsi="Times New Roman" w:cs="Times New Roman"/>
          <w:sz w:val="28"/>
          <w:szCs w:val="28"/>
        </w:rPr>
        <w:t xml:space="preserve">Утвердить порядок проведения </w:t>
      </w:r>
      <w:r w:rsidR="000A6B2D" w:rsidRPr="002F6408">
        <w:rPr>
          <w:rFonts w:ascii="Times New Roman" w:eastAsia="Times New Roman" w:hAnsi="Times New Roman" w:cs="Times New Roman"/>
          <w:sz w:val="28"/>
          <w:szCs w:val="28"/>
        </w:rPr>
        <w:t>конкурса</w:t>
      </w:r>
      <w:r w:rsidR="00A76A05" w:rsidRPr="002F6408">
        <w:rPr>
          <w:rFonts w:ascii="Times New Roman" w:eastAsia="Times New Roman" w:hAnsi="Times New Roman" w:cs="Times New Roman"/>
          <w:sz w:val="28"/>
          <w:szCs w:val="28"/>
        </w:rPr>
        <w:t xml:space="preserve"> </w:t>
      </w:r>
      <w:r w:rsidR="00E111B1">
        <w:rPr>
          <w:rFonts w:ascii="Times New Roman" w:eastAsia="Times New Roman" w:hAnsi="Times New Roman" w:cs="Times New Roman"/>
          <w:sz w:val="28"/>
          <w:szCs w:val="28"/>
        </w:rPr>
        <w:t xml:space="preserve">для предоставления из бюджета муниципального образования </w:t>
      </w:r>
      <w:r w:rsidR="00A76A05" w:rsidRPr="002F6408">
        <w:rPr>
          <w:rFonts w:ascii="Times New Roman" w:eastAsia="Times New Roman" w:hAnsi="Times New Roman" w:cs="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2F6408">
        <w:rPr>
          <w:rFonts w:ascii="Times New Roman" w:eastAsia="Times New Roman" w:hAnsi="Times New Roman" w:cs="Times New Roman"/>
          <w:sz w:val="28"/>
          <w:szCs w:val="28"/>
        </w:rPr>
        <w:t>затрат</w:t>
      </w:r>
      <w:r w:rsidR="00A76A05" w:rsidRPr="002F6408">
        <w:rPr>
          <w:rFonts w:ascii="Times New Roman" w:eastAsia="Times New Roman" w:hAnsi="Times New Roman" w:cs="Times New Roman"/>
          <w:sz w:val="28"/>
          <w:szCs w:val="28"/>
        </w:rPr>
        <w:t xml:space="preserve"> связанных с выполнением работ </w:t>
      </w:r>
      <w:r w:rsidR="00E111B1" w:rsidRPr="002F6408">
        <w:rPr>
          <w:rFonts w:ascii="Times New Roman" w:eastAsia="Times New Roman" w:hAnsi="Times New Roman" w:cs="Times New Roman"/>
          <w:sz w:val="28"/>
          <w:szCs w:val="28"/>
        </w:rPr>
        <w:t xml:space="preserve">по </w:t>
      </w:r>
      <w:r w:rsidR="00E111B1">
        <w:rPr>
          <w:rFonts w:ascii="Times New Roman" w:eastAsia="Times New Roman" w:hAnsi="Times New Roman" w:cs="Times New Roman"/>
          <w:sz w:val="28"/>
          <w:szCs w:val="28"/>
        </w:rPr>
        <w:t xml:space="preserve">    содержанию   мест захоронений   </w:t>
      </w:r>
      <w:r w:rsidR="00E111B1" w:rsidRPr="002F6408">
        <w:rPr>
          <w:rFonts w:ascii="Times New Roman" w:eastAsia="Times New Roman" w:hAnsi="Times New Roman" w:cs="Times New Roman"/>
          <w:sz w:val="28"/>
          <w:szCs w:val="28"/>
        </w:rPr>
        <w:t xml:space="preserve"> </w:t>
      </w:r>
      <w:r w:rsidR="00AC4754">
        <w:rPr>
          <w:rFonts w:ascii="Times New Roman" w:eastAsia="Times New Roman" w:hAnsi="Times New Roman" w:cs="Times New Roman"/>
          <w:sz w:val="28"/>
          <w:szCs w:val="28"/>
        </w:rPr>
        <w:t xml:space="preserve">на </w:t>
      </w:r>
      <w:r w:rsidR="00E111B1" w:rsidRPr="002F6408">
        <w:rPr>
          <w:rFonts w:ascii="Times New Roman" w:eastAsia="Times New Roman" w:hAnsi="Times New Roman" w:cs="Times New Roman"/>
          <w:sz w:val="28"/>
          <w:szCs w:val="28"/>
        </w:rPr>
        <w:t xml:space="preserve">территории </w:t>
      </w:r>
      <w:r w:rsidR="00E111B1">
        <w:rPr>
          <w:rFonts w:ascii="Times New Roman" w:eastAsia="Times New Roman" w:hAnsi="Times New Roman" w:cs="Times New Roman"/>
          <w:sz w:val="28"/>
          <w:szCs w:val="28"/>
        </w:rPr>
        <w:t xml:space="preserve">     </w:t>
      </w:r>
      <w:r w:rsidR="00E111B1" w:rsidRPr="002F6408">
        <w:rPr>
          <w:rFonts w:ascii="Times New Roman" w:eastAsia="Times New Roman" w:hAnsi="Times New Roman" w:cs="Times New Roman"/>
          <w:sz w:val="28"/>
          <w:szCs w:val="28"/>
        </w:rPr>
        <w:t>сельских</w:t>
      </w:r>
      <w:r w:rsidR="00E111B1">
        <w:rPr>
          <w:rFonts w:ascii="Times New Roman" w:eastAsia="Times New Roman" w:hAnsi="Times New Roman" w:cs="Times New Roman"/>
          <w:sz w:val="28"/>
          <w:szCs w:val="28"/>
        </w:rPr>
        <w:t xml:space="preserve">  </w:t>
      </w:r>
      <w:r w:rsidR="00E111B1" w:rsidRPr="002F6408">
        <w:rPr>
          <w:rFonts w:ascii="Times New Roman" w:eastAsia="Times New Roman" w:hAnsi="Times New Roman" w:cs="Times New Roman"/>
          <w:sz w:val="28"/>
          <w:szCs w:val="28"/>
        </w:rPr>
        <w:t>населенных</w:t>
      </w:r>
      <w:r w:rsidR="00E111B1">
        <w:rPr>
          <w:rFonts w:ascii="Times New Roman" w:eastAsia="Times New Roman" w:hAnsi="Times New Roman" w:cs="Times New Roman"/>
          <w:sz w:val="28"/>
          <w:szCs w:val="28"/>
        </w:rPr>
        <w:t xml:space="preserve">     </w:t>
      </w:r>
      <w:r w:rsidR="00E111B1" w:rsidRPr="002F6408">
        <w:rPr>
          <w:rFonts w:ascii="Times New Roman" w:eastAsia="Times New Roman" w:hAnsi="Times New Roman" w:cs="Times New Roman"/>
          <w:sz w:val="28"/>
          <w:szCs w:val="28"/>
        </w:rPr>
        <w:t xml:space="preserve">пунктов Соль-Илецкого городского округа </w:t>
      </w:r>
    </w:p>
    <w:p w:rsidR="00A76A05" w:rsidRPr="002F6408" w:rsidRDefault="00E111B1" w:rsidP="00E111B1">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(Приложение №1).</w:t>
      </w:r>
    </w:p>
    <w:p w:rsidR="00AF1D11" w:rsidRPr="002F6408" w:rsidRDefault="00AF1D11" w:rsidP="00A76A05">
      <w:pPr>
        <w:shd w:val="clear" w:color="auto" w:fill="FFFFFF" w:themeFill="background1"/>
        <w:spacing w:after="0" w:line="240" w:lineRule="auto"/>
        <w:jc w:val="both"/>
        <w:rPr>
          <w:rFonts w:ascii="Times New Roman" w:eastAsia="Times New Roman" w:hAnsi="Times New Roman" w:cs="Times New Roman"/>
          <w:sz w:val="28"/>
          <w:szCs w:val="28"/>
        </w:rPr>
      </w:pPr>
    </w:p>
    <w:p w:rsidR="00030E03" w:rsidRPr="002F6408" w:rsidRDefault="00AF1D11" w:rsidP="00030E03">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2.</w:t>
      </w:r>
      <w:r w:rsidRPr="002F6408">
        <w:rPr>
          <w:rFonts w:ascii="Times New Roman" w:eastAsia="Times New Roman" w:hAnsi="Times New Roman" w:cs="Times New Roman"/>
          <w:sz w:val="28"/>
          <w:szCs w:val="28"/>
        </w:rPr>
        <w:tab/>
      </w:r>
      <w:proofErr w:type="gramStart"/>
      <w:r w:rsidRPr="002F6408">
        <w:rPr>
          <w:rFonts w:ascii="Times New Roman" w:eastAsia="Times New Roman" w:hAnsi="Times New Roman" w:cs="Times New Roman"/>
          <w:sz w:val="28"/>
          <w:szCs w:val="28"/>
        </w:rPr>
        <w:t xml:space="preserve">Утвердить состав комиссии по проведению </w:t>
      </w:r>
      <w:r w:rsidR="000A6B2D" w:rsidRPr="002F6408">
        <w:rPr>
          <w:rFonts w:ascii="Times New Roman" w:eastAsia="Times New Roman" w:hAnsi="Times New Roman" w:cs="Times New Roman"/>
          <w:sz w:val="28"/>
          <w:szCs w:val="28"/>
        </w:rPr>
        <w:t>конкурса</w:t>
      </w:r>
      <w:r w:rsidRPr="002F6408">
        <w:rPr>
          <w:rFonts w:ascii="Times New Roman" w:eastAsia="Times New Roman" w:hAnsi="Times New Roman" w:cs="Times New Roman"/>
          <w:sz w:val="28"/>
          <w:szCs w:val="28"/>
        </w:rPr>
        <w:t xml:space="preserve"> </w:t>
      </w:r>
      <w:r w:rsidR="00030E03">
        <w:rPr>
          <w:rFonts w:ascii="Times New Roman" w:eastAsia="Times New Roman" w:hAnsi="Times New Roman" w:cs="Times New Roman"/>
          <w:sz w:val="28"/>
          <w:szCs w:val="28"/>
        </w:rPr>
        <w:t xml:space="preserve">для предоставления из бюджета муниципального образования </w:t>
      </w:r>
      <w:r w:rsidRPr="002F6408">
        <w:rPr>
          <w:rFonts w:ascii="Times New Roman" w:eastAsia="Times New Roman" w:hAnsi="Times New Roman" w:cs="Times New Roman"/>
          <w:sz w:val="28"/>
          <w:szCs w:val="28"/>
        </w:rPr>
        <w:t xml:space="preserve"> Соль-Илецкий городской округ, субсидий </w:t>
      </w:r>
      <w:r w:rsidRPr="002F6408">
        <w:rPr>
          <w:rFonts w:ascii="Times New Roman" w:eastAsia="Times New Roman" w:hAnsi="Times New Roman" w:cs="Times New Roman"/>
          <w:sz w:val="28"/>
          <w:szCs w:val="28"/>
        </w:rPr>
        <w:lastRenderedPageBreak/>
        <w:t xml:space="preserve">юридическим лицам (за исключением субсидий государственным </w:t>
      </w:r>
      <w:r w:rsidR="00030E03">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 xml:space="preserve">(муниципальным)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030E03" w:rsidRPr="002F6408">
        <w:rPr>
          <w:rFonts w:ascii="Times New Roman" w:eastAsia="Times New Roman" w:hAnsi="Times New Roman" w:cs="Times New Roman"/>
          <w:sz w:val="28"/>
          <w:szCs w:val="28"/>
        </w:rPr>
        <w:t xml:space="preserve">по </w:t>
      </w:r>
      <w:r w:rsidR="00030E03">
        <w:rPr>
          <w:rFonts w:ascii="Times New Roman" w:eastAsia="Times New Roman" w:hAnsi="Times New Roman" w:cs="Times New Roman"/>
          <w:sz w:val="28"/>
          <w:szCs w:val="28"/>
        </w:rPr>
        <w:t xml:space="preserve">    содержанию   мест  захоронений   </w:t>
      </w:r>
      <w:r w:rsidR="00030E03" w:rsidRPr="002F6408">
        <w:rPr>
          <w:rFonts w:ascii="Times New Roman" w:eastAsia="Times New Roman" w:hAnsi="Times New Roman" w:cs="Times New Roman"/>
          <w:sz w:val="28"/>
          <w:szCs w:val="28"/>
        </w:rPr>
        <w:t xml:space="preserve"> </w:t>
      </w:r>
      <w:r w:rsidR="00AC4754">
        <w:rPr>
          <w:rFonts w:ascii="Times New Roman" w:eastAsia="Times New Roman" w:hAnsi="Times New Roman" w:cs="Times New Roman"/>
          <w:sz w:val="28"/>
          <w:szCs w:val="28"/>
        </w:rPr>
        <w:t xml:space="preserve"> на </w:t>
      </w:r>
      <w:r w:rsidR="00030E03" w:rsidRPr="002F6408">
        <w:rPr>
          <w:rFonts w:ascii="Times New Roman" w:eastAsia="Times New Roman" w:hAnsi="Times New Roman" w:cs="Times New Roman"/>
          <w:sz w:val="28"/>
          <w:szCs w:val="28"/>
        </w:rPr>
        <w:t xml:space="preserve">территории </w:t>
      </w:r>
      <w:r w:rsidR="00030E03">
        <w:rPr>
          <w:rFonts w:ascii="Times New Roman" w:eastAsia="Times New Roman" w:hAnsi="Times New Roman" w:cs="Times New Roman"/>
          <w:sz w:val="28"/>
          <w:szCs w:val="28"/>
        </w:rPr>
        <w:t xml:space="preserve">     </w:t>
      </w:r>
      <w:r w:rsidR="00030E03" w:rsidRPr="002F6408">
        <w:rPr>
          <w:rFonts w:ascii="Times New Roman" w:eastAsia="Times New Roman" w:hAnsi="Times New Roman" w:cs="Times New Roman"/>
          <w:sz w:val="28"/>
          <w:szCs w:val="28"/>
        </w:rPr>
        <w:t>сельских</w:t>
      </w:r>
      <w:r w:rsidR="00030E03">
        <w:rPr>
          <w:rFonts w:ascii="Times New Roman" w:eastAsia="Times New Roman" w:hAnsi="Times New Roman" w:cs="Times New Roman"/>
          <w:sz w:val="28"/>
          <w:szCs w:val="28"/>
        </w:rPr>
        <w:t xml:space="preserve">  </w:t>
      </w:r>
      <w:r w:rsidR="00030E03" w:rsidRPr="002F6408">
        <w:rPr>
          <w:rFonts w:ascii="Times New Roman" w:eastAsia="Times New Roman" w:hAnsi="Times New Roman" w:cs="Times New Roman"/>
          <w:sz w:val="28"/>
          <w:szCs w:val="28"/>
        </w:rPr>
        <w:t>населенных</w:t>
      </w:r>
      <w:r w:rsidR="00030E03">
        <w:rPr>
          <w:rFonts w:ascii="Times New Roman" w:eastAsia="Times New Roman" w:hAnsi="Times New Roman" w:cs="Times New Roman"/>
          <w:sz w:val="28"/>
          <w:szCs w:val="28"/>
        </w:rPr>
        <w:t xml:space="preserve">     </w:t>
      </w:r>
      <w:r w:rsidR="00030E03" w:rsidRPr="002F6408">
        <w:rPr>
          <w:rFonts w:ascii="Times New Roman" w:eastAsia="Times New Roman" w:hAnsi="Times New Roman" w:cs="Times New Roman"/>
          <w:sz w:val="28"/>
          <w:szCs w:val="28"/>
        </w:rPr>
        <w:t xml:space="preserve">пунктов Соль-Илецкого городского округа </w:t>
      </w:r>
      <w:proofErr w:type="gramEnd"/>
    </w:p>
    <w:p w:rsidR="00AF1D11" w:rsidRPr="002F6408" w:rsidRDefault="00D34C95" w:rsidP="00030E03">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(Приложение №</w:t>
      </w:r>
      <w:r w:rsidR="006640C4" w:rsidRPr="002F6408">
        <w:rPr>
          <w:rFonts w:ascii="Times New Roman" w:eastAsia="Times New Roman" w:hAnsi="Times New Roman" w:cs="Times New Roman"/>
          <w:sz w:val="28"/>
          <w:szCs w:val="28"/>
        </w:rPr>
        <w:t>2</w:t>
      </w:r>
      <w:r w:rsidR="00AF1D11" w:rsidRPr="002F6408">
        <w:rPr>
          <w:rFonts w:ascii="Times New Roman" w:eastAsia="Times New Roman" w:hAnsi="Times New Roman" w:cs="Times New Roman"/>
          <w:sz w:val="28"/>
          <w:szCs w:val="28"/>
        </w:rPr>
        <w:t>).</w:t>
      </w:r>
    </w:p>
    <w:p w:rsidR="00A76A05" w:rsidRPr="002F6408" w:rsidRDefault="00A76A05" w:rsidP="00A76A05">
      <w:pPr>
        <w:shd w:val="clear" w:color="auto" w:fill="FFFFFF" w:themeFill="background1"/>
        <w:spacing w:after="0" w:line="240" w:lineRule="auto"/>
        <w:jc w:val="both"/>
        <w:rPr>
          <w:rFonts w:ascii="Times New Roman" w:eastAsia="Times New Roman" w:hAnsi="Times New Roman" w:cs="Times New Roman"/>
          <w:b/>
          <w:sz w:val="28"/>
          <w:szCs w:val="28"/>
        </w:rPr>
      </w:pPr>
    </w:p>
    <w:p w:rsidR="008007C0" w:rsidRPr="002F6408" w:rsidRDefault="00AF1D11" w:rsidP="008007C0">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3</w:t>
      </w:r>
      <w:r w:rsidR="008007C0" w:rsidRPr="002F6408">
        <w:rPr>
          <w:rFonts w:ascii="Times New Roman" w:eastAsia="Times New Roman" w:hAnsi="Times New Roman" w:cs="Times New Roman"/>
          <w:sz w:val="28"/>
          <w:szCs w:val="28"/>
        </w:rPr>
        <w:t>.</w:t>
      </w:r>
      <w:r w:rsidR="008007C0" w:rsidRPr="002F6408">
        <w:rPr>
          <w:rFonts w:ascii="Times New Roman" w:eastAsia="Times New Roman" w:hAnsi="Times New Roman" w:cs="Times New Roman"/>
          <w:sz w:val="28"/>
          <w:szCs w:val="28"/>
        </w:rPr>
        <w:tab/>
        <w:t>Установить, что настоящее постановление вступает в силу со дня его официального опубликования (обнародования).</w:t>
      </w:r>
    </w:p>
    <w:p w:rsidR="00A76A05" w:rsidRPr="002F6408" w:rsidRDefault="00A76A05" w:rsidP="008007C0">
      <w:pPr>
        <w:shd w:val="clear" w:color="auto" w:fill="FFFFFF" w:themeFill="background1"/>
        <w:spacing w:after="0" w:line="240" w:lineRule="auto"/>
        <w:jc w:val="both"/>
        <w:rPr>
          <w:rFonts w:ascii="Times New Roman" w:eastAsia="Times New Roman" w:hAnsi="Times New Roman" w:cs="Times New Roman"/>
          <w:sz w:val="28"/>
          <w:szCs w:val="28"/>
        </w:rPr>
      </w:pPr>
    </w:p>
    <w:p w:rsidR="0046034E" w:rsidRPr="0046034E" w:rsidRDefault="00AF1D11" w:rsidP="0046034E">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4</w:t>
      </w:r>
      <w:r w:rsidR="008007C0"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ab/>
      </w:r>
      <w:proofErr w:type="gramStart"/>
      <w:r w:rsidR="008007C0" w:rsidRPr="002F6408">
        <w:rPr>
          <w:rFonts w:ascii="Times New Roman" w:eastAsia="Times New Roman" w:hAnsi="Times New Roman" w:cs="Times New Roman"/>
          <w:sz w:val="28"/>
          <w:szCs w:val="28"/>
        </w:rPr>
        <w:t xml:space="preserve">Контроль </w:t>
      </w:r>
      <w:r w:rsidR="00A76A05" w:rsidRPr="002F6408">
        <w:rPr>
          <w:rFonts w:ascii="Times New Roman" w:eastAsia="Times New Roman" w:hAnsi="Times New Roman" w:cs="Times New Roman"/>
          <w:sz w:val="28"/>
          <w:szCs w:val="28"/>
        </w:rPr>
        <w:t>за</w:t>
      </w:r>
      <w:proofErr w:type="gramEnd"/>
      <w:r w:rsidR="00A76A05" w:rsidRPr="002F6408">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исполнени</w:t>
      </w:r>
      <w:r w:rsidR="00A76A05" w:rsidRPr="002F6408">
        <w:rPr>
          <w:rFonts w:ascii="Times New Roman" w:eastAsia="Times New Roman" w:hAnsi="Times New Roman" w:cs="Times New Roman"/>
          <w:sz w:val="28"/>
          <w:szCs w:val="28"/>
        </w:rPr>
        <w:t>ем</w:t>
      </w:r>
      <w:r w:rsidR="008007C0" w:rsidRPr="002F6408">
        <w:rPr>
          <w:rFonts w:ascii="Times New Roman" w:eastAsia="Times New Roman" w:hAnsi="Times New Roman" w:cs="Times New Roman"/>
          <w:sz w:val="28"/>
          <w:szCs w:val="28"/>
        </w:rPr>
        <w:t xml:space="preserve"> настоящего </w:t>
      </w:r>
      <w:r w:rsidR="0046034E">
        <w:rPr>
          <w:rFonts w:ascii="Times New Roman" w:eastAsia="Times New Roman" w:hAnsi="Times New Roman" w:cs="Times New Roman"/>
          <w:sz w:val="28"/>
          <w:szCs w:val="28"/>
        </w:rPr>
        <w:t xml:space="preserve">постановления </w:t>
      </w:r>
      <w:r w:rsidR="002F6408">
        <w:rPr>
          <w:rFonts w:ascii="Times New Roman" w:eastAsia="Times New Roman" w:hAnsi="Times New Roman" w:cs="Times New Roman"/>
          <w:sz w:val="28"/>
          <w:szCs w:val="28"/>
        </w:rPr>
        <w:t xml:space="preserve">возлагаю </w:t>
      </w:r>
      <w:r w:rsidR="0046034E" w:rsidRPr="0046034E">
        <w:rPr>
          <w:rFonts w:ascii="Times New Roman" w:eastAsia="Times New Roman" w:hAnsi="Times New Roman" w:cs="Times New Roman"/>
          <w:sz w:val="28"/>
          <w:szCs w:val="28"/>
        </w:rPr>
        <w:t xml:space="preserve">на заместителя главы администрации по строительству, транспорту, благоустройству и ЖКХ М.М. </w:t>
      </w:r>
      <w:proofErr w:type="spellStart"/>
      <w:r w:rsidR="0046034E" w:rsidRPr="0046034E">
        <w:rPr>
          <w:rFonts w:ascii="Times New Roman" w:eastAsia="Times New Roman" w:hAnsi="Times New Roman" w:cs="Times New Roman"/>
          <w:sz w:val="28"/>
          <w:szCs w:val="28"/>
        </w:rPr>
        <w:t>Мальгина</w:t>
      </w:r>
      <w:proofErr w:type="spellEnd"/>
      <w:r w:rsidR="0046034E" w:rsidRPr="0046034E">
        <w:rPr>
          <w:rFonts w:ascii="Times New Roman" w:eastAsia="Times New Roman" w:hAnsi="Times New Roman" w:cs="Times New Roman"/>
          <w:sz w:val="28"/>
          <w:szCs w:val="28"/>
        </w:rPr>
        <w:t>.</w:t>
      </w:r>
    </w:p>
    <w:p w:rsidR="008007C0" w:rsidRPr="008007C0" w:rsidRDefault="008007C0" w:rsidP="0046034E">
      <w:pPr>
        <w:shd w:val="clear" w:color="auto" w:fill="FFFFFF" w:themeFill="background1"/>
        <w:spacing w:after="0" w:line="240" w:lineRule="auto"/>
        <w:jc w:val="both"/>
        <w:rPr>
          <w:rFonts w:ascii="Times New Roman" w:eastAsia="Times New Roman" w:hAnsi="Times New Roman" w:cs="Times New Roman"/>
          <w:sz w:val="24"/>
          <w:szCs w:val="24"/>
        </w:rPr>
      </w:pPr>
    </w:p>
    <w:p w:rsidR="00656933" w:rsidRDefault="00656933" w:rsidP="00656933">
      <w:pPr>
        <w:shd w:val="clear" w:color="auto" w:fill="FFFFFF" w:themeFill="background1"/>
        <w:spacing w:after="0" w:line="240" w:lineRule="auto"/>
        <w:jc w:val="both"/>
        <w:rPr>
          <w:rFonts w:ascii="Times New Roman" w:eastAsia="Times New Roman" w:hAnsi="Times New Roman" w:cs="Times New Roman"/>
          <w:sz w:val="24"/>
          <w:szCs w:val="24"/>
        </w:rPr>
      </w:pPr>
    </w:p>
    <w:p w:rsidR="00656933" w:rsidRDefault="00656933" w:rsidP="00656933">
      <w:pPr>
        <w:shd w:val="clear" w:color="auto" w:fill="FFFFFF" w:themeFill="background1"/>
        <w:spacing w:after="0" w:line="240" w:lineRule="auto"/>
        <w:jc w:val="both"/>
        <w:rPr>
          <w:rFonts w:ascii="Times New Roman" w:eastAsia="Times New Roman" w:hAnsi="Times New Roman" w:cs="Times New Roman"/>
          <w:sz w:val="24"/>
          <w:szCs w:val="24"/>
        </w:rPr>
      </w:pPr>
    </w:p>
    <w:p w:rsidR="002F6408" w:rsidRPr="002F6408" w:rsidRDefault="002F6408" w:rsidP="002F6408">
      <w:pPr>
        <w:spacing w:after="0" w:line="240" w:lineRule="auto"/>
        <w:rPr>
          <w:rFonts w:ascii="Times New Roman" w:eastAsia="Times New Roman" w:hAnsi="Times New Roman" w:cs="Times New Roman"/>
          <w:sz w:val="28"/>
          <w:szCs w:val="20"/>
        </w:rPr>
      </w:pPr>
      <w:r w:rsidRPr="002F6408">
        <w:rPr>
          <w:rFonts w:ascii="Times New Roman" w:eastAsia="Times New Roman" w:hAnsi="Times New Roman" w:cs="Times New Roman"/>
          <w:sz w:val="28"/>
          <w:szCs w:val="20"/>
        </w:rPr>
        <w:t>Глава муниципального образования</w:t>
      </w:r>
    </w:p>
    <w:p w:rsidR="002F6408" w:rsidRPr="002F6408" w:rsidRDefault="002F6408" w:rsidP="002F6408">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Соль-Илецкий городской округ</w:t>
      </w:r>
      <w:r w:rsidRPr="002F6408">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ab/>
      </w:r>
      <w:r w:rsidRPr="002F6408">
        <w:rPr>
          <w:rFonts w:ascii="Times New Roman" w:eastAsia="Times New Roman" w:hAnsi="Times New Roman" w:cs="Times New Roman"/>
          <w:sz w:val="28"/>
          <w:szCs w:val="20"/>
        </w:rPr>
        <w:t xml:space="preserve">                                         </w:t>
      </w:r>
      <w:r w:rsidR="00030E03">
        <w:rPr>
          <w:rFonts w:ascii="Times New Roman" w:eastAsia="Times New Roman" w:hAnsi="Times New Roman" w:cs="Times New Roman"/>
          <w:sz w:val="28"/>
          <w:szCs w:val="20"/>
        </w:rPr>
        <w:t xml:space="preserve">          </w:t>
      </w:r>
      <w:r w:rsidRPr="002F6408">
        <w:rPr>
          <w:rFonts w:ascii="Times New Roman" w:eastAsia="Times New Roman" w:hAnsi="Times New Roman" w:cs="Times New Roman"/>
          <w:sz w:val="28"/>
          <w:szCs w:val="20"/>
        </w:rPr>
        <w:t xml:space="preserve">  </w:t>
      </w:r>
      <w:proofErr w:type="spellStart"/>
      <w:r w:rsidRPr="002F6408">
        <w:rPr>
          <w:rFonts w:ascii="Times New Roman" w:eastAsia="Times New Roman" w:hAnsi="Times New Roman" w:cs="Times New Roman"/>
          <w:sz w:val="28"/>
          <w:szCs w:val="20"/>
        </w:rPr>
        <w:t>В.И.Трибушной</w:t>
      </w:r>
      <w:proofErr w:type="spellEnd"/>
    </w:p>
    <w:p w:rsidR="002F6408" w:rsidRDefault="002F6408" w:rsidP="002F6408">
      <w:pPr>
        <w:tabs>
          <w:tab w:val="left" w:pos="7016"/>
        </w:tabs>
        <w:spacing w:after="0" w:line="240" w:lineRule="auto"/>
        <w:jc w:val="both"/>
        <w:rPr>
          <w:rFonts w:ascii="Times New Roman" w:eastAsia="Times New Roman" w:hAnsi="Times New Roman" w:cs="Times New Roman"/>
          <w:sz w:val="28"/>
          <w:szCs w:val="20"/>
        </w:rPr>
      </w:pPr>
    </w:p>
    <w:p w:rsidR="002F6408" w:rsidRPr="002F6408" w:rsidRDefault="002F6408" w:rsidP="002F6408">
      <w:pPr>
        <w:tabs>
          <w:tab w:val="left" w:pos="7016"/>
        </w:tabs>
        <w:spacing w:after="0" w:line="240" w:lineRule="auto"/>
        <w:jc w:val="both"/>
        <w:rPr>
          <w:rFonts w:ascii="Times New Roman" w:eastAsia="Times New Roman" w:hAnsi="Times New Roman" w:cs="Times New Roman"/>
          <w:sz w:val="28"/>
          <w:szCs w:val="20"/>
        </w:rPr>
      </w:pPr>
      <w:r w:rsidRPr="002F6408">
        <w:rPr>
          <w:rFonts w:ascii="Times New Roman" w:eastAsia="Times New Roman" w:hAnsi="Times New Roman" w:cs="Times New Roman"/>
          <w:sz w:val="28"/>
          <w:szCs w:val="20"/>
        </w:rPr>
        <w:t xml:space="preserve">Верно </w:t>
      </w:r>
    </w:p>
    <w:p w:rsidR="002F6408" w:rsidRPr="002F6408" w:rsidRDefault="00030E03" w:rsidP="002F6408">
      <w:pPr>
        <w:tabs>
          <w:tab w:val="left" w:pos="7016"/>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Ведущий </w:t>
      </w:r>
      <w:r w:rsidR="002F6408" w:rsidRPr="002F6408">
        <w:rPr>
          <w:rFonts w:ascii="Times New Roman" w:eastAsia="Times New Roman" w:hAnsi="Times New Roman" w:cs="Times New Roman"/>
          <w:sz w:val="28"/>
          <w:szCs w:val="20"/>
        </w:rPr>
        <w:t>специалист</w:t>
      </w:r>
      <w:r w:rsidR="002F6408" w:rsidRPr="002F6408">
        <w:rPr>
          <w:rFonts w:ascii="Times New Roman" w:eastAsia="Times New Roman" w:hAnsi="Times New Roman" w:cs="Times New Roman"/>
          <w:sz w:val="28"/>
          <w:szCs w:val="20"/>
        </w:rPr>
        <w:tab/>
      </w:r>
    </w:p>
    <w:p w:rsidR="008007C0" w:rsidRDefault="002F6408" w:rsidP="002F6408">
      <w:pPr>
        <w:shd w:val="clear" w:color="auto" w:fill="FFFFFF" w:themeFill="background1"/>
        <w:spacing w:after="0" w:line="240" w:lineRule="auto"/>
        <w:rPr>
          <w:rFonts w:ascii="Times New Roman" w:eastAsia="Times New Roman" w:hAnsi="Times New Roman" w:cs="Times New Roman"/>
          <w:b/>
          <w:sz w:val="24"/>
          <w:szCs w:val="24"/>
        </w:rPr>
      </w:pPr>
      <w:r w:rsidRPr="002F6408">
        <w:rPr>
          <w:rFonts w:ascii="Times New Roman" w:eastAsia="Times New Roman" w:hAnsi="Times New Roman" w:cs="Times New Roman"/>
          <w:sz w:val="28"/>
          <w:szCs w:val="20"/>
        </w:rPr>
        <w:t>управления делами</w:t>
      </w:r>
      <w:r>
        <w:rPr>
          <w:rFonts w:ascii="Times New Roman" w:eastAsia="Times New Roman" w:hAnsi="Times New Roman" w:cs="Times New Roman"/>
          <w:sz w:val="28"/>
          <w:szCs w:val="20"/>
        </w:rPr>
        <w:t xml:space="preserve">   </w:t>
      </w:r>
      <w:r w:rsidRPr="002F6408">
        <w:rPr>
          <w:rFonts w:ascii="Times New Roman" w:eastAsia="Times New Roman" w:hAnsi="Times New Roman" w:cs="Times New Roman"/>
          <w:sz w:val="28"/>
          <w:szCs w:val="20"/>
        </w:rPr>
        <w:t xml:space="preserve">                                                </w:t>
      </w:r>
      <w:r w:rsidR="00030E03">
        <w:rPr>
          <w:rFonts w:ascii="Times New Roman" w:eastAsia="Times New Roman" w:hAnsi="Times New Roman" w:cs="Times New Roman"/>
          <w:sz w:val="28"/>
          <w:szCs w:val="20"/>
        </w:rPr>
        <w:t xml:space="preserve">                              Е.В. Телушкина</w:t>
      </w:r>
      <w:r w:rsidRPr="002F6408">
        <w:rPr>
          <w:rFonts w:ascii="Times New Roman" w:eastAsia="Times New Roman" w:hAnsi="Times New Roman" w:cs="Times New Roman"/>
          <w:sz w:val="28"/>
          <w:szCs w:val="20"/>
        </w:rPr>
        <w:t xml:space="preserve">                                                                 </w:t>
      </w: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AC4754">
      <w:pPr>
        <w:shd w:val="clear" w:color="auto" w:fill="FFFFFF" w:themeFill="background1"/>
        <w:spacing w:after="0" w:line="240" w:lineRule="auto"/>
        <w:rPr>
          <w:rFonts w:ascii="Times New Roman" w:eastAsia="Times New Roman" w:hAnsi="Times New Roman" w:cs="Times New Roman"/>
          <w:sz w:val="24"/>
          <w:szCs w:val="24"/>
        </w:rPr>
      </w:pPr>
    </w:p>
    <w:p w:rsidR="00AC4754" w:rsidRDefault="00AC4754" w:rsidP="00AC4754">
      <w:pPr>
        <w:shd w:val="clear" w:color="auto" w:fill="FFFFFF" w:themeFill="background1"/>
        <w:spacing w:after="0" w:line="240" w:lineRule="auto"/>
        <w:rPr>
          <w:rFonts w:ascii="Times New Roman" w:eastAsia="Times New Roman" w:hAnsi="Times New Roman" w:cs="Times New Roman"/>
          <w:sz w:val="24"/>
          <w:szCs w:val="24"/>
        </w:rPr>
      </w:pPr>
    </w:p>
    <w:p w:rsidR="00AF1D11" w:rsidRPr="0030754D" w:rsidRDefault="0030754D" w:rsidP="0030754D">
      <w:pPr>
        <w:shd w:val="clear" w:color="auto" w:fill="FFFFFF" w:themeFill="background1"/>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Прокуратура, Комитет экономического анализа и прогнозирования, Управление делами</w:t>
      </w:r>
    </w:p>
    <w:p w:rsidR="00DC38AF" w:rsidRPr="00DC38AF" w:rsidRDefault="00DC38AF" w:rsidP="00DC38AF">
      <w:pPr>
        <w:shd w:val="clear" w:color="auto" w:fill="FFFFFF" w:themeFill="background1"/>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от___________2016</w:t>
      </w:r>
      <w:r w:rsidR="00030E03">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г. №________</w:t>
      </w:r>
    </w:p>
    <w:p w:rsidR="00167D6E" w:rsidRDefault="00DC38AF" w:rsidP="00DC38AF">
      <w:pPr>
        <w:shd w:val="clear" w:color="auto" w:fill="FFFFFF" w:themeFill="background1"/>
        <w:spacing w:after="0" w:line="240" w:lineRule="auto"/>
        <w:rPr>
          <w:rFonts w:ascii="Times New Roman" w:eastAsia="Times New Roman" w:hAnsi="Times New Roman" w:cs="Times New Roman"/>
          <w:color w:val="3A3A3A"/>
          <w:sz w:val="32"/>
          <w:szCs w:val="32"/>
        </w:rPr>
      </w:pPr>
      <w:r w:rsidRPr="00DC38AF">
        <w:rPr>
          <w:rFonts w:ascii="Times New Roman" w:eastAsia="Times New Roman" w:hAnsi="Times New Roman" w:cs="Times New Roman"/>
          <w:sz w:val="24"/>
          <w:szCs w:val="24"/>
        </w:rPr>
        <w:t xml:space="preserve">                                                                                                                                                                                                        </w:t>
      </w:r>
      <w:r w:rsidRPr="00DC38AF">
        <w:rPr>
          <w:rFonts w:ascii="Times New Roman" w:eastAsia="Times New Roman" w:hAnsi="Times New Roman" w:cs="Times New Roman"/>
          <w:b/>
          <w:sz w:val="24"/>
          <w:szCs w:val="24"/>
        </w:rPr>
        <w:t xml:space="preserve">                                                                                                                                               </w:t>
      </w:r>
      <w:r w:rsidR="00167D6E">
        <w:rPr>
          <w:rFonts w:ascii="Times New Roman" w:eastAsia="Times New Roman" w:hAnsi="Times New Roman" w:cs="Times New Roman"/>
          <w:color w:val="3A3A3A"/>
          <w:sz w:val="32"/>
          <w:szCs w:val="32"/>
        </w:rPr>
        <w:t> </w:t>
      </w:r>
    </w:p>
    <w:p w:rsidR="00167D6E" w:rsidRPr="00030E03"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ПОРЯДОК</w:t>
      </w:r>
    </w:p>
    <w:p w:rsidR="007E2246" w:rsidRDefault="007E2246"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 xml:space="preserve">проведения </w:t>
      </w:r>
      <w:r w:rsidR="000A6B2D" w:rsidRPr="00030E03">
        <w:rPr>
          <w:rFonts w:ascii="Times New Roman" w:eastAsia="Times New Roman" w:hAnsi="Times New Roman" w:cs="Times New Roman"/>
          <w:sz w:val="24"/>
          <w:szCs w:val="24"/>
        </w:rPr>
        <w:t>конкурса</w:t>
      </w:r>
      <w:r w:rsidRPr="00030E03">
        <w:rPr>
          <w:rFonts w:ascii="Times New Roman" w:eastAsia="Times New Roman" w:hAnsi="Times New Roman" w:cs="Times New Roman"/>
          <w:sz w:val="24"/>
          <w:szCs w:val="24"/>
        </w:rPr>
        <w:t xml:space="preserve"> для</w:t>
      </w:r>
      <w:r w:rsidR="00F57CD9">
        <w:rPr>
          <w:rFonts w:ascii="Times New Roman" w:eastAsia="Times New Roman" w:hAnsi="Times New Roman" w:cs="Times New Roman"/>
          <w:sz w:val="24"/>
          <w:szCs w:val="24"/>
        </w:rPr>
        <w:t xml:space="preserve"> предоставления из бюджета муниципального образования </w:t>
      </w:r>
      <w:r w:rsidRPr="00030E03">
        <w:rPr>
          <w:rFonts w:ascii="Times New Roman" w:eastAsia="Times New Roman" w:hAnsi="Times New Roman" w:cs="Times New Roman"/>
          <w:sz w:val="24"/>
          <w:szCs w:val="24"/>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030E03">
        <w:rPr>
          <w:rFonts w:ascii="Times New Roman" w:eastAsia="Times New Roman" w:hAnsi="Times New Roman" w:cs="Times New Roman"/>
          <w:sz w:val="24"/>
          <w:szCs w:val="24"/>
        </w:rPr>
        <w:t>затрат</w:t>
      </w:r>
      <w:r w:rsidRPr="00030E03">
        <w:rPr>
          <w:rFonts w:ascii="Times New Roman" w:eastAsia="Times New Roman" w:hAnsi="Times New Roman" w:cs="Times New Roman"/>
          <w:sz w:val="24"/>
          <w:szCs w:val="24"/>
        </w:rPr>
        <w:t xml:space="preserve"> связанных с выполнением работ </w:t>
      </w:r>
      <w:r w:rsidR="00030E03" w:rsidRPr="00030E03">
        <w:rPr>
          <w:rFonts w:ascii="Times New Roman" w:eastAsia="Times New Roman" w:hAnsi="Times New Roman" w:cs="Times New Roman"/>
          <w:sz w:val="24"/>
          <w:szCs w:val="24"/>
        </w:rPr>
        <w:t xml:space="preserve">по     содержанию   мест захоронений   </w:t>
      </w:r>
      <w:r w:rsidR="00AC4754">
        <w:rPr>
          <w:rFonts w:ascii="Times New Roman" w:eastAsia="Times New Roman" w:hAnsi="Times New Roman" w:cs="Times New Roman"/>
          <w:sz w:val="24"/>
          <w:szCs w:val="24"/>
        </w:rPr>
        <w:t>на</w:t>
      </w:r>
      <w:r w:rsidR="00030E03" w:rsidRPr="00030E03">
        <w:rPr>
          <w:rFonts w:ascii="Times New Roman" w:eastAsia="Times New Roman" w:hAnsi="Times New Roman" w:cs="Times New Roman"/>
          <w:sz w:val="24"/>
          <w:szCs w:val="24"/>
        </w:rPr>
        <w:t xml:space="preserve"> террит</w:t>
      </w:r>
      <w:r w:rsidR="002D3702">
        <w:rPr>
          <w:rFonts w:ascii="Times New Roman" w:eastAsia="Times New Roman" w:hAnsi="Times New Roman" w:cs="Times New Roman"/>
          <w:sz w:val="24"/>
          <w:szCs w:val="24"/>
        </w:rPr>
        <w:t xml:space="preserve">ории      сельских  населенных </w:t>
      </w:r>
      <w:r w:rsidR="00030E03" w:rsidRPr="00030E03">
        <w:rPr>
          <w:rFonts w:ascii="Times New Roman" w:eastAsia="Times New Roman" w:hAnsi="Times New Roman" w:cs="Times New Roman"/>
          <w:sz w:val="24"/>
          <w:szCs w:val="24"/>
        </w:rPr>
        <w:t xml:space="preserve">  пунктов Соль-Илецкого городского округа</w:t>
      </w:r>
    </w:p>
    <w:p w:rsidR="00030E03" w:rsidRPr="00030E03" w:rsidRDefault="00030E03"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030E03"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1. Общие положения</w:t>
      </w:r>
    </w:p>
    <w:p w:rsidR="00167D6E" w:rsidRPr="00030E03"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030E03">
        <w:rPr>
          <w:rFonts w:ascii="Times New Roman" w:eastAsia="Times New Roman" w:hAnsi="Times New Roman" w:cs="Times New Roman"/>
          <w:sz w:val="24"/>
          <w:szCs w:val="24"/>
        </w:rPr>
        <w:t> </w:t>
      </w:r>
    </w:p>
    <w:p w:rsidR="00854780"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w:t>
      </w:r>
      <w:proofErr w:type="gramStart"/>
      <w:r w:rsidRPr="00167D6E">
        <w:rPr>
          <w:rFonts w:ascii="Times New Roman" w:eastAsia="Times New Roman" w:hAnsi="Times New Roman" w:cs="Times New Roman"/>
          <w:sz w:val="24"/>
          <w:szCs w:val="24"/>
        </w:rPr>
        <w:t xml:space="preserve">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F57CD9">
        <w:rPr>
          <w:rFonts w:ascii="Times New Roman" w:eastAsia="Times New Roman" w:hAnsi="Times New Roman" w:cs="Times New Roman"/>
          <w:sz w:val="24"/>
          <w:szCs w:val="24"/>
        </w:rPr>
        <w:t xml:space="preserve"> для предоставления из бюджета муниципального образования </w:t>
      </w:r>
      <w:r w:rsidR="008E4175">
        <w:rPr>
          <w:rFonts w:ascii="Times New Roman" w:eastAsia="Times New Roman" w:hAnsi="Times New Roman" w:cs="Times New Roman"/>
          <w:sz w:val="24"/>
          <w:szCs w:val="24"/>
        </w:rPr>
        <w:t xml:space="preserve"> Соль-Илецкий городской округ</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AC4754" w:rsidRPr="00AC4754">
        <w:rPr>
          <w:rFonts w:ascii="Times New Roman" w:eastAsia="Times New Roman" w:hAnsi="Times New Roman" w:cs="Times New Roman"/>
          <w:sz w:val="24"/>
          <w:szCs w:val="24"/>
        </w:rPr>
        <w:t xml:space="preserve">по     содержанию   мест захоронений  </w:t>
      </w:r>
      <w:r w:rsidR="00AC4754">
        <w:rPr>
          <w:rFonts w:ascii="Times New Roman" w:eastAsia="Times New Roman" w:hAnsi="Times New Roman" w:cs="Times New Roman"/>
          <w:sz w:val="24"/>
          <w:szCs w:val="24"/>
        </w:rPr>
        <w:t>на</w:t>
      </w:r>
      <w:r w:rsidR="00AC4754" w:rsidRPr="00AC4754">
        <w:rPr>
          <w:rFonts w:ascii="Times New Roman" w:eastAsia="Times New Roman" w:hAnsi="Times New Roman" w:cs="Times New Roman"/>
          <w:sz w:val="24"/>
          <w:szCs w:val="24"/>
        </w:rPr>
        <w:t xml:space="preserve">  территории      сельских  населенных     пунктов Соль-Илецкого городского округа</w:t>
      </w:r>
      <w:r w:rsidR="00AC4754" w:rsidRPr="002F6408">
        <w:rPr>
          <w:rFonts w:ascii="Times New Roman" w:eastAsia="Times New Roman" w:hAnsi="Times New Roman" w:cs="Times New Roman"/>
          <w:sz w:val="28"/>
          <w:szCs w:val="28"/>
        </w:rPr>
        <w:t xml:space="preserve"> </w:t>
      </w:r>
      <w:r w:rsidRPr="00167D6E">
        <w:rPr>
          <w:rFonts w:ascii="Times New Roman" w:eastAsia="Times New Roman" w:hAnsi="Times New Roman" w:cs="Times New Roman"/>
          <w:sz w:val="24"/>
          <w:szCs w:val="24"/>
        </w:rPr>
        <w:t>(далее соответственно – Порядок, субсидия) определяет</w:t>
      </w:r>
      <w:r w:rsidR="00854780">
        <w:rPr>
          <w:rFonts w:ascii="Times New Roman" w:eastAsia="Times New Roman" w:hAnsi="Times New Roman" w:cs="Times New Roman"/>
          <w:sz w:val="24"/>
          <w:szCs w:val="24"/>
        </w:rPr>
        <w:t>:</w:t>
      </w:r>
      <w:proofErr w:type="gramEnd"/>
    </w:p>
    <w:p w:rsidR="00854780" w:rsidRDefault="00854780" w:rsidP="00854780">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854780">
      <w:pPr>
        <w:shd w:val="clear" w:color="auto" w:fill="FFFFFF" w:themeFill="background1"/>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е</w:t>
      </w:r>
      <w:r w:rsidR="00167D6E"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proofErr w:type="gramStart"/>
      <w:r w:rsidRPr="00167D6E">
        <w:rPr>
          <w:rFonts w:ascii="Times New Roman" w:eastAsia="Times New Roman" w:hAnsi="Times New Roman" w:cs="Times New Roman"/>
          <w:sz w:val="24"/>
          <w:szCs w:val="24"/>
        </w:rPr>
        <w:t xml:space="preserve">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7B30F2">
        <w:rPr>
          <w:rFonts w:ascii="Times New Roman" w:eastAsia="Times New Roman" w:hAnsi="Times New Roman" w:cs="Times New Roman"/>
          <w:sz w:val="24"/>
          <w:szCs w:val="24"/>
        </w:rPr>
        <w:t xml:space="preserve"> связанных с выполнением работ</w:t>
      </w:r>
      <w:r w:rsidRPr="00167D6E">
        <w:rPr>
          <w:rFonts w:ascii="Times New Roman" w:eastAsia="Times New Roman" w:hAnsi="Times New Roman" w:cs="Times New Roman"/>
          <w:sz w:val="24"/>
          <w:szCs w:val="24"/>
        </w:rPr>
        <w:t xml:space="preserve"> </w:t>
      </w:r>
      <w:r w:rsidR="00AC4754" w:rsidRPr="00AC4754">
        <w:rPr>
          <w:rFonts w:ascii="Times New Roman" w:eastAsia="Times New Roman" w:hAnsi="Times New Roman" w:cs="Times New Roman"/>
          <w:sz w:val="24"/>
          <w:szCs w:val="24"/>
        </w:rPr>
        <w:t xml:space="preserve">по     содержанию   мест захоронений  </w:t>
      </w:r>
      <w:r w:rsidR="00AC4754">
        <w:rPr>
          <w:rFonts w:ascii="Times New Roman" w:eastAsia="Times New Roman" w:hAnsi="Times New Roman" w:cs="Times New Roman"/>
          <w:sz w:val="24"/>
          <w:szCs w:val="24"/>
        </w:rPr>
        <w:t>на</w:t>
      </w:r>
      <w:r w:rsidR="00AC4754" w:rsidRPr="00AC4754">
        <w:rPr>
          <w:rFonts w:ascii="Times New Roman" w:eastAsia="Times New Roman" w:hAnsi="Times New Roman" w:cs="Times New Roman"/>
          <w:sz w:val="24"/>
          <w:szCs w:val="24"/>
        </w:rPr>
        <w:t xml:space="preserve">  </w:t>
      </w:r>
      <w:r w:rsidR="00AC4754">
        <w:rPr>
          <w:rFonts w:ascii="Times New Roman" w:eastAsia="Times New Roman" w:hAnsi="Times New Roman" w:cs="Times New Roman"/>
          <w:sz w:val="24"/>
          <w:szCs w:val="24"/>
        </w:rPr>
        <w:t>территории</w:t>
      </w:r>
      <w:proofErr w:type="gramEnd"/>
      <w:r w:rsidR="00AC4754" w:rsidRPr="00AC4754">
        <w:rPr>
          <w:rFonts w:ascii="Times New Roman" w:eastAsia="Times New Roman" w:hAnsi="Times New Roman" w:cs="Times New Roman"/>
          <w:sz w:val="24"/>
          <w:szCs w:val="24"/>
        </w:rPr>
        <w:t xml:space="preserve"> сельских  населенных     пунктов Соль-Илецкого городского округа</w:t>
      </w:r>
      <w:r w:rsidR="00AC4754" w:rsidRPr="002F6408">
        <w:rPr>
          <w:rFonts w:ascii="Times New Roman" w:eastAsia="Times New Roman" w:hAnsi="Times New Roman" w:cs="Times New Roman"/>
          <w:sz w:val="28"/>
          <w:szCs w:val="28"/>
        </w:rPr>
        <w:t xml:space="preserve"> </w:t>
      </w:r>
      <w:r w:rsidRPr="00167D6E">
        <w:rPr>
          <w:rFonts w:ascii="Times New Roman" w:eastAsia="Times New Roman" w:hAnsi="Times New Roman" w:cs="Times New Roman"/>
          <w:sz w:val="24"/>
          <w:szCs w:val="24"/>
        </w:rPr>
        <w:t xml:space="preserve">(далее –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проводит</w:t>
      </w:r>
      <w:r w:rsidRPr="00167D6E">
        <w:rPr>
          <w:rFonts w:ascii="Times New Roman" w:eastAsia="Times New Roman" w:hAnsi="Times New Roman" w:cs="Times New Roman"/>
          <w:sz w:val="24"/>
          <w:szCs w:val="24"/>
        </w:rPr>
        <w:t xml:space="preserve"> комиссия по </w:t>
      </w:r>
      <w:r w:rsidR="007B30F2">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предост</w:t>
      </w:r>
      <w:r w:rsidR="00F57CD9">
        <w:rPr>
          <w:rFonts w:ascii="Times New Roman" w:eastAsia="Times New Roman" w:hAnsi="Times New Roman" w:cs="Times New Roman"/>
          <w:sz w:val="24"/>
          <w:szCs w:val="24"/>
        </w:rPr>
        <w:t xml:space="preserve">авления из бюджета </w:t>
      </w:r>
      <w:proofErr w:type="spellStart"/>
      <w:r w:rsidR="00F57CD9">
        <w:rPr>
          <w:rFonts w:ascii="Times New Roman" w:eastAsia="Times New Roman" w:hAnsi="Times New Roman" w:cs="Times New Roman"/>
          <w:sz w:val="24"/>
          <w:szCs w:val="24"/>
        </w:rPr>
        <w:t>мунциипального</w:t>
      </w:r>
      <w:proofErr w:type="spellEnd"/>
      <w:r w:rsidR="00F57CD9">
        <w:rPr>
          <w:rFonts w:ascii="Times New Roman" w:eastAsia="Times New Roman" w:hAnsi="Times New Roman" w:cs="Times New Roman"/>
          <w:sz w:val="24"/>
          <w:szCs w:val="24"/>
        </w:rPr>
        <w:t xml:space="preserve"> образования </w:t>
      </w:r>
      <w:r>
        <w:rPr>
          <w:rFonts w:ascii="Times New Roman" w:eastAsia="Times New Roman" w:hAnsi="Times New Roman" w:cs="Times New Roman"/>
          <w:sz w:val="24"/>
          <w:szCs w:val="24"/>
        </w:rPr>
        <w:t xml:space="preserve"> Соль-Илецкий городской округ</w:t>
      </w:r>
      <w:r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w:t>
      </w:r>
      <w:r w:rsidRPr="00AC4754">
        <w:rPr>
          <w:rFonts w:ascii="Times New Roman" w:eastAsia="Times New Roman" w:hAnsi="Times New Roman" w:cs="Times New Roman"/>
          <w:sz w:val="24"/>
          <w:szCs w:val="24"/>
        </w:rPr>
        <w:t xml:space="preserve">работ </w:t>
      </w:r>
      <w:r w:rsidR="00AC4754" w:rsidRPr="00AC4754">
        <w:rPr>
          <w:rFonts w:ascii="Times New Roman" w:eastAsia="Times New Roman" w:hAnsi="Times New Roman" w:cs="Times New Roman"/>
          <w:sz w:val="24"/>
          <w:szCs w:val="24"/>
        </w:rPr>
        <w:t>по     содержанию   мест захоронений    на территории      сельских  населенных     пунктов Соль-Илецкого городского округа</w:t>
      </w:r>
      <w:r w:rsidR="00AC4754">
        <w:rPr>
          <w:rFonts w:ascii="Times New Roman" w:eastAsia="Times New Roman" w:hAnsi="Times New Roman" w:cs="Times New Roman"/>
          <w:sz w:val="24"/>
          <w:szCs w:val="24"/>
        </w:rPr>
        <w:t>.</w:t>
      </w:r>
    </w:p>
    <w:p w:rsidR="00AC4754" w:rsidRPr="00AC4754" w:rsidRDefault="00AC4754" w:rsidP="00E50428">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AC4754" w:rsidRDefault="00167D6E" w:rsidP="00E50428">
      <w:pPr>
        <w:shd w:val="clear" w:color="auto" w:fill="FFFFFF" w:themeFill="background1"/>
        <w:spacing w:after="0" w:line="240" w:lineRule="auto"/>
        <w:jc w:val="center"/>
        <w:rPr>
          <w:rFonts w:ascii="Times New Roman" w:eastAsia="Times New Roman" w:hAnsi="Times New Roman" w:cs="Times New Roman"/>
          <w:sz w:val="24"/>
          <w:szCs w:val="24"/>
        </w:rPr>
      </w:pPr>
      <w:r w:rsidRPr="00AC4754">
        <w:rPr>
          <w:rFonts w:ascii="Times New Roman" w:eastAsia="Times New Roman" w:hAnsi="Times New Roman" w:cs="Times New Roman"/>
          <w:sz w:val="24"/>
          <w:szCs w:val="24"/>
        </w:rPr>
        <w:t xml:space="preserve">2. </w:t>
      </w:r>
      <w:r w:rsidR="00854780" w:rsidRPr="00AC4754">
        <w:rPr>
          <w:rFonts w:ascii="Times New Roman" w:eastAsia="Times New Roman" w:hAnsi="Times New Roman" w:cs="Times New Roman"/>
          <w:sz w:val="24"/>
          <w:szCs w:val="24"/>
        </w:rPr>
        <w:t>Порядок</w:t>
      </w:r>
      <w:r w:rsidRPr="00AC4754">
        <w:rPr>
          <w:rFonts w:ascii="Times New Roman" w:eastAsia="Times New Roman" w:hAnsi="Times New Roman" w:cs="Times New Roman"/>
          <w:sz w:val="24"/>
          <w:szCs w:val="24"/>
        </w:rPr>
        <w:t xml:space="preserve"> организации </w:t>
      </w:r>
      <w:r w:rsidR="00BC7F76" w:rsidRPr="00AC4754">
        <w:rPr>
          <w:rFonts w:ascii="Times New Roman" w:eastAsia="Times New Roman" w:hAnsi="Times New Roman" w:cs="Times New Roman"/>
          <w:sz w:val="24"/>
          <w:szCs w:val="24"/>
        </w:rPr>
        <w:t>Конкурса</w:t>
      </w:r>
      <w:r w:rsidRPr="00AC4754">
        <w:rPr>
          <w:rFonts w:ascii="Times New Roman" w:eastAsia="Times New Roman" w:hAnsi="Times New Roman" w:cs="Times New Roman"/>
          <w:sz w:val="24"/>
          <w:szCs w:val="24"/>
        </w:rPr>
        <w:t>.</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proofErr w:type="spellStart"/>
      <w:r w:rsidR="003C61A9">
        <w:rPr>
          <w:rFonts w:ascii="Times New Roman" w:eastAsia="Times New Roman" w:hAnsi="Times New Roman" w:cs="Times New Roman"/>
          <w:sz w:val="24"/>
          <w:szCs w:val="24"/>
          <w:lang w:val="en-US"/>
        </w:rPr>
        <w:t>soliletsk</w:t>
      </w:r>
      <w:proofErr w:type="spellEnd"/>
      <w:r w:rsidR="003C61A9" w:rsidRPr="003C61A9">
        <w:rPr>
          <w:rFonts w:ascii="Times New Roman" w:eastAsia="Times New Roman" w:hAnsi="Times New Roman" w:cs="Times New Roman"/>
          <w:sz w:val="24"/>
          <w:szCs w:val="24"/>
        </w:rPr>
        <w:t>.</w:t>
      </w:r>
      <w:proofErr w:type="spellStart"/>
      <w:r w:rsidR="003C61A9">
        <w:rPr>
          <w:rFonts w:ascii="Times New Roman" w:eastAsia="Times New Roman" w:hAnsi="Times New Roman" w:cs="Times New Roman"/>
          <w:sz w:val="24"/>
          <w:szCs w:val="24"/>
          <w:lang w:val="en-US"/>
        </w:rPr>
        <w:t>ru</w:t>
      </w:r>
      <w:proofErr w:type="spellEnd"/>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167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время, место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форма заявки;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и время приема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адрес электронной почты, номер контактного телефона;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w:t>
      </w:r>
      <w:r w:rsidR="007B30F2" w:rsidRPr="007B30F2">
        <w:rPr>
          <w:rFonts w:ascii="Times New Roman" w:eastAsia="Times New Roman" w:hAnsi="Times New Roman" w:cs="Times New Roman"/>
          <w:sz w:val="24"/>
          <w:szCs w:val="24"/>
        </w:rPr>
        <w:t>юр</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w:t>
      </w:r>
      <w:r w:rsidR="007B30F2">
        <w:rPr>
          <w:rFonts w:ascii="Times New Roman" w:eastAsia="Times New Roman" w:hAnsi="Times New Roman" w:cs="Times New Roman"/>
          <w:sz w:val="24"/>
          <w:szCs w:val="24"/>
        </w:rPr>
        <w:t>л</w:t>
      </w:r>
      <w:r w:rsidR="007B30F2" w:rsidRPr="007B30F2">
        <w:rPr>
          <w:rFonts w:ascii="Times New Roman" w:eastAsia="Times New Roman" w:hAnsi="Times New Roman" w:cs="Times New Roman"/>
          <w:sz w:val="24"/>
          <w:szCs w:val="24"/>
        </w:rPr>
        <w:t>иц</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индивидуальны</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предпринимател</w:t>
      </w:r>
      <w:r w:rsidR="007B30F2">
        <w:rPr>
          <w:rFonts w:ascii="Times New Roman" w:eastAsia="Times New Roman" w:hAnsi="Times New Roman" w:cs="Times New Roman"/>
          <w:sz w:val="24"/>
          <w:szCs w:val="24"/>
        </w:rPr>
        <w:t>ей</w:t>
      </w:r>
      <w:r w:rsidR="007B30F2" w:rsidRPr="007B30F2">
        <w:rPr>
          <w:rFonts w:ascii="Times New Roman" w:eastAsia="Times New Roman" w:hAnsi="Times New Roman" w:cs="Times New Roman"/>
          <w:sz w:val="24"/>
          <w:szCs w:val="24"/>
        </w:rPr>
        <w:t>, физически</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лиц</w:t>
      </w:r>
      <w:r w:rsidR="00574476">
        <w:rPr>
          <w:rFonts w:ascii="Times New Roman" w:eastAsia="Times New Roman" w:hAnsi="Times New Roman" w:cs="Times New Roman"/>
          <w:sz w:val="24"/>
          <w:szCs w:val="24"/>
        </w:rPr>
        <w:t xml:space="preserve"> имеющих право на </w:t>
      </w:r>
      <w:r w:rsidRPr="007B30F2">
        <w:rPr>
          <w:rFonts w:ascii="Times New Roman" w:eastAsia="Times New Roman" w:hAnsi="Times New Roman" w:cs="Times New Roman"/>
          <w:sz w:val="24"/>
          <w:szCs w:val="24"/>
        </w:rPr>
        <w:t>получени</w:t>
      </w:r>
      <w:r w:rsidR="00574476">
        <w:rPr>
          <w:rFonts w:ascii="Times New Roman" w:eastAsia="Times New Roman" w:hAnsi="Times New Roman" w:cs="Times New Roman"/>
          <w:sz w:val="24"/>
          <w:szCs w:val="24"/>
        </w:rPr>
        <w:t>е</w:t>
      </w:r>
      <w:r w:rsidRPr="007B30F2">
        <w:rPr>
          <w:rFonts w:ascii="Times New Roman" w:eastAsia="Times New Roman" w:hAnsi="Times New Roman" w:cs="Times New Roman"/>
          <w:sz w:val="24"/>
          <w:szCs w:val="24"/>
        </w:rPr>
        <w:t xml:space="preserve"> субсидии</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для участия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w:t>
      </w:r>
    </w:p>
    <w:p w:rsidR="00B005C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уведомления о результатах </w:t>
      </w:r>
      <w:r w:rsidR="000A6B2D">
        <w:rPr>
          <w:rFonts w:ascii="Times New Roman" w:eastAsia="Times New Roman" w:hAnsi="Times New Roman" w:cs="Times New Roman"/>
          <w:sz w:val="24"/>
          <w:szCs w:val="24"/>
        </w:rPr>
        <w:t>Конкурса</w:t>
      </w:r>
      <w:r w:rsidR="00B005CE">
        <w:rPr>
          <w:rFonts w:ascii="Times New Roman" w:eastAsia="Times New Roman" w:hAnsi="Times New Roman" w:cs="Times New Roman"/>
          <w:sz w:val="24"/>
          <w:szCs w:val="24"/>
        </w:rPr>
        <w:t>;</w:t>
      </w:r>
    </w:p>
    <w:p w:rsidR="00167D6E" w:rsidRDefault="00B005CE" w:rsidP="00B005CE">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lastRenderedPageBreak/>
        <w:t>Срок подачи заявок для целей участия в конкурсе</w:t>
      </w:r>
      <w:r>
        <w:rPr>
          <w:rFonts w:ascii="Times New Roman" w:eastAsia="Times New Roman" w:hAnsi="Times New Roman" w:cs="Times New Roman"/>
          <w:sz w:val="24"/>
          <w:szCs w:val="24"/>
        </w:rPr>
        <w:t>, который</w:t>
      </w:r>
      <w:r w:rsidRPr="00B005CE">
        <w:rPr>
          <w:rFonts w:ascii="Times New Roman" w:eastAsia="Times New Roman" w:hAnsi="Times New Roman" w:cs="Times New Roman"/>
          <w:sz w:val="24"/>
          <w:szCs w:val="24"/>
        </w:rPr>
        <w:t xml:space="preserve">  не может быть менее 3 календарных дней с момента размещения информации о проведении конкурса</w:t>
      </w:r>
      <w:r w:rsidR="00167D6E">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Заявка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заявление о предоставлении субсидии в целях возмещения недополученных доходов с указанием конкретных целей;</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заверенные копии учредительных документов организации;</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копию паспорта (с предъявлением подлинного документа) - для физических лиц;</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копии документов, подтверждающих наличие опыта оказания соответствующих услуг (договоров, актов, иных документов);</w:t>
      </w:r>
    </w:p>
    <w:p w:rsidR="00B005CE" w:rsidRPr="00B10EBC"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10EBC">
        <w:rPr>
          <w:rFonts w:ascii="Times New Roman" w:eastAsia="Times New Roman" w:hAnsi="Times New Roman" w:cs="Times New Roman"/>
          <w:sz w:val="24"/>
          <w:szCs w:val="24"/>
        </w:rPr>
        <w:t xml:space="preserve">- копии документов, подтверждающих наличие имущества, оборудования и </w:t>
      </w:r>
      <w:proofErr w:type="gramStart"/>
      <w:r w:rsidRPr="00B10EBC">
        <w:rPr>
          <w:rFonts w:ascii="Times New Roman" w:eastAsia="Times New Roman" w:hAnsi="Times New Roman" w:cs="Times New Roman"/>
          <w:sz w:val="24"/>
          <w:szCs w:val="24"/>
        </w:rPr>
        <w:t>техники</w:t>
      </w:r>
      <w:proofErr w:type="gramEnd"/>
      <w:r w:rsidRPr="00B10EBC">
        <w:rPr>
          <w:rFonts w:ascii="Times New Roman" w:eastAsia="Times New Roman" w:hAnsi="Times New Roman" w:cs="Times New Roman"/>
          <w:sz w:val="24"/>
          <w:szCs w:val="24"/>
        </w:rPr>
        <w:t xml:space="preserve">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071D64"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w:t>
      </w:r>
      <w:proofErr w:type="gramStart"/>
      <w:r w:rsidR="00B005CE" w:rsidRPr="00B005CE">
        <w:rPr>
          <w:rFonts w:ascii="Times New Roman" w:eastAsia="Times New Roman" w:hAnsi="Times New Roman" w:cs="Times New Roman"/>
          <w:sz w:val="24"/>
          <w:szCs w:val="24"/>
        </w:rPr>
        <w:t>срок</w:t>
      </w:r>
      <w:proofErr w:type="gramEnd"/>
      <w:r w:rsidR="00B005CE" w:rsidRPr="00B005CE">
        <w:rPr>
          <w:rFonts w:ascii="Times New Roman" w:eastAsia="Times New Roman" w:hAnsi="Times New Roman" w:cs="Times New Roman"/>
          <w:sz w:val="24"/>
          <w:szCs w:val="24"/>
        </w:rPr>
        <w:t xml:space="preserve"> установленный соответствующим информационным сообщением о проведении </w:t>
      </w:r>
      <w:r>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B005CE" w:rsidP="003651B5">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 </w:t>
      </w:r>
      <w:r w:rsidR="00167D6E"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00167D6E"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00167D6E"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00167D6E"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167D6E" w:rsidP="003651B5">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071D64">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D6E" w:rsidRDefault="00167D6E" w:rsidP="004F5131">
      <w:pPr>
        <w:shd w:val="clear" w:color="auto" w:fill="FFFFFF" w:themeFill="background1"/>
        <w:spacing w:after="0" w:line="240" w:lineRule="auto"/>
        <w:rPr>
          <w:b/>
          <w:bCs/>
          <w:color w:val="3A3A3A"/>
          <w:sz w:val="32"/>
          <w:szCs w:val="32"/>
        </w:rPr>
      </w:pPr>
      <w:r>
        <w:rPr>
          <w:rFonts w:ascii="Times New Roman" w:eastAsia="Times New Roman" w:hAnsi="Times New Roman" w:cs="Times New Roman"/>
          <w:b/>
          <w:bCs/>
          <w:color w:val="3A3A3A"/>
          <w:sz w:val="32"/>
          <w:szCs w:val="32"/>
        </w:rPr>
        <w:t> </w:t>
      </w:r>
    </w:p>
    <w:p w:rsidR="00167D6E" w:rsidRPr="00AC4754" w:rsidRDefault="00AF1D11" w:rsidP="008007C0">
      <w:pPr>
        <w:pStyle w:val="a4"/>
        <w:shd w:val="clear" w:color="auto" w:fill="FFFFFF" w:themeFill="background1"/>
        <w:jc w:val="center"/>
      </w:pPr>
      <w:r w:rsidRPr="00AC4754">
        <w:t>3</w:t>
      </w:r>
      <w:r w:rsidR="00167D6E" w:rsidRPr="00AC4754">
        <w:t xml:space="preserve">. Порядок оценки участников </w:t>
      </w:r>
      <w:r w:rsidR="000A6B2D" w:rsidRPr="00AC4754">
        <w:t>конкурса</w:t>
      </w:r>
      <w:r w:rsidR="00167D6E" w:rsidRPr="00AC4754">
        <w:t xml:space="preserve"> и определения победителя </w:t>
      </w:r>
      <w:r w:rsidR="000A6B2D" w:rsidRPr="00AC4754">
        <w:t>конкурса</w:t>
      </w:r>
    </w:p>
    <w:p w:rsidR="00167D6E" w:rsidRPr="001A5F08"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32"/>
          <w:szCs w:val="32"/>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AF1D11" w:rsidP="00AF1D11">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6C0126" w:rsidRPr="006C0126" w:rsidRDefault="006C0126" w:rsidP="006C0126">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6C0126">
        <w:rPr>
          <w:rFonts w:ascii="Times New Roman" w:eastAsia="Times New Roman" w:hAnsi="Times New Roman" w:cs="Times New Roman"/>
          <w:sz w:val="24"/>
          <w:szCs w:val="24"/>
        </w:rPr>
        <w:t>отсутствие  (недостаточность) в бюджете муниципального образования Соль-Илецкий городской округ бюджетных средств на эти цели;</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971CEA">
      <w:pPr>
        <w:pStyle w:val="a5"/>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секретарь комиссии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.7.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C4754" w:rsidRDefault="00AC4754"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447C9" w:rsidRDefault="006447C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447C9" w:rsidRDefault="006447C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6447C9" w:rsidRDefault="006447C9"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Pr="00AC4754" w:rsidRDefault="00167D6E" w:rsidP="002C07AC">
      <w:pPr>
        <w:shd w:val="clear" w:color="auto" w:fill="FFFFFF" w:themeFill="background1"/>
        <w:spacing w:after="0" w:line="240" w:lineRule="auto"/>
        <w:jc w:val="right"/>
        <w:rPr>
          <w:rFonts w:ascii="Times New Roman" w:eastAsia="Times New Roman" w:hAnsi="Times New Roman" w:cs="Times New Roman"/>
          <w:color w:val="3A3A3A"/>
          <w:sz w:val="32"/>
          <w:szCs w:val="32"/>
        </w:rPr>
      </w:pPr>
      <w:proofErr w:type="gramStart"/>
      <w:r w:rsidRPr="00AC4754">
        <w:rPr>
          <w:rFonts w:ascii="Times New Roman" w:eastAsia="Times New Roman" w:hAnsi="Times New Roman" w:cs="Times New Roman"/>
          <w:sz w:val="24"/>
          <w:szCs w:val="24"/>
        </w:rPr>
        <w:t xml:space="preserve">Приложение № 1 к Порядку проведения  </w:t>
      </w:r>
      <w:r w:rsidR="000A6B2D" w:rsidRPr="00AC4754">
        <w:rPr>
          <w:rFonts w:ascii="Times New Roman" w:eastAsia="Times New Roman" w:hAnsi="Times New Roman" w:cs="Times New Roman"/>
          <w:sz w:val="24"/>
          <w:szCs w:val="24"/>
        </w:rPr>
        <w:t>конкурса</w:t>
      </w:r>
      <w:r w:rsidRPr="00AC4754">
        <w:rPr>
          <w:rFonts w:ascii="Times New Roman" w:eastAsia="Times New Roman" w:hAnsi="Times New Roman" w:cs="Times New Roman"/>
          <w:sz w:val="24"/>
          <w:szCs w:val="24"/>
        </w:rPr>
        <w:t xml:space="preserve"> для   предоставления из бюджета </w:t>
      </w:r>
      <w:r w:rsidR="00AC4754" w:rsidRPr="00AC4754">
        <w:rPr>
          <w:rFonts w:ascii="Times New Roman" w:eastAsia="Times New Roman" w:hAnsi="Times New Roman" w:cs="Times New Roman"/>
          <w:sz w:val="24"/>
          <w:szCs w:val="24"/>
        </w:rPr>
        <w:t xml:space="preserve">муниципального образования </w:t>
      </w:r>
      <w:r w:rsidR="004F5131" w:rsidRPr="00AC4754">
        <w:rPr>
          <w:rFonts w:ascii="Times New Roman" w:eastAsia="Times New Roman" w:hAnsi="Times New Roman" w:cs="Times New Roman"/>
          <w:sz w:val="24"/>
          <w:szCs w:val="24"/>
        </w:rPr>
        <w:t>Соль-Илецкий городской округ</w:t>
      </w:r>
      <w:r w:rsidRPr="00AC4754">
        <w:rPr>
          <w:rFonts w:ascii="Times New Roman" w:eastAsia="Times New Roman" w:hAnsi="Times New Roman" w:cs="Times New Roman"/>
          <w:sz w:val="24"/>
          <w:szCs w:val="24"/>
        </w:rPr>
        <w:t>,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w:t>
      </w:r>
      <w:r w:rsidR="005B7D14" w:rsidRPr="00AC4754">
        <w:rPr>
          <w:rFonts w:ascii="Times New Roman" w:eastAsia="Times New Roman" w:hAnsi="Times New Roman" w:cs="Times New Roman"/>
          <w:sz w:val="24"/>
          <w:szCs w:val="24"/>
        </w:rPr>
        <w:t xml:space="preserve"> связанных с выполнением работ</w:t>
      </w:r>
      <w:r w:rsidRPr="00AC4754">
        <w:rPr>
          <w:rFonts w:ascii="Times New Roman" w:eastAsia="Times New Roman" w:hAnsi="Times New Roman" w:cs="Times New Roman"/>
          <w:sz w:val="24"/>
          <w:szCs w:val="24"/>
        </w:rPr>
        <w:t xml:space="preserve"> </w:t>
      </w:r>
      <w:r w:rsidR="00AC4754" w:rsidRPr="00AC4754">
        <w:rPr>
          <w:rFonts w:ascii="Times New Roman" w:eastAsia="Times New Roman" w:hAnsi="Times New Roman" w:cs="Times New Roman"/>
          <w:sz w:val="24"/>
          <w:szCs w:val="24"/>
        </w:rPr>
        <w:t>по     содержанию   мест захоронений    на территории      сельских  населенных     пунктов Соль-Илецкого городского округа</w:t>
      </w:r>
      <w:proofErr w:type="gramEnd"/>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AC4754"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AC4754">
        <w:rPr>
          <w:rFonts w:ascii="Times New Roman" w:eastAsia="Times New Roman" w:hAnsi="Times New Roman" w:cs="Times New Roman"/>
          <w:sz w:val="24"/>
          <w:szCs w:val="24"/>
        </w:rPr>
        <w:t>ЗАЯВЛЕНИЕ</w:t>
      </w:r>
    </w:p>
    <w:p w:rsidR="00AC4754" w:rsidRPr="00AC4754" w:rsidRDefault="00071D64" w:rsidP="00AC4754">
      <w:pPr>
        <w:shd w:val="clear" w:color="auto" w:fill="FFFFFF" w:themeFill="background1"/>
        <w:spacing w:after="0" w:line="240" w:lineRule="auto"/>
        <w:jc w:val="center"/>
        <w:rPr>
          <w:rFonts w:ascii="Times New Roman" w:eastAsia="Times New Roman" w:hAnsi="Times New Roman" w:cs="Times New Roman"/>
          <w:sz w:val="24"/>
          <w:szCs w:val="24"/>
        </w:rPr>
      </w:pPr>
      <w:r w:rsidRPr="00AC4754">
        <w:rPr>
          <w:rFonts w:ascii="Times New Roman" w:eastAsia="Times New Roman" w:hAnsi="Times New Roman" w:cs="Times New Roman"/>
          <w:sz w:val="24"/>
          <w:szCs w:val="24"/>
        </w:rPr>
        <w:t>на</w:t>
      </w:r>
      <w:r w:rsidR="00167D6E" w:rsidRPr="00AC4754">
        <w:rPr>
          <w:rFonts w:ascii="Times New Roman" w:eastAsia="Times New Roman" w:hAnsi="Times New Roman" w:cs="Times New Roman"/>
          <w:sz w:val="24"/>
          <w:szCs w:val="24"/>
        </w:rPr>
        <w:t xml:space="preserve"> участи</w:t>
      </w:r>
      <w:r w:rsidRPr="00AC4754">
        <w:rPr>
          <w:rFonts w:ascii="Times New Roman" w:eastAsia="Times New Roman" w:hAnsi="Times New Roman" w:cs="Times New Roman"/>
          <w:sz w:val="24"/>
          <w:szCs w:val="24"/>
        </w:rPr>
        <w:t>е</w:t>
      </w:r>
      <w:r w:rsidR="00167D6E" w:rsidRPr="00AC4754">
        <w:rPr>
          <w:rFonts w:ascii="Times New Roman" w:eastAsia="Times New Roman" w:hAnsi="Times New Roman" w:cs="Times New Roman"/>
          <w:sz w:val="24"/>
          <w:szCs w:val="24"/>
        </w:rPr>
        <w:t xml:space="preserve"> в </w:t>
      </w:r>
      <w:r w:rsidR="000A6B2D" w:rsidRPr="00AC4754">
        <w:rPr>
          <w:rFonts w:ascii="Times New Roman" w:eastAsia="Times New Roman" w:hAnsi="Times New Roman" w:cs="Times New Roman"/>
          <w:sz w:val="24"/>
          <w:szCs w:val="24"/>
        </w:rPr>
        <w:t>конкурсе</w:t>
      </w:r>
      <w:r w:rsidR="00167D6E" w:rsidRPr="00AC4754">
        <w:rPr>
          <w:rFonts w:ascii="Times New Roman" w:eastAsia="Times New Roman" w:hAnsi="Times New Roman" w:cs="Times New Roman"/>
          <w:sz w:val="24"/>
          <w:szCs w:val="24"/>
        </w:rPr>
        <w:t xml:space="preserve"> для предоставления </w:t>
      </w:r>
      <w:r w:rsidR="00AC4754" w:rsidRPr="00AC4754">
        <w:rPr>
          <w:rFonts w:ascii="Times New Roman" w:eastAsia="Times New Roman" w:hAnsi="Times New Roman" w:cs="Times New Roman"/>
          <w:sz w:val="24"/>
          <w:szCs w:val="24"/>
        </w:rPr>
        <w:t xml:space="preserve">из бюджета муниципального образования </w:t>
      </w:r>
      <w:r w:rsidR="004F5131" w:rsidRPr="00AC4754">
        <w:rPr>
          <w:rFonts w:ascii="Times New Roman" w:eastAsia="Times New Roman" w:hAnsi="Times New Roman" w:cs="Times New Roman"/>
          <w:sz w:val="24"/>
          <w:szCs w:val="24"/>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AC4754" w:rsidRPr="00AC4754">
        <w:rPr>
          <w:rFonts w:ascii="Times New Roman" w:eastAsia="Times New Roman" w:hAnsi="Times New Roman" w:cs="Times New Roman"/>
          <w:sz w:val="24"/>
          <w:szCs w:val="24"/>
        </w:rPr>
        <w:t>по     содержанию   мест з</w:t>
      </w:r>
      <w:r w:rsidR="002D3702">
        <w:rPr>
          <w:rFonts w:ascii="Times New Roman" w:eastAsia="Times New Roman" w:hAnsi="Times New Roman" w:cs="Times New Roman"/>
          <w:sz w:val="24"/>
          <w:szCs w:val="24"/>
        </w:rPr>
        <w:t xml:space="preserve">ахоронений   на территории   сельских  населенных   </w:t>
      </w:r>
      <w:r w:rsidR="00AC4754" w:rsidRPr="00AC4754">
        <w:rPr>
          <w:rFonts w:ascii="Times New Roman" w:eastAsia="Times New Roman" w:hAnsi="Times New Roman" w:cs="Times New Roman"/>
          <w:sz w:val="24"/>
          <w:szCs w:val="24"/>
        </w:rPr>
        <w:t>пунктов Соль-Илецкого городского округа</w:t>
      </w:r>
      <w:r w:rsidR="004F5131" w:rsidRPr="00AC4754">
        <w:rPr>
          <w:rFonts w:ascii="Times New Roman" w:eastAsia="Times New Roman" w:hAnsi="Times New Roman" w:cs="Times New Roman"/>
          <w:sz w:val="24"/>
          <w:szCs w:val="24"/>
        </w:rPr>
        <w:t xml:space="preserve"> </w:t>
      </w:r>
    </w:p>
    <w:p w:rsidR="00AC4754" w:rsidRDefault="00AC4754" w:rsidP="00AC4754">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AC4754">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20__ г.</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AC4754">
        <w:rPr>
          <w:rFonts w:ascii="Times New Roman" w:eastAsia="Times New Roman" w:hAnsi="Times New Roman" w:cs="Times New Roman"/>
          <w:sz w:val="24"/>
          <w:szCs w:val="24"/>
        </w:rPr>
        <w:t xml:space="preserve">из бюджета муниципального образования </w:t>
      </w:r>
      <w:r w:rsidR="004F5131" w:rsidRPr="004F5131">
        <w:rPr>
          <w:rFonts w:ascii="Times New Roman" w:eastAsia="Times New Roman" w:hAnsi="Times New Roman" w:cs="Times New Roman"/>
          <w:sz w:val="24"/>
          <w:szCs w:val="24"/>
        </w:rPr>
        <w:t xml:space="preserve"> Соль-Илецкий городской округ,  субсидий юридическим лицам (за исключением субсидий </w:t>
      </w:r>
      <w:r w:rsidR="002D3702">
        <w:rPr>
          <w:rFonts w:ascii="Times New Roman" w:eastAsia="Times New Roman" w:hAnsi="Times New Roman" w:cs="Times New Roman"/>
          <w:sz w:val="24"/>
          <w:szCs w:val="24"/>
        </w:rPr>
        <w:t xml:space="preserve">государственным (муниципальным) </w:t>
      </w:r>
      <w:r w:rsidR="004F5131" w:rsidRPr="004F5131">
        <w:rPr>
          <w:rFonts w:ascii="Times New Roman" w:eastAsia="Times New Roman" w:hAnsi="Times New Roman" w:cs="Times New Roman"/>
          <w:sz w:val="24"/>
          <w:szCs w:val="24"/>
        </w:rPr>
        <w:t xml:space="preserve">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2D3702">
        <w:rPr>
          <w:rFonts w:ascii="Times New Roman" w:eastAsia="Times New Roman" w:hAnsi="Times New Roman" w:cs="Times New Roman"/>
          <w:sz w:val="24"/>
          <w:szCs w:val="24"/>
        </w:rPr>
        <w:t xml:space="preserve">по содержанию </w:t>
      </w:r>
      <w:r w:rsidR="00AC4754" w:rsidRPr="00AC4754">
        <w:rPr>
          <w:rFonts w:ascii="Times New Roman" w:eastAsia="Times New Roman" w:hAnsi="Times New Roman" w:cs="Times New Roman"/>
          <w:sz w:val="24"/>
          <w:szCs w:val="24"/>
        </w:rPr>
        <w:t>мест захоронений  на территории      сельских  населенных     пунктов Соль-Илецкого городского округа</w:t>
      </w:r>
      <w:r w:rsidRPr="00AC4754">
        <w:rPr>
          <w:rFonts w:ascii="Times New Roman" w:eastAsia="Times New Roman" w:hAnsi="Times New Roman" w:cs="Times New Roman"/>
          <w:sz w:val="24"/>
          <w:szCs w:val="24"/>
        </w:rPr>
        <w:t>:</w:t>
      </w: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_____________________________________________</w:t>
      </w:r>
      <w:r w:rsidR="00D06A05">
        <w:rPr>
          <w:rFonts w:ascii="Times New Roman" w:eastAsia="Times New Roman" w:hAnsi="Times New Roman" w:cs="Times New Roman"/>
          <w:sz w:val="24"/>
          <w:szCs w:val="24"/>
        </w:rPr>
        <w:t>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(полное наименование </w:t>
      </w:r>
      <w:r w:rsidR="005B7D14">
        <w:rPr>
          <w:rFonts w:ascii="Times New Roman" w:eastAsia="Times New Roman" w:hAnsi="Times New Roman" w:cs="Times New Roman"/>
          <w:sz w:val="24"/>
          <w:szCs w:val="24"/>
        </w:rPr>
        <w:t>заявителя (</w:t>
      </w:r>
      <w:proofErr w:type="spellStart"/>
      <w:r w:rsidR="005B7D14">
        <w:rPr>
          <w:rFonts w:ascii="Times New Roman" w:eastAsia="Times New Roman" w:hAnsi="Times New Roman" w:cs="Times New Roman"/>
          <w:sz w:val="24"/>
          <w:szCs w:val="24"/>
        </w:rPr>
        <w:t>юр</w:t>
      </w:r>
      <w:proofErr w:type="gramStart"/>
      <w:r w:rsidR="005B7D14">
        <w:rPr>
          <w:rFonts w:ascii="Times New Roman" w:eastAsia="Times New Roman" w:hAnsi="Times New Roman" w:cs="Times New Roman"/>
          <w:sz w:val="24"/>
          <w:szCs w:val="24"/>
        </w:rPr>
        <w:t>.л</w:t>
      </w:r>
      <w:proofErr w:type="gramEnd"/>
      <w:r w:rsidR="005B7D14">
        <w:rPr>
          <w:rFonts w:ascii="Times New Roman" w:eastAsia="Times New Roman" w:hAnsi="Times New Roman" w:cs="Times New Roman"/>
          <w:sz w:val="24"/>
          <w:szCs w:val="24"/>
        </w:rPr>
        <w:t>ица</w:t>
      </w:r>
      <w:proofErr w:type="spellEnd"/>
      <w:r w:rsidR="005B7D14">
        <w:rPr>
          <w:rFonts w:ascii="Times New Roman" w:eastAsia="Times New Roman" w:hAnsi="Times New Roman" w:cs="Times New Roman"/>
          <w:sz w:val="24"/>
          <w:szCs w:val="24"/>
        </w:rPr>
        <w:t xml:space="preserve">, ИП, </w:t>
      </w:r>
      <w:proofErr w:type="spellStart"/>
      <w:r w:rsidR="005B7D14">
        <w:rPr>
          <w:rFonts w:ascii="Times New Roman" w:eastAsia="Times New Roman" w:hAnsi="Times New Roman" w:cs="Times New Roman"/>
          <w:sz w:val="24"/>
          <w:szCs w:val="24"/>
        </w:rPr>
        <w:t>физ.лица</w:t>
      </w:r>
      <w:proofErr w:type="spellEnd"/>
      <w:r w:rsidR="005B7D14">
        <w:rPr>
          <w:rFonts w:ascii="Times New Roman" w:eastAsia="Times New Roman" w:hAnsi="Times New Roman" w:cs="Times New Roman"/>
          <w:sz w:val="24"/>
          <w:szCs w:val="24"/>
        </w:rPr>
        <w:t>)</w:t>
      </w:r>
      <w:r w:rsidRPr="00167D6E">
        <w:rPr>
          <w:rFonts w:ascii="Times New Roman" w:eastAsia="Times New Roman" w:hAnsi="Times New Roman" w:cs="Times New Roman"/>
          <w:sz w:val="24"/>
          <w:szCs w:val="24"/>
        </w:rPr>
        <w:t>)</w:t>
      </w:r>
    </w:p>
    <w:p w:rsidR="00AC4754" w:rsidRPr="00167D6E" w:rsidRDefault="00AC4754"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proofErr w:type="gramStart"/>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D06A05" w:rsidRPr="00D06A05">
        <w:rPr>
          <w:rFonts w:ascii="Times New Roman" w:eastAsia="Times New Roman" w:hAnsi="Times New Roman" w:cs="Times New Roman"/>
          <w:sz w:val="24"/>
          <w:szCs w:val="24"/>
        </w:rPr>
        <w:t xml:space="preserve"> затрат связанных с выполнением работ </w:t>
      </w:r>
      <w:r w:rsidR="002D3702">
        <w:rPr>
          <w:rFonts w:ascii="Times New Roman" w:eastAsia="Times New Roman" w:hAnsi="Times New Roman" w:cs="Times New Roman"/>
          <w:sz w:val="24"/>
          <w:szCs w:val="24"/>
        </w:rPr>
        <w:t xml:space="preserve">по содержанию </w:t>
      </w:r>
      <w:r w:rsidR="002D3702" w:rsidRPr="00AC4754">
        <w:rPr>
          <w:rFonts w:ascii="Times New Roman" w:eastAsia="Times New Roman" w:hAnsi="Times New Roman" w:cs="Times New Roman"/>
          <w:sz w:val="24"/>
          <w:szCs w:val="24"/>
        </w:rPr>
        <w:t>мест захоронений  на территории      сельских  населенных     пунктов Соль-Илецкого городского округа</w:t>
      </w:r>
      <w:r w:rsidRPr="00167D6E">
        <w:rPr>
          <w:rFonts w:ascii="Times New Roman" w:eastAsia="Times New Roman" w:hAnsi="Times New Roman" w:cs="Times New Roman"/>
          <w:sz w:val="24"/>
          <w:szCs w:val="24"/>
        </w:rPr>
        <w:t xml:space="preserve"> на  условиях,  изложенных  в Порядке      предоставления из бюджета </w:t>
      </w:r>
      <w:r w:rsidR="00AC4754">
        <w:rPr>
          <w:rFonts w:ascii="Times New Roman" w:eastAsia="Times New Roman" w:hAnsi="Times New Roman" w:cs="Times New Roman"/>
          <w:sz w:val="24"/>
          <w:szCs w:val="24"/>
        </w:rPr>
        <w:t>мун</w:t>
      </w:r>
      <w:r w:rsidR="00B84DCD">
        <w:rPr>
          <w:rFonts w:ascii="Times New Roman" w:eastAsia="Times New Roman" w:hAnsi="Times New Roman" w:cs="Times New Roman"/>
          <w:sz w:val="24"/>
          <w:szCs w:val="24"/>
        </w:rPr>
        <w:t>и</w:t>
      </w:r>
      <w:r w:rsidR="00AC4754">
        <w:rPr>
          <w:rFonts w:ascii="Times New Roman" w:eastAsia="Times New Roman" w:hAnsi="Times New Roman" w:cs="Times New Roman"/>
          <w:sz w:val="24"/>
          <w:szCs w:val="24"/>
        </w:rPr>
        <w:t xml:space="preserve">ципального образования </w:t>
      </w:r>
      <w:r w:rsidR="004F5131">
        <w:rPr>
          <w:rFonts w:ascii="Times New Roman" w:eastAsia="Times New Roman" w:hAnsi="Times New Roman" w:cs="Times New Roman"/>
          <w:sz w:val="24"/>
          <w:szCs w:val="24"/>
        </w:rPr>
        <w:t xml:space="preserve"> Соль-Илецкий городской округ</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w:t>
      </w:r>
      <w:proofErr w:type="gramEnd"/>
      <w:r w:rsidRPr="00167D6E">
        <w:rPr>
          <w:rFonts w:ascii="Times New Roman" w:eastAsia="Times New Roman" w:hAnsi="Times New Roman" w:cs="Times New Roman"/>
          <w:sz w:val="24"/>
          <w:szCs w:val="24"/>
        </w:rPr>
        <w:t xml:space="preserve"> </w:t>
      </w:r>
      <w:r w:rsidR="00D06A05" w:rsidRPr="00D06A05">
        <w:rPr>
          <w:rFonts w:ascii="Times New Roman" w:eastAsia="Times New Roman" w:hAnsi="Times New Roman" w:cs="Times New Roman"/>
          <w:sz w:val="24"/>
          <w:szCs w:val="24"/>
        </w:rPr>
        <w:t xml:space="preserve">возмещения затрат связанных с выполнением работ </w:t>
      </w:r>
      <w:r w:rsidR="002D3702">
        <w:rPr>
          <w:rFonts w:ascii="Times New Roman" w:eastAsia="Times New Roman" w:hAnsi="Times New Roman" w:cs="Times New Roman"/>
          <w:sz w:val="24"/>
          <w:szCs w:val="24"/>
        </w:rPr>
        <w:t xml:space="preserve">по   </w:t>
      </w:r>
      <w:r w:rsidR="00B84DCD" w:rsidRPr="00B84DCD">
        <w:rPr>
          <w:rFonts w:ascii="Times New Roman" w:eastAsia="Times New Roman" w:hAnsi="Times New Roman" w:cs="Times New Roman"/>
          <w:sz w:val="24"/>
          <w:szCs w:val="24"/>
        </w:rPr>
        <w:t xml:space="preserve"> содержанию   мест захоронений   </w:t>
      </w:r>
      <w:r w:rsidR="00B84DCD">
        <w:rPr>
          <w:rFonts w:ascii="Times New Roman" w:eastAsia="Times New Roman" w:hAnsi="Times New Roman" w:cs="Times New Roman"/>
          <w:sz w:val="24"/>
          <w:szCs w:val="24"/>
        </w:rPr>
        <w:t>на</w:t>
      </w:r>
      <w:r w:rsidR="00B84DCD" w:rsidRPr="00B84DCD">
        <w:rPr>
          <w:rFonts w:ascii="Times New Roman" w:eastAsia="Times New Roman" w:hAnsi="Times New Roman" w:cs="Times New Roman"/>
          <w:sz w:val="24"/>
          <w:szCs w:val="24"/>
        </w:rPr>
        <w:t xml:space="preserve"> территории      сельских  населенных     пунктов Соль-Илецкого городского округа</w:t>
      </w:r>
      <w:r w:rsidR="00B84DCD" w:rsidRPr="002F6408">
        <w:rPr>
          <w:rFonts w:ascii="Times New Roman" w:eastAsia="Times New Roman" w:hAnsi="Times New Roman" w:cs="Times New Roman"/>
          <w:sz w:val="28"/>
          <w:szCs w:val="28"/>
        </w:rPr>
        <w:t xml:space="preserve"> </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w:t>
      </w:r>
      <w:proofErr w:type="gramStart"/>
      <w:r w:rsidR="00D06A05">
        <w:rPr>
          <w:rFonts w:ascii="Times New Roman" w:eastAsia="Times New Roman" w:hAnsi="Times New Roman" w:cs="Times New Roman"/>
          <w:sz w:val="24"/>
          <w:szCs w:val="24"/>
        </w:rPr>
        <w:t>м(</w:t>
      </w:r>
      <w:proofErr w:type="gramEnd"/>
      <w:r w:rsidR="00D06A05">
        <w:rPr>
          <w:rFonts w:ascii="Times New Roman" w:eastAsia="Times New Roman" w:hAnsi="Times New Roman" w:cs="Times New Roman"/>
          <w:sz w:val="24"/>
          <w:szCs w:val="24"/>
        </w:rPr>
        <w:t>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w:t>
      </w:r>
      <w:proofErr w:type="spellStart"/>
      <w:r w:rsidRPr="00D06A05">
        <w:rPr>
          <w:rFonts w:ascii="Times New Roman" w:eastAsia="Times New Roman" w:hAnsi="Times New Roman" w:cs="Times New Roman"/>
          <w:sz w:val="24"/>
          <w:szCs w:val="24"/>
        </w:rPr>
        <w:t>юр</w:t>
      </w:r>
      <w:proofErr w:type="gramStart"/>
      <w:r w:rsidRPr="00D06A05">
        <w:rPr>
          <w:rFonts w:ascii="Times New Roman" w:eastAsia="Times New Roman" w:hAnsi="Times New Roman" w:cs="Times New Roman"/>
          <w:sz w:val="24"/>
          <w:szCs w:val="24"/>
        </w:rPr>
        <w:t>.л</w:t>
      </w:r>
      <w:proofErr w:type="gramEnd"/>
      <w:r w:rsidRPr="00D06A05">
        <w:rPr>
          <w:rFonts w:ascii="Times New Roman" w:eastAsia="Times New Roman" w:hAnsi="Times New Roman" w:cs="Times New Roman"/>
          <w:sz w:val="24"/>
          <w:szCs w:val="24"/>
        </w:rPr>
        <w:t>ица</w:t>
      </w:r>
      <w:proofErr w:type="spellEnd"/>
      <w:r w:rsidRPr="00D06A05">
        <w:rPr>
          <w:rFonts w:ascii="Times New Roman" w:eastAsia="Times New Roman" w:hAnsi="Times New Roman" w:cs="Times New Roman"/>
          <w:sz w:val="24"/>
          <w:szCs w:val="24"/>
        </w:rPr>
        <w:t xml:space="preserve">, ИП, </w:t>
      </w:r>
      <w:proofErr w:type="spellStart"/>
      <w:r w:rsidRPr="00D06A05">
        <w:rPr>
          <w:rFonts w:ascii="Times New Roman" w:eastAsia="Times New Roman" w:hAnsi="Times New Roman" w:cs="Times New Roman"/>
          <w:sz w:val="24"/>
          <w:szCs w:val="24"/>
        </w:rPr>
        <w:t>физ.лица</w:t>
      </w:r>
      <w:proofErr w:type="spellEnd"/>
      <w:r w:rsidRPr="00D06A05">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w:t>
      </w:r>
      <w:r w:rsidR="00071D64">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 xml:space="preserve">ет средств бюджета муниципального образования Соль-Илецкий городской округ» утвержденным </w:t>
      </w:r>
      <w:r w:rsidR="00071D64" w:rsidRPr="00071D64">
        <w:rPr>
          <w:rFonts w:ascii="Times New Roman" w:eastAsia="Times New Roman" w:hAnsi="Times New Roman" w:cs="Times New Roman"/>
          <w:sz w:val="24"/>
          <w:szCs w:val="24"/>
        </w:rPr>
        <w:lastRenderedPageBreak/>
        <w:t>постановлением администрации муниципального образования Соль-Илецкий городской округ №31-п от 22.01.2016 г.</w:t>
      </w:r>
      <w:r w:rsidRPr="00167D6E">
        <w:rPr>
          <w:rFonts w:ascii="Times New Roman" w:eastAsia="Times New Roman" w:hAnsi="Times New Roman" w:cs="Times New Roman"/>
          <w:sz w:val="24"/>
          <w:szCs w:val="24"/>
        </w:rPr>
        <w:t xml:space="preserve">:  </w:t>
      </w:r>
      <w:proofErr w:type="gramEnd"/>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w:t>
      </w:r>
      <w:proofErr w:type="spellStart"/>
      <w:r w:rsidRPr="00D06A05">
        <w:rPr>
          <w:rFonts w:ascii="Times New Roman" w:eastAsia="Times New Roman" w:hAnsi="Times New Roman" w:cs="Times New Roman"/>
          <w:sz w:val="24"/>
          <w:szCs w:val="24"/>
        </w:rPr>
        <w:t>юр</w:t>
      </w:r>
      <w:proofErr w:type="gramStart"/>
      <w:r w:rsidRPr="00D06A05">
        <w:rPr>
          <w:rFonts w:ascii="Times New Roman" w:eastAsia="Times New Roman" w:hAnsi="Times New Roman" w:cs="Times New Roman"/>
          <w:sz w:val="24"/>
          <w:szCs w:val="24"/>
        </w:rPr>
        <w:t>.л</w:t>
      </w:r>
      <w:proofErr w:type="gramEnd"/>
      <w:r w:rsidRPr="00D06A05">
        <w:rPr>
          <w:rFonts w:ascii="Times New Roman" w:eastAsia="Times New Roman" w:hAnsi="Times New Roman" w:cs="Times New Roman"/>
          <w:sz w:val="24"/>
          <w:szCs w:val="24"/>
        </w:rPr>
        <w:t>ица</w:t>
      </w:r>
      <w:proofErr w:type="spellEnd"/>
      <w:r w:rsidRPr="00D06A05">
        <w:rPr>
          <w:rFonts w:ascii="Times New Roman" w:eastAsia="Times New Roman" w:hAnsi="Times New Roman" w:cs="Times New Roman"/>
          <w:sz w:val="24"/>
          <w:szCs w:val="24"/>
        </w:rPr>
        <w:t xml:space="preserve">, ИП, </w:t>
      </w:r>
      <w:proofErr w:type="spellStart"/>
      <w:r w:rsidRPr="00D06A05">
        <w:rPr>
          <w:rFonts w:ascii="Times New Roman" w:eastAsia="Times New Roman" w:hAnsi="Times New Roman" w:cs="Times New Roman"/>
          <w:sz w:val="24"/>
          <w:szCs w:val="24"/>
        </w:rPr>
        <w:t>физ.лица</w:t>
      </w:r>
      <w:proofErr w:type="spellEnd"/>
      <w:r w:rsidRPr="00D06A05">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proofErr w:type="gramStart"/>
      <w:r w:rsidRPr="00167D6E">
        <w:rPr>
          <w:rFonts w:ascii="Times New Roman" w:eastAsia="Times New Roman" w:hAnsi="Times New Roman" w:cs="Times New Roman"/>
          <w:sz w:val="20"/>
          <w:szCs w:val="20"/>
        </w:rPr>
        <w:t> ;</w:t>
      </w:r>
      <w:proofErr w:type="gramEnd"/>
      <w:r w:rsidRPr="00167D6E">
        <w:rPr>
          <w:rFonts w:ascii="Times New Roman" w:eastAsia="Times New Roman" w:hAnsi="Times New Roman" w:cs="Times New Roman"/>
          <w:sz w:val="20"/>
          <w:szCs w:val="20"/>
        </w:rPr>
        <w:t xml:space="preserve"> 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6447C9" w:rsidRDefault="00C14508" w:rsidP="008007C0">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w:t>
      </w:r>
      <w:r w:rsidR="006447C9">
        <w:rPr>
          <w:rFonts w:ascii="Times New Roman" w:eastAsia="Times New Roman" w:hAnsi="Times New Roman" w:cs="Times New Roman"/>
          <w:sz w:val="20"/>
          <w:szCs w:val="20"/>
        </w:rPr>
        <w:t>____________________</w:t>
      </w:r>
      <w:r w:rsidR="00167D6E" w:rsidRPr="00167D6E">
        <w:rPr>
          <w:rFonts w:ascii="Times New Roman" w:eastAsia="Times New Roman" w:hAnsi="Times New Roman" w:cs="Times New Roman"/>
          <w:sz w:val="20"/>
          <w:szCs w:val="20"/>
        </w:rPr>
        <w:t>  /</w:t>
      </w:r>
      <w:r w:rsidR="006447C9">
        <w:rPr>
          <w:rFonts w:ascii="Times New Roman" w:eastAsia="Times New Roman" w:hAnsi="Times New Roman" w:cs="Times New Roman"/>
          <w:sz w:val="20"/>
          <w:szCs w:val="20"/>
        </w:rPr>
        <w:t xml:space="preserve"> _______________             </w:t>
      </w:r>
    </w:p>
    <w:p w:rsidR="00167D6E" w:rsidRPr="00167D6E" w:rsidRDefault="006447C9" w:rsidP="006447C9">
      <w:pPr>
        <w:shd w:val="clear" w:color="auto" w:fill="FFFFFF" w:themeFill="background1"/>
        <w:tabs>
          <w:tab w:val="left" w:pos="423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7D6E" w:rsidRPr="00167D6E">
        <w:rPr>
          <w:rFonts w:ascii="Times New Roman" w:eastAsia="Times New Roman" w:hAnsi="Times New Roman" w:cs="Times New Roman"/>
          <w:sz w:val="20"/>
          <w:szCs w:val="20"/>
        </w:rPr>
        <w:t xml:space="preserve">     МП              (подпись)</w:t>
      </w:r>
      <w:r>
        <w:rPr>
          <w:rFonts w:ascii="Times New Roman" w:eastAsia="Times New Roman" w:hAnsi="Times New Roman" w:cs="Times New Roman"/>
          <w:sz w:val="20"/>
          <w:szCs w:val="20"/>
        </w:rPr>
        <w:tab/>
        <w:t>(Ф.</w:t>
      </w:r>
      <w:r w:rsidRPr="00167D6E">
        <w:rPr>
          <w:rFonts w:ascii="Times New Roman" w:eastAsia="Times New Roman" w:hAnsi="Times New Roman" w:cs="Times New Roman"/>
          <w:sz w:val="20"/>
          <w:szCs w:val="20"/>
        </w:rPr>
        <w:t>И.О</w:t>
      </w:r>
      <w:r>
        <w:rPr>
          <w:rFonts w:ascii="Times New Roman" w:eastAsia="Times New Roman" w:hAnsi="Times New Roman" w:cs="Times New Roman"/>
          <w:sz w:val="20"/>
          <w:szCs w:val="20"/>
        </w:rPr>
        <w:t>)</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630F7E" w:rsidRDefault="00630F7E"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167D6E" w:rsidRPr="00B84DCD" w:rsidRDefault="00167D6E" w:rsidP="008007C0">
      <w:pPr>
        <w:pStyle w:val="a4"/>
        <w:shd w:val="clear" w:color="auto" w:fill="FFFFFF" w:themeFill="background1"/>
        <w:jc w:val="right"/>
      </w:pPr>
      <w:r w:rsidRPr="00B84DCD">
        <w:t xml:space="preserve">Приложение № </w:t>
      </w:r>
      <w:r w:rsidR="00971CEA" w:rsidRPr="00B84DCD">
        <w:t>2</w:t>
      </w:r>
    </w:p>
    <w:p w:rsidR="00167D6E" w:rsidRPr="00B84DCD" w:rsidRDefault="00167D6E" w:rsidP="008007C0">
      <w:pPr>
        <w:pStyle w:val="a4"/>
        <w:shd w:val="clear" w:color="auto" w:fill="FFFFFF" w:themeFill="background1"/>
        <w:jc w:val="right"/>
      </w:pPr>
      <w:r w:rsidRPr="00B84DCD">
        <w:t xml:space="preserve">к Порядку   проведения </w:t>
      </w:r>
      <w:r w:rsidR="00BC7F76" w:rsidRPr="00B84DCD">
        <w:t>конкурса</w:t>
      </w:r>
      <w:r w:rsidRPr="00B84DCD">
        <w:t xml:space="preserve"> для   предоставления из бюджета </w:t>
      </w:r>
      <w:r w:rsidR="0034760E" w:rsidRPr="00B84DCD">
        <w:t>МО Соль-Илецкий городской округ</w:t>
      </w:r>
      <w:r w:rsidRPr="00B84DCD">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B84DCD">
        <w:t>связанных с выполнением работ</w:t>
      </w:r>
      <w:r w:rsidR="00B805EC" w:rsidRPr="00B84DCD">
        <w:t xml:space="preserve"> </w:t>
      </w:r>
      <w:r w:rsidR="00B84DCD" w:rsidRPr="00B84DCD">
        <w:t>по     содержанию   мест захоронений    на территории      сельских  населенных     пунктов Соль-Илецкого городского округа</w:t>
      </w:r>
    </w:p>
    <w:p w:rsidR="00167D6E" w:rsidRPr="00360ACF" w:rsidRDefault="00167D6E" w:rsidP="008007C0">
      <w:pPr>
        <w:shd w:val="clear" w:color="auto" w:fill="FFFFFF" w:themeFill="background1"/>
        <w:spacing w:after="0" w:line="240" w:lineRule="auto"/>
        <w:jc w:val="right"/>
        <w:rPr>
          <w:rFonts w:ascii="Times New Roman" w:eastAsia="Times New Roman" w:hAnsi="Times New Roman" w:cs="Times New Roman"/>
          <w:b/>
          <w:sz w:val="20"/>
          <w:szCs w:val="20"/>
        </w:rPr>
      </w:pPr>
      <w:r w:rsidRPr="00360ACF">
        <w:rPr>
          <w:rFonts w:ascii="Times New Roman" w:hAnsi="Times New Roman" w:cs="Times New Roman"/>
          <w:b/>
          <w:sz w:val="20"/>
          <w:szCs w:val="20"/>
        </w:rPr>
        <w:t xml:space="preserve">       </w:t>
      </w:r>
    </w:p>
    <w:p w:rsidR="00167D6E" w:rsidRPr="00B84DCD"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B84DCD">
        <w:rPr>
          <w:rFonts w:ascii="Times New Roman" w:eastAsia="Times New Roman" w:hAnsi="Times New Roman" w:cs="Times New Roman"/>
          <w:sz w:val="24"/>
          <w:szCs w:val="24"/>
        </w:rPr>
        <w:t>КРИТЕРИИ ОЦЕНКИ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28"/>
        <w:gridCol w:w="3722"/>
        <w:gridCol w:w="1903"/>
      </w:tblGrid>
      <w:tr w:rsidR="00192836" w:rsidRPr="00192836" w:rsidTr="00F77EA7">
        <w:trPr>
          <w:trHeight w:val="624"/>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w:t>
            </w:r>
            <w:proofErr w:type="gramStart"/>
            <w:r w:rsidRPr="00192836">
              <w:rPr>
                <w:rFonts w:ascii="Times New Roman" w:eastAsia="Times New Roman" w:hAnsi="Times New Roman" w:cs="Times New Roman"/>
                <w:sz w:val="20"/>
                <w:szCs w:val="20"/>
              </w:rPr>
              <w:t>п</w:t>
            </w:r>
            <w:proofErr w:type="gramEnd"/>
            <w:r w:rsidRPr="00192836">
              <w:rPr>
                <w:rFonts w:ascii="Times New Roman" w:eastAsia="Times New Roman" w:hAnsi="Times New Roman" w:cs="Times New Roman"/>
                <w:sz w:val="20"/>
                <w:szCs w:val="20"/>
              </w:rPr>
              <w:t>/п</w:t>
            </w: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Критерий оценки</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Единица измерения критерия</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Оценка в баллах</w:t>
            </w:r>
          </w:p>
        </w:tc>
      </w:tr>
      <w:tr w:rsidR="00192836" w:rsidRPr="00192836" w:rsidTr="00F77EA7">
        <w:trPr>
          <w:trHeight w:val="610"/>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Период осуществления деятельности</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 баллов за каждый год осуществления деятельности</w:t>
            </w:r>
          </w:p>
        </w:tc>
      </w:tr>
      <w:tr w:rsidR="00192836" w:rsidRPr="00192836" w:rsidTr="00F77EA7">
        <w:trPr>
          <w:trHeight w:val="557"/>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2.</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опыта работы</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договор</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каждый договор</w:t>
            </w:r>
          </w:p>
        </w:tc>
      </w:tr>
      <w:tr w:rsidR="00192836" w:rsidRPr="00192836" w:rsidTr="00F77EA7">
        <w:trPr>
          <w:trHeight w:val="458"/>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техники и механизмов, в том числе:</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r>
      <w:tr w:rsidR="00192836" w:rsidRPr="00192836" w:rsidTr="00F77EA7">
        <w:trPr>
          <w:trHeight w:val="326"/>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3.1.</w:t>
            </w:r>
          </w:p>
        </w:tc>
        <w:tc>
          <w:tcPr>
            <w:tcW w:w="2928" w:type="dxa"/>
            <w:vAlign w:val="center"/>
          </w:tcPr>
          <w:p w:rsidR="00192836" w:rsidRPr="00192836" w:rsidRDefault="00192836" w:rsidP="00DB72FD">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Трактора </w:t>
            </w:r>
            <w:r w:rsidR="00DB72FD">
              <w:rPr>
                <w:rFonts w:ascii="Times New Roman" w:eastAsia="Times New Roman" w:hAnsi="Times New Roman" w:cs="Times New Roman"/>
                <w:sz w:val="20"/>
                <w:szCs w:val="20"/>
              </w:rPr>
              <w:t>с оборудованием</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339"/>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3.2.</w:t>
            </w:r>
          </w:p>
        </w:tc>
        <w:tc>
          <w:tcPr>
            <w:tcW w:w="2928" w:type="dxa"/>
            <w:vAlign w:val="center"/>
          </w:tcPr>
          <w:p w:rsidR="00192836" w:rsidRPr="00192836" w:rsidRDefault="00C02A55" w:rsidP="00DB72F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дорожная машина (</w:t>
            </w:r>
            <w:r w:rsidR="00192836" w:rsidRPr="00192836">
              <w:rPr>
                <w:rFonts w:ascii="Times New Roman" w:eastAsia="Times New Roman" w:hAnsi="Times New Roman" w:cs="Times New Roman"/>
                <w:sz w:val="20"/>
                <w:szCs w:val="20"/>
              </w:rPr>
              <w:t>КДМ</w:t>
            </w:r>
            <w:r>
              <w:rPr>
                <w:rFonts w:ascii="Times New Roman" w:eastAsia="Times New Roman" w:hAnsi="Times New Roman" w:cs="Times New Roman"/>
                <w:sz w:val="20"/>
                <w:szCs w:val="20"/>
              </w:rPr>
              <w:t>)</w:t>
            </w:r>
            <w:r w:rsidR="00192836" w:rsidRPr="00192836">
              <w:rPr>
                <w:rFonts w:ascii="Times New Roman" w:eastAsia="Times New Roman" w:hAnsi="Times New Roman" w:cs="Times New Roman"/>
                <w:sz w:val="20"/>
                <w:szCs w:val="20"/>
              </w:rPr>
              <w:t xml:space="preserve">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502"/>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3.4.</w:t>
            </w:r>
          </w:p>
        </w:tc>
        <w:tc>
          <w:tcPr>
            <w:tcW w:w="2928" w:type="dxa"/>
            <w:vAlign w:val="center"/>
          </w:tcPr>
          <w:p w:rsidR="00192836" w:rsidRPr="00192836" w:rsidRDefault="00192836" w:rsidP="00C02A55">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Погрузчики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502"/>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BC7F7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Наличие штатных квалифицированных инженерно-технических работников (ИТР), и рабочих по специальностям, соответствующих предмету </w:t>
            </w:r>
            <w:r w:rsidR="00BC7F76">
              <w:rPr>
                <w:rFonts w:ascii="Times New Roman" w:eastAsia="Times New Roman" w:hAnsi="Times New Roman" w:cs="Times New Roman"/>
                <w:sz w:val="20"/>
                <w:szCs w:val="20"/>
              </w:rPr>
              <w:t>конкурса</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ИТР 3 балла  за человека;</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рабочий 1 балл за человека</w:t>
            </w:r>
          </w:p>
        </w:tc>
      </w:tr>
      <w:tr w:rsidR="00192836" w:rsidRPr="00192836" w:rsidTr="00F77EA7">
        <w:trPr>
          <w:trHeight w:val="258"/>
        </w:trPr>
        <w:tc>
          <w:tcPr>
            <w:tcW w:w="851" w:type="dxa"/>
            <w:vAlign w:val="center"/>
          </w:tcPr>
          <w:p w:rsidR="00192836" w:rsidRPr="00192836" w:rsidRDefault="00202A2F"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92836" w:rsidRPr="00192836">
              <w:rPr>
                <w:rFonts w:ascii="Times New Roman" w:eastAsia="Times New Roman" w:hAnsi="Times New Roman" w:cs="Times New Roman"/>
                <w:sz w:val="20"/>
                <w:szCs w:val="20"/>
              </w:rPr>
              <w:t>.</w:t>
            </w:r>
          </w:p>
        </w:tc>
        <w:tc>
          <w:tcPr>
            <w:tcW w:w="2928" w:type="dxa"/>
            <w:vAlign w:val="center"/>
          </w:tcPr>
          <w:p w:rsidR="00192836" w:rsidRPr="00192836" w:rsidRDefault="00192836" w:rsidP="00614E61">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гаража для хранения техники, в том числе ремонтная база, в границах территории Соль-Илецк</w:t>
            </w:r>
            <w:r w:rsidR="00614E61">
              <w:rPr>
                <w:rFonts w:ascii="Times New Roman" w:eastAsia="Times New Roman" w:hAnsi="Times New Roman" w:cs="Times New Roman"/>
                <w:sz w:val="20"/>
                <w:szCs w:val="20"/>
              </w:rPr>
              <w:t>ого городского округа</w:t>
            </w:r>
          </w:p>
        </w:tc>
        <w:tc>
          <w:tcPr>
            <w:tcW w:w="3722" w:type="dxa"/>
            <w:vAlign w:val="center"/>
          </w:tcPr>
          <w:p w:rsidR="00192836" w:rsidRPr="00192836" w:rsidRDefault="00A149DB"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25  баллов;</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360ACF" w:rsidRDefault="00167D6E" w:rsidP="008007C0">
      <w:pPr>
        <w:shd w:val="clear" w:color="auto" w:fill="FFFFFF" w:themeFill="background1"/>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b/>
          <w:sz w:val="16"/>
          <w:szCs w:val="16"/>
        </w:rPr>
      </w:pPr>
    </w:p>
    <w:p w:rsidR="00167D6E" w:rsidRPr="008C1A32"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20"/>
          <w:szCs w:val="20"/>
        </w:rPr>
      </w:pPr>
      <w:r w:rsidRPr="008C1A32">
        <w:rPr>
          <w:rFonts w:ascii="Times New Roman" w:eastAsia="Times New Roman" w:hAnsi="Times New Roman" w:cs="Times New Roman"/>
          <w:b/>
          <w:sz w:val="20"/>
          <w:szCs w:val="20"/>
        </w:rPr>
        <w:t xml:space="preserve">    </w:t>
      </w:r>
    </w:p>
    <w:p w:rsidR="00167D6E" w:rsidRDefault="00167D6E" w:rsidP="008007C0">
      <w:pPr>
        <w:shd w:val="clear" w:color="auto" w:fill="FFFFFF" w:themeFill="background1"/>
        <w:spacing w:line="240" w:lineRule="auto"/>
        <w:rPr>
          <w:rFonts w:ascii="Times New Roman" w:eastAsia="Times New Roman" w:hAnsi="Times New Roman" w:cs="Times New Roman"/>
          <w:color w:val="3A3A3A"/>
          <w:sz w:val="32"/>
          <w:szCs w:val="32"/>
        </w:rPr>
      </w:pPr>
      <w:r w:rsidRPr="008C1A32">
        <w:rPr>
          <w:rFonts w:ascii="Times New Roman" w:eastAsia="Times New Roman" w:hAnsi="Times New Roman" w:cs="Times New Roman"/>
          <w:color w:val="3A3A3A"/>
          <w:sz w:val="20"/>
          <w:szCs w:val="20"/>
        </w:rPr>
        <w:t> </w:t>
      </w:r>
    </w:p>
    <w:tbl>
      <w:tblPr>
        <w:tblW w:w="9356" w:type="dxa"/>
        <w:tblCellMar>
          <w:left w:w="0" w:type="dxa"/>
          <w:right w:w="0" w:type="dxa"/>
        </w:tblCellMar>
        <w:tblLook w:val="04A0" w:firstRow="1" w:lastRow="0" w:firstColumn="1" w:lastColumn="0" w:noHBand="0" w:noVBand="1"/>
      </w:tblPr>
      <w:tblGrid>
        <w:gridCol w:w="9356"/>
      </w:tblGrid>
      <w:tr w:rsidR="00167D6E" w:rsidTr="00202A2F">
        <w:trPr>
          <w:trHeight w:val="709"/>
        </w:trPr>
        <w:tc>
          <w:tcPr>
            <w:tcW w:w="9356" w:type="dxa"/>
          </w:tcPr>
          <w:p w:rsidR="002D14FA" w:rsidRDefault="002D14FA" w:rsidP="002D14FA">
            <w:pPr>
              <w:shd w:val="clear" w:color="auto" w:fill="FFFFFF" w:themeFill="background1"/>
              <w:spacing w:after="0" w:line="240" w:lineRule="auto"/>
              <w:rPr>
                <w:rFonts w:ascii="Times New Roman" w:eastAsia="Times New Roman" w:hAnsi="Times New Roman" w:cs="Times New Roman"/>
                <w:sz w:val="32"/>
                <w:szCs w:val="32"/>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202A2F" w:rsidRDefault="00202A2F"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202A2F" w:rsidRDefault="00202A2F"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202A2F" w:rsidRDefault="00202A2F"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17631E" w:rsidRDefault="0017631E"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C14508" w:rsidRDefault="00C14508"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Pr="00202A2F" w:rsidRDefault="00167D6E" w:rsidP="002D14FA">
            <w:pPr>
              <w:shd w:val="clear" w:color="auto" w:fill="FFFFFF" w:themeFill="background1"/>
              <w:spacing w:after="0" w:line="240" w:lineRule="auto"/>
              <w:jc w:val="right"/>
              <w:rPr>
                <w:rFonts w:ascii="Times New Roman" w:eastAsia="Times New Roman" w:hAnsi="Times New Roman" w:cs="Times New Roman"/>
                <w:sz w:val="24"/>
                <w:szCs w:val="24"/>
              </w:rPr>
            </w:pPr>
            <w:r w:rsidRPr="00202A2F">
              <w:rPr>
                <w:rFonts w:ascii="Times New Roman" w:eastAsia="Times New Roman" w:hAnsi="Times New Roman" w:cs="Times New Roman"/>
                <w:sz w:val="24"/>
                <w:szCs w:val="24"/>
              </w:rPr>
              <w:t>Приложение</w:t>
            </w:r>
            <w:r w:rsidR="00971CEA" w:rsidRPr="00202A2F">
              <w:rPr>
                <w:rFonts w:ascii="Times New Roman" w:eastAsia="Times New Roman" w:hAnsi="Times New Roman" w:cs="Times New Roman"/>
                <w:sz w:val="24"/>
                <w:szCs w:val="24"/>
              </w:rPr>
              <w:t xml:space="preserve"> №</w:t>
            </w:r>
            <w:r w:rsidRPr="00202A2F">
              <w:rPr>
                <w:rFonts w:ascii="Times New Roman" w:eastAsia="Times New Roman" w:hAnsi="Times New Roman" w:cs="Times New Roman"/>
                <w:sz w:val="24"/>
                <w:szCs w:val="24"/>
              </w:rPr>
              <w:t xml:space="preserve"> </w:t>
            </w:r>
            <w:r w:rsidR="00971CEA" w:rsidRPr="00202A2F">
              <w:rPr>
                <w:rFonts w:ascii="Times New Roman" w:eastAsia="Times New Roman" w:hAnsi="Times New Roman" w:cs="Times New Roman"/>
                <w:sz w:val="24"/>
                <w:szCs w:val="24"/>
              </w:rPr>
              <w:t>3</w:t>
            </w:r>
          </w:p>
          <w:p w:rsidR="00167D6E" w:rsidRPr="002A4227" w:rsidRDefault="00167D6E" w:rsidP="00202A2F">
            <w:pPr>
              <w:shd w:val="clear" w:color="auto" w:fill="FFFFFF" w:themeFill="background1"/>
              <w:spacing w:after="0" w:line="240" w:lineRule="auto"/>
              <w:jc w:val="right"/>
              <w:rPr>
                <w:rFonts w:ascii="Times New Roman" w:eastAsia="Times New Roman" w:hAnsi="Times New Roman" w:cs="Times New Roman"/>
                <w:sz w:val="24"/>
                <w:szCs w:val="24"/>
              </w:rPr>
            </w:pPr>
            <w:r w:rsidRPr="00202A2F">
              <w:rPr>
                <w:rFonts w:ascii="Times New Roman" w:eastAsia="Times New Roman" w:hAnsi="Times New Roman" w:cs="Times New Roman"/>
                <w:sz w:val="24"/>
                <w:szCs w:val="24"/>
              </w:rPr>
              <w:t xml:space="preserve">к Порядку  проведения </w:t>
            </w:r>
            <w:r w:rsidR="00BC7F76" w:rsidRPr="00202A2F">
              <w:rPr>
                <w:rFonts w:ascii="Times New Roman" w:eastAsia="Times New Roman" w:hAnsi="Times New Roman" w:cs="Times New Roman"/>
                <w:sz w:val="24"/>
                <w:szCs w:val="24"/>
              </w:rPr>
              <w:t>конкурса</w:t>
            </w:r>
            <w:r w:rsidRPr="00202A2F">
              <w:rPr>
                <w:rFonts w:ascii="Times New Roman" w:eastAsia="Times New Roman" w:hAnsi="Times New Roman" w:cs="Times New Roman"/>
                <w:sz w:val="24"/>
                <w:szCs w:val="24"/>
              </w:rPr>
              <w:t xml:space="preserve"> для   предоставления из бюджета </w:t>
            </w:r>
            <w:r w:rsidR="00202A2F">
              <w:rPr>
                <w:rFonts w:ascii="Times New Roman" w:eastAsia="Times New Roman" w:hAnsi="Times New Roman" w:cs="Times New Roman"/>
                <w:sz w:val="24"/>
                <w:szCs w:val="24"/>
              </w:rPr>
              <w:t>муниципального образования</w:t>
            </w:r>
            <w:r w:rsidR="0034760E" w:rsidRPr="00202A2F">
              <w:rPr>
                <w:rFonts w:ascii="Times New Roman" w:eastAsia="Times New Roman" w:hAnsi="Times New Roman" w:cs="Times New Roman"/>
                <w:sz w:val="24"/>
                <w:szCs w:val="24"/>
              </w:rPr>
              <w:t xml:space="preserve"> Соль-Илецкий городской округ</w:t>
            </w:r>
            <w:r w:rsidRPr="00202A2F">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C14508" w:rsidRPr="00202A2F">
              <w:rPr>
                <w:rFonts w:ascii="Times New Roman" w:eastAsia="Times New Roman" w:hAnsi="Times New Roman" w:cs="Times New Roman"/>
                <w:sz w:val="24"/>
                <w:szCs w:val="24"/>
              </w:rPr>
              <w:t xml:space="preserve">связанных с выполнением </w:t>
            </w:r>
            <w:r w:rsidR="000C16A3" w:rsidRPr="00202A2F">
              <w:rPr>
                <w:rFonts w:ascii="Times New Roman" w:eastAsia="Times New Roman" w:hAnsi="Times New Roman" w:cs="Times New Roman"/>
                <w:sz w:val="24"/>
                <w:szCs w:val="24"/>
              </w:rPr>
              <w:t xml:space="preserve">работ </w:t>
            </w:r>
            <w:r w:rsidR="00202A2F" w:rsidRPr="00202A2F">
              <w:rPr>
                <w:rFonts w:ascii="Times New Roman" w:eastAsia="Times New Roman" w:hAnsi="Times New Roman" w:cs="Times New Roman"/>
                <w:sz w:val="24"/>
                <w:szCs w:val="24"/>
              </w:rPr>
              <w:t>по     содержанию   мест захоронений   на территории      сельских  населенных     пунктов Соль-Илецкого городского округа</w:t>
            </w: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928"/>
        <w:gridCol w:w="3722"/>
        <w:gridCol w:w="1903"/>
      </w:tblGrid>
      <w:tr w:rsidR="0017631E" w:rsidRPr="00192836" w:rsidTr="009B17F0">
        <w:trPr>
          <w:trHeight w:val="624"/>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w:t>
            </w:r>
            <w:proofErr w:type="gramStart"/>
            <w:r w:rsidRPr="00192836">
              <w:rPr>
                <w:rFonts w:ascii="Times New Roman" w:eastAsia="Times New Roman" w:hAnsi="Times New Roman" w:cs="Times New Roman"/>
                <w:sz w:val="20"/>
                <w:szCs w:val="20"/>
              </w:rPr>
              <w:t>п</w:t>
            </w:r>
            <w:proofErr w:type="gramEnd"/>
            <w:r w:rsidRPr="00192836">
              <w:rPr>
                <w:rFonts w:ascii="Times New Roman" w:eastAsia="Times New Roman" w:hAnsi="Times New Roman" w:cs="Times New Roman"/>
                <w:sz w:val="20"/>
                <w:szCs w:val="20"/>
              </w:rPr>
              <w:t>/п</w:t>
            </w: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Критерий оценки</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Единица измерения критерия</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Оценка в баллах</w:t>
            </w:r>
          </w:p>
        </w:tc>
      </w:tr>
      <w:tr w:rsidR="0017631E" w:rsidRPr="00192836" w:rsidTr="009B17F0">
        <w:trPr>
          <w:trHeight w:val="610"/>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w:t>
            </w: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Период осуществления деятельности</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 баллов за каждый год осуществления деятельности</w:t>
            </w:r>
          </w:p>
        </w:tc>
      </w:tr>
      <w:tr w:rsidR="0017631E" w:rsidRPr="00192836" w:rsidTr="009B17F0">
        <w:trPr>
          <w:trHeight w:val="557"/>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2.</w:t>
            </w: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опыта работы</w:t>
            </w: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договор</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каждый договор</w:t>
            </w:r>
          </w:p>
        </w:tc>
      </w:tr>
      <w:tr w:rsidR="0017631E" w:rsidRPr="00192836" w:rsidTr="009B17F0">
        <w:trPr>
          <w:trHeight w:val="458"/>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w:t>
            </w: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техники и механизмов, в том числе:</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17631E" w:rsidRPr="00192836" w:rsidTr="009B17F0">
        <w:trPr>
          <w:trHeight w:val="326"/>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3.1.</w:t>
            </w: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Трактора </w:t>
            </w:r>
            <w:r>
              <w:rPr>
                <w:rFonts w:ascii="Times New Roman" w:eastAsia="Times New Roman" w:hAnsi="Times New Roman" w:cs="Times New Roman"/>
                <w:sz w:val="20"/>
                <w:szCs w:val="20"/>
              </w:rPr>
              <w:t>с оборудованием</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7631E" w:rsidRPr="00192836" w:rsidTr="009B17F0">
        <w:trPr>
          <w:trHeight w:val="339"/>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3.2.</w:t>
            </w: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дорожная машина (</w:t>
            </w:r>
            <w:r w:rsidRPr="00192836">
              <w:rPr>
                <w:rFonts w:ascii="Times New Roman" w:eastAsia="Times New Roman" w:hAnsi="Times New Roman" w:cs="Times New Roman"/>
                <w:sz w:val="20"/>
                <w:szCs w:val="20"/>
              </w:rPr>
              <w:t>КДМ</w:t>
            </w:r>
            <w:r>
              <w:rPr>
                <w:rFonts w:ascii="Times New Roman" w:eastAsia="Times New Roman" w:hAnsi="Times New Roman" w:cs="Times New Roman"/>
                <w:sz w:val="20"/>
                <w:szCs w:val="20"/>
              </w:rPr>
              <w:t>)</w:t>
            </w:r>
            <w:r w:rsidRPr="00192836">
              <w:rPr>
                <w:rFonts w:ascii="Times New Roman" w:eastAsia="Times New Roman" w:hAnsi="Times New Roman" w:cs="Times New Roman"/>
                <w:sz w:val="20"/>
                <w:szCs w:val="20"/>
              </w:rPr>
              <w:t xml:space="preserve"> </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7631E" w:rsidRPr="00192836" w:rsidTr="009B17F0">
        <w:trPr>
          <w:trHeight w:val="502"/>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3.4.</w:t>
            </w: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Погрузчики </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7631E" w:rsidRPr="00192836" w:rsidTr="009B17F0">
        <w:trPr>
          <w:trHeight w:val="502"/>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Наличие штатных квалифицированных инженерно-технических работников (ИТР), и рабочих по специальностям, соответствующих предмету </w:t>
            </w:r>
            <w:r>
              <w:rPr>
                <w:rFonts w:ascii="Times New Roman" w:eastAsia="Times New Roman" w:hAnsi="Times New Roman" w:cs="Times New Roman"/>
                <w:sz w:val="20"/>
                <w:szCs w:val="20"/>
              </w:rPr>
              <w:t>конкурса</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ИТР 3 балла  за человека;</w:t>
            </w: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рабочий 1 балл за человека</w:t>
            </w:r>
          </w:p>
        </w:tc>
      </w:tr>
      <w:tr w:rsidR="0017631E" w:rsidRPr="00192836" w:rsidTr="009B17F0">
        <w:trPr>
          <w:trHeight w:val="258"/>
        </w:trPr>
        <w:tc>
          <w:tcPr>
            <w:tcW w:w="851"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92836">
              <w:rPr>
                <w:rFonts w:ascii="Times New Roman" w:eastAsia="Times New Roman" w:hAnsi="Times New Roman" w:cs="Times New Roman"/>
                <w:sz w:val="20"/>
                <w:szCs w:val="20"/>
              </w:rPr>
              <w:t>.</w:t>
            </w:r>
          </w:p>
        </w:tc>
        <w:tc>
          <w:tcPr>
            <w:tcW w:w="2928"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гаража для хранения техники, в том числе ремонтная база, в границах территории Соль-Илецк</w:t>
            </w:r>
            <w:r>
              <w:rPr>
                <w:rFonts w:ascii="Times New Roman" w:eastAsia="Times New Roman" w:hAnsi="Times New Roman" w:cs="Times New Roman"/>
                <w:sz w:val="20"/>
                <w:szCs w:val="20"/>
              </w:rPr>
              <w:t>ого городского округа</w:t>
            </w:r>
          </w:p>
        </w:tc>
        <w:tc>
          <w:tcPr>
            <w:tcW w:w="3722"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25  баллов;</w:t>
            </w:r>
          </w:p>
          <w:p w:rsidR="0017631E" w:rsidRPr="00192836" w:rsidRDefault="0017631E" w:rsidP="009B17F0">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r>
    </w:tbl>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pStyle w:val="a4"/>
        <w:shd w:val="clear" w:color="auto" w:fill="FFFFFF" w:themeFill="background1"/>
        <w:rPr>
          <w:sz w:val="20"/>
          <w:szCs w:val="20"/>
        </w:rPr>
      </w:pPr>
      <w:r w:rsidRPr="00360ACF">
        <w:rPr>
          <w:sz w:val="20"/>
          <w:szCs w:val="20"/>
        </w:rPr>
        <w:t>Председатель комиссии: ____________ 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167D6E" w:rsidRPr="00360ACF" w:rsidRDefault="00167D6E" w:rsidP="008007C0">
      <w:pPr>
        <w:pStyle w:val="a4"/>
        <w:shd w:val="clear" w:color="auto" w:fill="FFFFFF" w:themeFill="background1"/>
        <w:rPr>
          <w:sz w:val="20"/>
          <w:szCs w:val="20"/>
        </w:rPr>
      </w:pPr>
      <w:r w:rsidRPr="00360ACF">
        <w:rPr>
          <w:sz w:val="20"/>
          <w:szCs w:val="20"/>
        </w:rPr>
        <w:t>Секретарь комиссии: ____________ ____________________________________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F1276F" w:rsidRDefault="00167D6E" w:rsidP="008007C0">
      <w:pPr>
        <w:shd w:val="clear" w:color="auto" w:fill="FFFFFF" w:themeFill="background1"/>
        <w:rPr>
          <w:sz w:val="20"/>
          <w:szCs w:val="20"/>
        </w:rPr>
      </w:pPr>
      <w:r w:rsidRPr="00360ACF">
        <w:rPr>
          <w:sz w:val="20"/>
          <w:szCs w:val="20"/>
        </w:rPr>
        <w:t>« ___»  ___________ 20__ год</w:t>
      </w:r>
    </w:p>
    <w:p w:rsidR="006640C4" w:rsidRDefault="006640C4" w:rsidP="008007C0">
      <w:pPr>
        <w:shd w:val="clear" w:color="auto" w:fill="FFFFFF" w:themeFill="background1"/>
        <w:rPr>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C14508" w:rsidRDefault="00C14508" w:rsidP="006640C4">
      <w:pPr>
        <w:shd w:val="clear" w:color="auto" w:fill="FFFFFF" w:themeFill="background1"/>
        <w:jc w:val="right"/>
        <w:rPr>
          <w:rFonts w:ascii="Times New Roman" w:eastAsia="Arial Unicode MS" w:hAnsi="Times New Roman" w:cs="Times New Roman"/>
          <w:sz w:val="20"/>
          <w:szCs w:val="20"/>
        </w:rPr>
      </w:pPr>
    </w:p>
    <w:p w:rsidR="00202A2F" w:rsidRDefault="00202A2F" w:rsidP="006640C4">
      <w:pPr>
        <w:shd w:val="clear" w:color="auto" w:fill="FFFFFF" w:themeFill="background1"/>
        <w:jc w:val="right"/>
        <w:rPr>
          <w:rFonts w:ascii="Times New Roman" w:eastAsia="Arial Unicode MS" w:hAnsi="Times New Roman" w:cs="Times New Roman"/>
          <w:sz w:val="20"/>
          <w:szCs w:val="20"/>
        </w:rPr>
      </w:pPr>
    </w:p>
    <w:p w:rsidR="0017631E" w:rsidRDefault="0017631E" w:rsidP="006640C4">
      <w:pPr>
        <w:shd w:val="clear" w:color="auto" w:fill="FFFFFF" w:themeFill="background1"/>
        <w:jc w:val="right"/>
        <w:rPr>
          <w:rFonts w:ascii="Times New Roman" w:eastAsia="Arial Unicode MS" w:hAnsi="Times New Roman" w:cs="Times New Roman"/>
          <w:sz w:val="20"/>
          <w:szCs w:val="20"/>
        </w:rPr>
      </w:pPr>
    </w:p>
    <w:p w:rsidR="0017631E" w:rsidRDefault="0017631E" w:rsidP="006640C4">
      <w:pPr>
        <w:shd w:val="clear" w:color="auto" w:fill="FFFFFF" w:themeFill="background1"/>
        <w:jc w:val="right"/>
        <w:rPr>
          <w:rFonts w:ascii="Times New Roman" w:eastAsia="Arial Unicode MS" w:hAnsi="Times New Roman" w:cs="Times New Roman"/>
          <w:sz w:val="20"/>
          <w:szCs w:val="20"/>
        </w:rPr>
      </w:pPr>
    </w:p>
    <w:p w:rsidR="00202A2F" w:rsidRDefault="00202A2F" w:rsidP="006640C4">
      <w:pPr>
        <w:shd w:val="clear" w:color="auto" w:fill="FFFFFF" w:themeFill="background1"/>
        <w:jc w:val="right"/>
        <w:rPr>
          <w:rFonts w:ascii="Times New Roman" w:eastAsia="Arial Unicode MS" w:hAnsi="Times New Roman" w:cs="Times New Roman"/>
          <w:sz w:val="20"/>
          <w:szCs w:val="20"/>
        </w:rPr>
      </w:pPr>
    </w:p>
    <w:p w:rsidR="00DC38AF" w:rsidRPr="00DC38AF" w:rsidRDefault="00DC38AF" w:rsidP="00202A2F">
      <w:pPr>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DC38AF" w:rsidRPr="00DC38AF" w:rsidRDefault="00DC38AF" w:rsidP="00202A2F">
      <w:pPr>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202A2F">
      <w:pPr>
        <w:spacing w:after="0" w:line="240" w:lineRule="auto"/>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202A2F">
      <w:pPr>
        <w:spacing w:after="0" w:line="240" w:lineRule="auto"/>
        <w:rPr>
          <w:rFonts w:ascii="Times New Roman" w:eastAsia="Times New Roman" w:hAnsi="Times New Roman" w:cs="Times New Roman"/>
          <w:sz w:val="28"/>
          <w:szCs w:val="28"/>
        </w:rPr>
      </w:pPr>
      <w:r w:rsidRPr="00DC38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 xml:space="preserve"> от___________2016г. №________</w:t>
      </w:r>
    </w:p>
    <w:p w:rsidR="006640C4" w:rsidRPr="006640C4" w:rsidRDefault="00DC38AF" w:rsidP="00DC38AF">
      <w:pPr>
        <w:shd w:val="clear" w:color="auto" w:fill="FFFFFF" w:themeFill="background1"/>
        <w:jc w:val="right"/>
        <w:rPr>
          <w:rFonts w:ascii="Times New Roman" w:eastAsia="Arial Unicode MS" w:hAnsi="Times New Roman" w:cs="Times New Roman"/>
          <w:sz w:val="20"/>
          <w:szCs w:val="20"/>
        </w:rPr>
      </w:pPr>
      <w:r w:rsidRPr="00DC38AF">
        <w:rPr>
          <w:rFonts w:ascii="Times New Roman" w:eastAsia="Times New Roman" w:hAnsi="Times New Roman" w:cs="Times New Roman"/>
          <w:sz w:val="28"/>
          <w:szCs w:val="28"/>
        </w:rPr>
        <w:t xml:space="preserve">                                                                                         </w:t>
      </w:r>
      <w:r w:rsidRPr="00DC38AF">
        <w:rPr>
          <w:rFonts w:ascii="Times New Roman" w:eastAsia="Times New Roman" w:hAnsi="Times New Roman" w:cs="Times New Roman"/>
          <w:sz w:val="20"/>
          <w:szCs w:val="20"/>
        </w:rPr>
        <w:t xml:space="preserve">                                                                                                               </w:t>
      </w:r>
      <w:r w:rsidRPr="00DC38AF">
        <w:rPr>
          <w:rFonts w:ascii="Times New Roman" w:eastAsia="Times New Roman" w:hAnsi="Times New Roman" w:cs="Times New Roman"/>
          <w:b/>
          <w:sz w:val="20"/>
          <w:szCs w:val="20"/>
        </w:rPr>
        <w:t xml:space="preserve">                                                                                                                                               </w:t>
      </w:r>
      <w:r w:rsidR="006640C4" w:rsidRPr="006640C4">
        <w:rPr>
          <w:rFonts w:ascii="Times New Roman" w:eastAsia="Arial Unicode MS" w:hAnsi="Times New Roman" w:cs="Times New Roman"/>
          <w:sz w:val="20"/>
          <w:szCs w:val="20"/>
        </w:rPr>
        <w:t>.</w:t>
      </w:r>
    </w:p>
    <w:p w:rsidR="006640C4" w:rsidRDefault="006640C4" w:rsidP="008007C0">
      <w:pPr>
        <w:shd w:val="clear" w:color="auto" w:fill="FFFFFF" w:themeFill="background1"/>
      </w:pPr>
    </w:p>
    <w:p w:rsidR="00202A2F" w:rsidRDefault="00935510" w:rsidP="00202A2F">
      <w:pPr>
        <w:tabs>
          <w:tab w:val="left" w:pos="3744"/>
        </w:tabs>
        <w:jc w:val="center"/>
        <w:rPr>
          <w:rFonts w:ascii="Times New Roman" w:hAnsi="Times New Roman" w:cs="Times New Roman"/>
          <w:sz w:val="24"/>
          <w:szCs w:val="24"/>
        </w:rPr>
      </w:pPr>
      <w:r w:rsidRPr="00202A2F">
        <w:rPr>
          <w:rFonts w:ascii="Times New Roman" w:hAnsi="Times New Roman" w:cs="Times New Roman"/>
          <w:sz w:val="24"/>
          <w:szCs w:val="24"/>
        </w:rPr>
        <w:t>С</w:t>
      </w:r>
      <w:r w:rsidR="006640C4" w:rsidRPr="00202A2F">
        <w:rPr>
          <w:rFonts w:ascii="Times New Roman" w:hAnsi="Times New Roman" w:cs="Times New Roman"/>
          <w:sz w:val="24"/>
          <w:szCs w:val="24"/>
        </w:rPr>
        <w:t xml:space="preserve">остав комиссии по проведению </w:t>
      </w:r>
      <w:r w:rsidR="00BC7F76" w:rsidRPr="00202A2F">
        <w:rPr>
          <w:rFonts w:ascii="Times New Roman" w:hAnsi="Times New Roman" w:cs="Times New Roman"/>
          <w:sz w:val="24"/>
          <w:szCs w:val="24"/>
        </w:rPr>
        <w:t>конкурса</w:t>
      </w:r>
      <w:r w:rsidR="006640C4" w:rsidRPr="00202A2F">
        <w:rPr>
          <w:rFonts w:ascii="Times New Roman" w:hAnsi="Times New Roman" w:cs="Times New Roman"/>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202A2F">
        <w:rPr>
          <w:rFonts w:ascii="Times New Roman" w:eastAsia="Times New Roman" w:hAnsi="Times New Roman" w:cs="Times New Roman"/>
          <w:sz w:val="24"/>
          <w:szCs w:val="24"/>
        </w:rPr>
        <w:t>по</w:t>
      </w:r>
      <w:r w:rsidR="00202A2F" w:rsidRPr="00202A2F">
        <w:rPr>
          <w:rFonts w:ascii="Times New Roman" w:eastAsia="Times New Roman" w:hAnsi="Times New Roman" w:cs="Times New Roman"/>
          <w:sz w:val="24"/>
          <w:szCs w:val="24"/>
        </w:rPr>
        <w:t xml:space="preserve">  содержанию   мест захоронений    на территории    сельских  населенных     пунктов Соль-Илецкого городского округа</w:t>
      </w:r>
      <w:r w:rsidR="006640C4">
        <w:rPr>
          <w:rFonts w:ascii="Times New Roman" w:hAnsi="Times New Roman" w:cs="Times New Roman"/>
          <w:sz w:val="24"/>
          <w:szCs w:val="24"/>
        </w:rPr>
        <w:t xml:space="preserve">  </w:t>
      </w:r>
    </w:p>
    <w:p w:rsidR="001F70CC" w:rsidRDefault="00202A2F" w:rsidP="00202A2F">
      <w:pPr>
        <w:tabs>
          <w:tab w:val="left" w:pos="3744"/>
        </w:tabs>
        <w:rPr>
          <w:rFonts w:ascii="Times New Roman" w:hAnsi="Times New Roman" w:cs="Times New Roman"/>
          <w:sz w:val="24"/>
          <w:szCs w:val="24"/>
        </w:rPr>
      </w:pPr>
      <w:r>
        <w:rPr>
          <w:rFonts w:ascii="Times New Roman" w:hAnsi="Times New Roman" w:cs="Times New Roman"/>
          <w:sz w:val="24"/>
          <w:szCs w:val="24"/>
        </w:rPr>
        <w:t xml:space="preserve">  </w:t>
      </w:r>
      <w:r w:rsidR="001F70CC" w:rsidRPr="001F70CC">
        <w:rPr>
          <w:rFonts w:ascii="Times New Roman" w:hAnsi="Times New Roman" w:cs="Times New Roman"/>
          <w:sz w:val="24"/>
          <w:szCs w:val="24"/>
        </w:rPr>
        <w:t>Председатель комиссии</w:t>
      </w:r>
      <w:r w:rsidR="001F70CC">
        <w:rPr>
          <w:rFonts w:ascii="Times New Roman" w:hAnsi="Times New Roman" w:cs="Times New Roman"/>
          <w:sz w:val="24"/>
          <w:szCs w:val="24"/>
        </w:rPr>
        <w:t>:</w:t>
      </w:r>
      <w:r w:rsidR="006640C4">
        <w:rPr>
          <w:rFonts w:ascii="Times New Roman" w:hAnsi="Times New Roman" w:cs="Times New Roman"/>
          <w:sz w:val="24"/>
          <w:szCs w:val="24"/>
        </w:rPr>
        <w:t xml:space="preserve">           </w:t>
      </w:r>
    </w:p>
    <w:p w:rsidR="00202A2F" w:rsidRDefault="00202A2F" w:rsidP="00202A2F">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М.М. </w:t>
      </w:r>
      <w:proofErr w:type="spellStart"/>
      <w:r>
        <w:rPr>
          <w:rFonts w:ascii="Times New Roman" w:hAnsi="Times New Roman" w:cs="Times New Roman"/>
          <w:sz w:val="24"/>
          <w:szCs w:val="24"/>
        </w:rPr>
        <w:t>Мальгин</w:t>
      </w:r>
      <w:proofErr w:type="spellEnd"/>
      <w:r>
        <w:rPr>
          <w:rFonts w:ascii="Times New Roman" w:hAnsi="Times New Roman" w:cs="Times New Roman"/>
          <w:sz w:val="24"/>
          <w:szCs w:val="24"/>
        </w:rPr>
        <w:t xml:space="preserve"> – заместитель главы администрации по строительству, транспорту, благоустройству и ЖКХ;</w:t>
      </w:r>
    </w:p>
    <w:p w:rsidR="006640C4" w:rsidRDefault="006640C4" w:rsidP="001F70CC">
      <w:pPr>
        <w:tabs>
          <w:tab w:val="left" w:pos="3744"/>
        </w:tabs>
        <w:contextualSpacing/>
        <w:jc w:val="both"/>
        <w:rPr>
          <w:rFonts w:ascii="Times New Roman" w:hAnsi="Times New Roman" w:cs="Times New Roman"/>
          <w:sz w:val="24"/>
          <w:szCs w:val="24"/>
        </w:rPr>
      </w:pPr>
    </w:p>
    <w:p w:rsidR="001F70CC" w:rsidRDefault="001F70CC" w:rsidP="001F70CC">
      <w:pPr>
        <w:tabs>
          <w:tab w:val="left" w:pos="3744"/>
        </w:tabs>
        <w:contextualSpacing/>
        <w:jc w:val="both"/>
        <w:rPr>
          <w:rFonts w:ascii="Times New Roman" w:hAnsi="Times New Roman" w:cs="Times New Roman"/>
          <w:sz w:val="24"/>
          <w:szCs w:val="24"/>
        </w:rPr>
      </w:pPr>
    </w:p>
    <w:p w:rsidR="001F70CC" w:rsidRDefault="001F70CC" w:rsidP="001F70CC">
      <w:pPr>
        <w:tabs>
          <w:tab w:val="left" w:pos="3744"/>
        </w:tabs>
        <w:contextualSpacing/>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B3380A" w:rsidRDefault="001F70CC" w:rsidP="00202A2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02A2F">
        <w:rPr>
          <w:rFonts w:ascii="Times New Roman" w:hAnsi="Times New Roman" w:cs="Times New Roman"/>
          <w:sz w:val="24"/>
          <w:szCs w:val="24"/>
        </w:rPr>
        <w:t xml:space="preserve">Н.Н. </w:t>
      </w:r>
      <w:proofErr w:type="spellStart"/>
      <w:r w:rsidR="00202A2F">
        <w:rPr>
          <w:rFonts w:ascii="Times New Roman" w:hAnsi="Times New Roman" w:cs="Times New Roman"/>
          <w:sz w:val="24"/>
          <w:szCs w:val="24"/>
        </w:rPr>
        <w:t>Сахацкий</w:t>
      </w:r>
      <w:proofErr w:type="spellEnd"/>
      <w:r w:rsidR="00202A2F">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11C">
        <w:rPr>
          <w:rFonts w:ascii="Times New Roman" w:eastAsia="Times New Roman" w:hAnsi="Times New Roman" w:cs="Times New Roman"/>
          <w:sz w:val="24"/>
          <w:szCs w:val="24"/>
        </w:rPr>
        <w:t>з</w:t>
      </w:r>
      <w:r w:rsidR="00202A2F" w:rsidRPr="00202A2F">
        <w:rPr>
          <w:rFonts w:ascii="Times New Roman" w:eastAsia="Times New Roman" w:hAnsi="Times New Roman" w:cs="Times New Roman"/>
          <w:sz w:val="24"/>
          <w:szCs w:val="24"/>
        </w:rPr>
        <w:t xml:space="preserve">аместитель главы администрации Соль-Илецкого городского округа </w:t>
      </w:r>
      <w:proofErr w:type="gramStart"/>
      <w:r w:rsidR="00202A2F" w:rsidRPr="00202A2F">
        <w:rPr>
          <w:rFonts w:ascii="Times New Roman" w:eastAsia="Times New Roman" w:hAnsi="Times New Roman" w:cs="Times New Roman"/>
          <w:sz w:val="24"/>
          <w:szCs w:val="24"/>
        </w:rPr>
        <w:t>по</w:t>
      </w:r>
      <w:proofErr w:type="gramEnd"/>
      <w:r w:rsidR="00202A2F" w:rsidRPr="00202A2F">
        <w:rPr>
          <w:rFonts w:ascii="Times New Roman" w:eastAsia="Times New Roman" w:hAnsi="Times New Roman" w:cs="Times New Roman"/>
          <w:sz w:val="24"/>
          <w:szCs w:val="24"/>
        </w:rPr>
        <w:t xml:space="preserve"> </w:t>
      </w:r>
      <w:r w:rsidR="00B3380A">
        <w:rPr>
          <w:rFonts w:ascii="Times New Roman" w:eastAsia="Times New Roman" w:hAnsi="Times New Roman" w:cs="Times New Roman"/>
          <w:sz w:val="24"/>
          <w:szCs w:val="24"/>
        </w:rPr>
        <w:t xml:space="preserve">    </w:t>
      </w:r>
    </w:p>
    <w:p w:rsidR="001F70CC" w:rsidRDefault="00B3380A" w:rsidP="00202A2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2A2F" w:rsidRPr="00202A2F">
        <w:rPr>
          <w:rFonts w:ascii="Times New Roman" w:eastAsia="Times New Roman" w:hAnsi="Times New Roman" w:cs="Times New Roman"/>
          <w:sz w:val="24"/>
          <w:szCs w:val="24"/>
        </w:rPr>
        <w:t xml:space="preserve">экономике, бюджетным отношениям </w:t>
      </w:r>
      <w:r w:rsidR="00202A2F">
        <w:rPr>
          <w:rFonts w:ascii="Times New Roman" w:eastAsia="Times New Roman" w:hAnsi="Times New Roman" w:cs="Times New Roman"/>
          <w:sz w:val="24"/>
          <w:szCs w:val="24"/>
        </w:rPr>
        <w:t>и инвестиционной политике</w:t>
      </w:r>
      <w:r w:rsidR="001F70CC">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Секретарь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16D67">
        <w:rPr>
          <w:rFonts w:ascii="Times New Roman" w:hAnsi="Times New Roman" w:cs="Times New Roman"/>
          <w:sz w:val="24"/>
          <w:szCs w:val="24"/>
        </w:rPr>
        <w:t xml:space="preserve">А.В. Якунина – ведущий специалист отдела по строительству, транспорту, </w:t>
      </w:r>
      <w:r w:rsidR="00BC7F76">
        <w:rPr>
          <w:rFonts w:ascii="Times New Roman" w:hAnsi="Times New Roman" w:cs="Times New Roman"/>
          <w:sz w:val="24"/>
          <w:szCs w:val="24"/>
        </w:rPr>
        <w:t>ЖКХ</w:t>
      </w:r>
      <w:r w:rsidR="00D16D67">
        <w:rPr>
          <w:rFonts w:ascii="Times New Roman" w:hAnsi="Times New Roman" w:cs="Times New Roman"/>
          <w:sz w:val="24"/>
          <w:szCs w:val="24"/>
        </w:rPr>
        <w:t>, дорожному хозяйству, газификации и связи</w:t>
      </w:r>
      <w:r>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Члены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p>
    <w:p w:rsidR="00935510" w:rsidRDefault="00935510"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1F70CC">
        <w:rPr>
          <w:rFonts w:ascii="Times New Roman" w:hAnsi="Times New Roman" w:cs="Times New Roman"/>
          <w:sz w:val="24"/>
          <w:szCs w:val="24"/>
        </w:rPr>
        <w:t>С.А. Тулаев – председатель комитета экономического анализа</w:t>
      </w:r>
      <w:r>
        <w:rPr>
          <w:rFonts w:ascii="Times New Roman" w:hAnsi="Times New Roman" w:cs="Times New Roman"/>
          <w:sz w:val="24"/>
          <w:szCs w:val="24"/>
        </w:rPr>
        <w:t xml:space="preserve"> и прогнозирования;</w:t>
      </w:r>
    </w:p>
    <w:p w:rsidR="001F70CC" w:rsidRDefault="00BC7F76"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510">
        <w:rPr>
          <w:rFonts w:ascii="Times New Roman" w:hAnsi="Times New Roman" w:cs="Times New Roman"/>
          <w:sz w:val="24"/>
          <w:szCs w:val="24"/>
        </w:rPr>
        <w:t>Р.Р. Шарипов – главный</w:t>
      </w:r>
      <w:r w:rsidR="00D16D67">
        <w:rPr>
          <w:rFonts w:ascii="Times New Roman" w:hAnsi="Times New Roman" w:cs="Times New Roman"/>
          <w:sz w:val="24"/>
          <w:szCs w:val="24"/>
        </w:rPr>
        <w:t xml:space="preserve"> специалист юридического отдела;</w:t>
      </w:r>
    </w:p>
    <w:p w:rsidR="00D16D67" w:rsidRPr="006640C4" w:rsidRDefault="00D16D67"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BC7F76">
        <w:rPr>
          <w:rFonts w:ascii="Times New Roman" w:hAnsi="Times New Roman" w:cs="Times New Roman"/>
          <w:sz w:val="24"/>
          <w:szCs w:val="24"/>
        </w:rPr>
        <w:t xml:space="preserve">Р.Х. </w:t>
      </w:r>
      <w:proofErr w:type="spellStart"/>
      <w:r w:rsidR="00BC7F76">
        <w:rPr>
          <w:rFonts w:ascii="Times New Roman" w:hAnsi="Times New Roman" w:cs="Times New Roman"/>
          <w:sz w:val="24"/>
          <w:szCs w:val="24"/>
        </w:rPr>
        <w:t>Хайбулин</w:t>
      </w:r>
      <w:proofErr w:type="spellEnd"/>
      <w:r w:rsidR="00BC7F76">
        <w:rPr>
          <w:rFonts w:ascii="Times New Roman" w:hAnsi="Times New Roman" w:cs="Times New Roman"/>
          <w:sz w:val="24"/>
          <w:szCs w:val="24"/>
        </w:rPr>
        <w:t xml:space="preserve"> – начальник отдела </w:t>
      </w:r>
      <w:r w:rsidR="00BC7F76" w:rsidRPr="00BC7F76">
        <w:rPr>
          <w:rFonts w:ascii="Times New Roman" w:hAnsi="Times New Roman" w:cs="Times New Roman"/>
          <w:sz w:val="24"/>
          <w:szCs w:val="24"/>
        </w:rPr>
        <w:t xml:space="preserve">по строительству, транспорту, </w:t>
      </w:r>
      <w:r w:rsidR="00BC7F76">
        <w:rPr>
          <w:rFonts w:ascii="Times New Roman" w:hAnsi="Times New Roman" w:cs="Times New Roman"/>
          <w:sz w:val="24"/>
          <w:szCs w:val="24"/>
        </w:rPr>
        <w:t>ЖКХ</w:t>
      </w:r>
      <w:r w:rsidR="00BC7F76" w:rsidRPr="00BC7F76">
        <w:rPr>
          <w:rFonts w:ascii="Times New Roman" w:hAnsi="Times New Roman" w:cs="Times New Roman"/>
          <w:sz w:val="24"/>
          <w:szCs w:val="24"/>
        </w:rPr>
        <w:t>, дорожному хозяйству, газификации и связи</w:t>
      </w:r>
    </w:p>
    <w:sectPr w:rsidR="00D16D67" w:rsidRPr="006640C4" w:rsidSect="00E111B1">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0E03"/>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2B6F"/>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B7F5A"/>
    <w:rsid w:val="000C0264"/>
    <w:rsid w:val="000C16A3"/>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31E"/>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2A2F"/>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702"/>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408"/>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3C74"/>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12742"/>
    <w:rsid w:val="00612F30"/>
    <w:rsid w:val="00613330"/>
    <w:rsid w:val="00613FE7"/>
    <w:rsid w:val="00614B3A"/>
    <w:rsid w:val="00614E61"/>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7C9"/>
    <w:rsid w:val="00644CF7"/>
    <w:rsid w:val="00646117"/>
    <w:rsid w:val="006467F9"/>
    <w:rsid w:val="00646A51"/>
    <w:rsid w:val="0065050B"/>
    <w:rsid w:val="0065339C"/>
    <w:rsid w:val="00656933"/>
    <w:rsid w:val="00660526"/>
    <w:rsid w:val="0066149F"/>
    <w:rsid w:val="00661F13"/>
    <w:rsid w:val="006640C4"/>
    <w:rsid w:val="0066782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126"/>
    <w:rsid w:val="006C031D"/>
    <w:rsid w:val="006C052B"/>
    <w:rsid w:val="006C1563"/>
    <w:rsid w:val="006C3CAF"/>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529"/>
    <w:rsid w:val="007E75C0"/>
    <w:rsid w:val="007E7EA2"/>
    <w:rsid w:val="007F473E"/>
    <w:rsid w:val="007F512F"/>
    <w:rsid w:val="008007C0"/>
    <w:rsid w:val="00800E3C"/>
    <w:rsid w:val="00802094"/>
    <w:rsid w:val="00802A8B"/>
    <w:rsid w:val="00802E69"/>
    <w:rsid w:val="008046A8"/>
    <w:rsid w:val="0080486C"/>
    <w:rsid w:val="00807CA7"/>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2064"/>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4754"/>
    <w:rsid w:val="00AC5A37"/>
    <w:rsid w:val="00AC5CA9"/>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0EBC"/>
    <w:rsid w:val="00B127F6"/>
    <w:rsid w:val="00B14B8E"/>
    <w:rsid w:val="00B16844"/>
    <w:rsid w:val="00B1703A"/>
    <w:rsid w:val="00B17B5D"/>
    <w:rsid w:val="00B220D3"/>
    <w:rsid w:val="00B22A9D"/>
    <w:rsid w:val="00B23753"/>
    <w:rsid w:val="00B239D6"/>
    <w:rsid w:val="00B32F3B"/>
    <w:rsid w:val="00B33761"/>
    <w:rsid w:val="00B3380A"/>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4DCD"/>
    <w:rsid w:val="00B86074"/>
    <w:rsid w:val="00B865D7"/>
    <w:rsid w:val="00B869BC"/>
    <w:rsid w:val="00B90DAD"/>
    <w:rsid w:val="00B929EB"/>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11C"/>
    <w:rsid w:val="00BE4B65"/>
    <w:rsid w:val="00BE523A"/>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11B1"/>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7209"/>
    <w:rsid w:val="00F401E1"/>
    <w:rsid w:val="00F40308"/>
    <w:rsid w:val="00F417AD"/>
    <w:rsid w:val="00F51BDA"/>
    <w:rsid w:val="00F53B34"/>
    <w:rsid w:val="00F544D1"/>
    <w:rsid w:val="00F55067"/>
    <w:rsid w:val="00F57102"/>
    <w:rsid w:val="00F5742D"/>
    <w:rsid w:val="00F57CD9"/>
    <w:rsid w:val="00F610A6"/>
    <w:rsid w:val="00F62AE6"/>
    <w:rsid w:val="00F62E2C"/>
    <w:rsid w:val="00F6549F"/>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Якунина</cp:lastModifiedBy>
  <cp:revision>41</cp:revision>
  <cp:lastPrinted>2016-04-25T11:11:00Z</cp:lastPrinted>
  <dcterms:created xsi:type="dcterms:W3CDTF">2016-01-22T11:46:00Z</dcterms:created>
  <dcterms:modified xsi:type="dcterms:W3CDTF">2016-04-26T07:57:00Z</dcterms:modified>
</cp:coreProperties>
</file>